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1" w:rsidRPr="006069F1" w:rsidRDefault="006069F1" w:rsidP="006069F1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  <w:r w:rsidRPr="006069F1">
        <w:rPr>
          <w:rFonts w:asciiTheme="minorHAnsi" w:eastAsiaTheme="minorEastAsia" w:hAnsiTheme="minorHAnsi" w:cstheme="minorBidi"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276C9874" wp14:editId="0C2164FF">
            <wp:simplePos x="0" y="0"/>
            <wp:positionH relativeFrom="column">
              <wp:posOffset>2440305</wp:posOffset>
            </wp:positionH>
            <wp:positionV relativeFrom="paragraph">
              <wp:posOffset>38735</wp:posOffset>
            </wp:positionV>
            <wp:extent cx="1724025" cy="1770380"/>
            <wp:effectExtent l="0" t="0" r="9525" b="1270"/>
            <wp:wrapTight wrapText="right">
              <wp:wrapPolygon edited="0">
                <wp:start x="0" y="0"/>
                <wp:lineTo x="0" y="21383"/>
                <wp:lineTo x="21481" y="21383"/>
                <wp:lineTo x="21481" y="0"/>
                <wp:lineTo x="0" y="0"/>
              </wp:wrapPolygon>
            </wp:wrapTight>
            <wp:docPr id="2" name="Picture 2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  <w:r w:rsidRPr="006069F1"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  <w:t>Marston Montgomery Primary School</w:t>
      </w: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</w:pPr>
      <w:r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  <w:t>Child Protection and Safeguarding</w:t>
      </w:r>
      <w:r w:rsidRPr="006069F1">
        <w:rPr>
          <w:rFonts w:asciiTheme="minorHAnsi" w:eastAsiaTheme="minorEastAsia" w:hAnsiTheme="minorHAnsi" w:cs="Arial"/>
          <w:b/>
          <w:sz w:val="40"/>
          <w:szCs w:val="40"/>
          <w:u w:val="single"/>
          <w:lang w:eastAsia="en-GB"/>
        </w:rPr>
        <w:t xml:space="preserve"> Policy</w:t>
      </w:r>
    </w:p>
    <w:p w:rsidR="006069F1" w:rsidRPr="006069F1" w:rsidRDefault="006069F1" w:rsidP="006069F1">
      <w:pPr>
        <w:autoSpaceDE w:val="0"/>
        <w:autoSpaceDN w:val="0"/>
        <w:adjustRightInd w:val="0"/>
        <w:rPr>
          <w:rFonts w:asciiTheme="minorHAnsi" w:eastAsiaTheme="minorEastAsia" w:hAnsiTheme="minorHAnsi" w:cs="Arial"/>
          <w:sz w:val="32"/>
          <w:szCs w:val="32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rPr>
          <w:rFonts w:asciiTheme="minorHAnsi" w:eastAsiaTheme="minorEastAsia" w:hAnsiTheme="minorHAnsi" w:cs="Arial"/>
          <w:sz w:val="32"/>
          <w:szCs w:val="32"/>
          <w:lang w:eastAsia="en-GB"/>
        </w:rPr>
      </w:pPr>
    </w:p>
    <w:p w:rsidR="006069F1" w:rsidRPr="006069F1" w:rsidRDefault="006069F1" w:rsidP="006069F1">
      <w:pPr>
        <w:autoSpaceDE w:val="0"/>
        <w:autoSpaceDN w:val="0"/>
        <w:adjustRightInd w:val="0"/>
        <w:rPr>
          <w:rFonts w:asciiTheme="minorHAnsi" w:eastAsiaTheme="minorEastAsia" w:hAnsiTheme="minorHAnsi" w:cs="Arial"/>
          <w:sz w:val="32"/>
          <w:szCs w:val="32"/>
          <w:lang w:eastAsia="en-GB"/>
        </w:rPr>
      </w:pPr>
      <w:r w:rsidRPr="006069F1">
        <w:rPr>
          <w:rFonts w:asciiTheme="minorHAnsi" w:eastAsiaTheme="minorEastAsia" w:hAnsiTheme="minorHAnsi" w:cs="Arial"/>
          <w:sz w:val="32"/>
          <w:szCs w:val="32"/>
          <w:lang w:eastAsia="en-GB"/>
        </w:rPr>
        <w:t>Policy written – December 2016</w:t>
      </w:r>
    </w:p>
    <w:p w:rsidR="006069F1" w:rsidRPr="006069F1" w:rsidRDefault="006069F1" w:rsidP="006069F1">
      <w:pPr>
        <w:autoSpaceDE w:val="0"/>
        <w:autoSpaceDN w:val="0"/>
        <w:adjustRightInd w:val="0"/>
        <w:rPr>
          <w:rFonts w:asciiTheme="minorHAnsi" w:eastAsiaTheme="minorEastAsia" w:hAnsiTheme="minorHAnsi" w:cs="Arial"/>
          <w:sz w:val="32"/>
          <w:szCs w:val="32"/>
          <w:lang w:eastAsia="en-GB"/>
        </w:rPr>
      </w:pPr>
      <w:r w:rsidRPr="006069F1">
        <w:rPr>
          <w:rFonts w:asciiTheme="minorHAnsi" w:eastAsiaTheme="minorEastAsia" w:hAnsiTheme="minorHAnsi" w:cs="Arial"/>
          <w:sz w:val="32"/>
          <w:szCs w:val="32"/>
          <w:lang w:eastAsia="en-GB"/>
        </w:rPr>
        <w:t>To be reviewed – December 2017</w:t>
      </w:r>
    </w:p>
    <w:p w:rsidR="006069F1" w:rsidRPr="006069F1" w:rsidRDefault="006069F1" w:rsidP="006069F1">
      <w:pPr>
        <w:rPr>
          <w:rFonts w:ascii="Arial" w:eastAsiaTheme="minorEastAsia" w:hAnsi="Arial" w:cs="Arial"/>
          <w:b/>
          <w:szCs w:val="24"/>
          <w:u w:val="single"/>
          <w:lang w:eastAsia="en-GB"/>
        </w:rPr>
      </w:pPr>
      <w:r w:rsidRPr="006069F1">
        <w:rPr>
          <w:rFonts w:ascii="Arial" w:eastAsiaTheme="minorEastAsia" w:hAnsi="Arial" w:cs="Arial"/>
          <w:b/>
          <w:szCs w:val="24"/>
          <w:u w:val="single"/>
          <w:lang w:eastAsia="en-GB"/>
        </w:rPr>
        <w:br w:type="page"/>
      </w:r>
    </w:p>
    <w:p w:rsidR="005B21A1" w:rsidRDefault="005B21A1" w:rsidP="006069F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6069F1" w:rsidRPr="006069F1" w:rsidRDefault="006069F1" w:rsidP="006069F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6069F1">
        <w:rPr>
          <w:rFonts w:ascii="Arial" w:hAnsi="Arial" w:cs="Arial"/>
          <w:b/>
          <w:szCs w:val="24"/>
          <w:u w:val="single"/>
        </w:rPr>
        <w:t>Marston Montgomery Primary School</w:t>
      </w:r>
    </w:p>
    <w:p w:rsidR="00FE292E" w:rsidRPr="006069F1" w:rsidRDefault="002648F1" w:rsidP="006069F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6069F1">
        <w:rPr>
          <w:rFonts w:ascii="Arial" w:hAnsi="Arial" w:cs="Arial"/>
          <w:b/>
          <w:szCs w:val="24"/>
          <w:u w:val="single"/>
        </w:rPr>
        <w:t>CHILD</w:t>
      </w:r>
      <w:r w:rsidR="00FE292E" w:rsidRPr="006069F1">
        <w:rPr>
          <w:rFonts w:ascii="Arial" w:hAnsi="Arial" w:cs="Arial"/>
          <w:b/>
          <w:szCs w:val="24"/>
          <w:u w:val="single"/>
        </w:rPr>
        <w:t xml:space="preserve"> PROTECTION AND SAFEGUARDING POLICY</w:t>
      </w:r>
    </w:p>
    <w:p w:rsidR="005B21A1" w:rsidRDefault="005B21A1" w:rsidP="006069F1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color w:val="548DD4" w:themeColor="text2" w:themeTint="99"/>
          <w:sz w:val="24"/>
          <w:szCs w:val="24"/>
          <w:u w:val="none"/>
        </w:rPr>
      </w:pPr>
    </w:p>
    <w:p w:rsidR="00C255D2" w:rsidRPr="005B21A1" w:rsidRDefault="00C255D2" w:rsidP="006069F1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  <w:u w:val="none"/>
        </w:rPr>
      </w:pPr>
      <w:r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This policy </w:t>
      </w:r>
      <w:r w:rsidR="005323B7"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will </w:t>
      </w:r>
      <w:r w:rsidR="00D03055"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provide a safeguarding framework for </w:t>
      </w:r>
      <w:r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any child care setting </w:t>
      </w:r>
      <w:r w:rsidR="00D03055" w:rsidRPr="005B21A1">
        <w:rPr>
          <w:rFonts w:ascii="Arial" w:hAnsi="Arial" w:cs="Arial"/>
          <w:color w:val="auto"/>
          <w:sz w:val="24"/>
          <w:szCs w:val="24"/>
          <w:u w:val="none"/>
        </w:rPr>
        <w:t>that provides education and who</w:t>
      </w:r>
      <w:r w:rsidR="00ED5FA0"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 are inspected by Ofsted</w:t>
      </w:r>
      <w:r w:rsidR="00D03055" w:rsidRPr="005B21A1">
        <w:rPr>
          <w:rFonts w:ascii="Arial" w:hAnsi="Arial" w:cs="Arial"/>
          <w:color w:val="auto"/>
          <w:sz w:val="24"/>
          <w:szCs w:val="24"/>
          <w:u w:val="none"/>
        </w:rPr>
        <w:t>/ISI</w:t>
      </w:r>
      <w:r w:rsidR="00ED5FA0"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 and need to comply with safeguarding in early years, education and skills settings</w:t>
      </w:r>
      <w:r w:rsidR="00A32D95" w:rsidRPr="005B21A1">
        <w:rPr>
          <w:rFonts w:ascii="Arial" w:hAnsi="Arial" w:cs="Arial"/>
          <w:color w:val="auto"/>
          <w:sz w:val="24"/>
          <w:szCs w:val="24"/>
          <w:u w:val="none"/>
        </w:rPr>
        <w:t>).</w:t>
      </w:r>
      <w:r w:rsidR="00ED5FA0" w:rsidRPr="005B21A1">
        <w:rPr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B21A1" w:rsidRDefault="005B21A1" w:rsidP="006069F1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FE292E" w:rsidRPr="005B21A1" w:rsidRDefault="00C255D2" w:rsidP="006069F1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5B21A1">
        <w:rPr>
          <w:rFonts w:ascii="Arial" w:hAnsi="Arial" w:cs="Arial"/>
          <w:color w:val="auto"/>
          <w:sz w:val="24"/>
          <w:szCs w:val="24"/>
        </w:rPr>
        <w:t xml:space="preserve">1. </w:t>
      </w:r>
      <w:r w:rsidR="00FE292E" w:rsidRPr="005B21A1">
        <w:rPr>
          <w:rFonts w:ascii="Arial" w:hAnsi="Arial" w:cs="Arial"/>
          <w:color w:val="auto"/>
          <w:sz w:val="24"/>
          <w:szCs w:val="24"/>
        </w:rPr>
        <w:t>Introduction and Context</w:t>
      </w:r>
    </w:p>
    <w:p w:rsidR="00FE292E" w:rsidRPr="005B21A1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5B21A1">
        <w:rPr>
          <w:rFonts w:ascii="Arial" w:hAnsi="Arial" w:cs="Arial"/>
          <w:color w:val="auto"/>
          <w:sz w:val="24"/>
          <w:szCs w:val="24"/>
        </w:rPr>
        <w:t>Our responsibilities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</w:p>
    <w:p w:rsidR="002C0EC2" w:rsidRPr="005B21A1" w:rsidRDefault="005B21A1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Marston Montgomery Primary School</w:t>
      </w:r>
      <w:r w:rsidR="00297479" w:rsidRPr="006069F1">
        <w:rPr>
          <w:rFonts w:ascii="Arial" w:hAnsi="Arial" w:cs="Arial"/>
          <w:b/>
          <w:szCs w:val="24"/>
        </w:rPr>
        <w:t xml:space="preserve"> </w:t>
      </w:r>
      <w:r w:rsidR="00FE292E" w:rsidRPr="006069F1">
        <w:rPr>
          <w:rFonts w:ascii="Arial" w:hAnsi="Arial" w:cs="Arial"/>
          <w:szCs w:val="24"/>
        </w:rPr>
        <w:t>fully recog</w:t>
      </w:r>
      <w:r w:rsidR="001331F3" w:rsidRPr="006069F1">
        <w:rPr>
          <w:rFonts w:ascii="Arial" w:hAnsi="Arial" w:cs="Arial"/>
          <w:szCs w:val="24"/>
        </w:rPr>
        <w:t>nises its responsibilities for Child P</w:t>
      </w:r>
      <w:r w:rsidR="00FE292E" w:rsidRPr="006069F1">
        <w:rPr>
          <w:rFonts w:ascii="Arial" w:hAnsi="Arial" w:cs="Arial"/>
          <w:szCs w:val="24"/>
        </w:rPr>
        <w:t xml:space="preserve">rotection and </w:t>
      </w:r>
      <w:r w:rsidR="00140D44" w:rsidRPr="006069F1">
        <w:rPr>
          <w:rFonts w:ascii="Arial" w:hAnsi="Arial" w:cs="Arial"/>
          <w:szCs w:val="24"/>
        </w:rPr>
        <w:t xml:space="preserve">Safeguarding, </w:t>
      </w:r>
      <w:r w:rsidR="001331F3" w:rsidRPr="006069F1">
        <w:rPr>
          <w:rFonts w:ascii="Arial" w:hAnsi="Arial" w:cs="Arial"/>
          <w:szCs w:val="24"/>
        </w:rPr>
        <w:t>this Policy sets out how the S</w:t>
      </w:r>
      <w:r w:rsidR="00FE292E" w:rsidRPr="006069F1">
        <w:rPr>
          <w:rFonts w:ascii="Arial" w:hAnsi="Arial" w:cs="Arial"/>
          <w:szCs w:val="24"/>
        </w:rPr>
        <w:t>chool</w:t>
      </w:r>
      <w:r w:rsidR="00EC1472" w:rsidRPr="006069F1">
        <w:rPr>
          <w:rFonts w:ascii="Arial" w:hAnsi="Arial" w:cs="Arial"/>
          <w:szCs w:val="24"/>
        </w:rPr>
        <w:t>/college</w:t>
      </w:r>
      <w:r w:rsidR="00FE292E" w:rsidRPr="006069F1">
        <w:rPr>
          <w:rFonts w:ascii="Arial" w:hAnsi="Arial" w:cs="Arial"/>
          <w:szCs w:val="24"/>
        </w:rPr>
        <w:t xml:space="preserve"> will deliver these responsibilities</w:t>
      </w:r>
      <w:r w:rsidR="00FE292E" w:rsidRPr="005B21A1">
        <w:rPr>
          <w:rFonts w:ascii="Arial" w:hAnsi="Arial" w:cs="Arial"/>
          <w:szCs w:val="24"/>
        </w:rPr>
        <w:t xml:space="preserve">.  </w:t>
      </w:r>
      <w:r w:rsidR="00A40060" w:rsidRPr="005B21A1">
        <w:rPr>
          <w:rFonts w:ascii="Arial" w:hAnsi="Arial" w:cs="Arial"/>
          <w:szCs w:val="24"/>
        </w:rPr>
        <w:t>This is an overarching policy</w:t>
      </w:r>
      <w:r w:rsidR="005323B7" w:rsidRPr="005B21A1">
        <w:rPr>
          <w:rFonts w:ascii="Arial" w:hAnsi="Arial" w:cs="Arial"/>
          <w:szCs w:val="24"/>
        </w:rPr>
        <w:t>.</w:t>
      </w:r>
    </w:p>
    <w:p w:rsidR="002C0EC2" w:rsidRPr="005B21A1" w:rsidRDefault="002C0EC2" w:rsidP="006069F1">
      <w:pPr>
        <w:spacing w:after="0"/>
        <w:rPr>
          <w:rFonts w:ascii="Arial" w:hAnsi="Arial" w:cs="Arial"/>
          <w:szCs w:val="24"/>
        </w:rPr>
      </w:pPr>
    </w:p>
    <w:p w:rsidR="00FE292E" w:rsidRPr="005B21A1" w:rsidRDefault="002C0EC2" w:rsidP="006069F1">
      <w:pPr>
        <w:spacing w:after="0"/>
        <w:rPr>
          <w:rFonts w:ascii="Arial" w:hAnsi="Arial" w:cs="Arial"/>
          <w:szCs w:val="24"/>
        </w:rPr>
      </w:pPr>
      <w:r w:rsidRPr="005B21A1">
        <w:rPr>
          <w:rFonts w:ascii="Arial" w:hAnsi="Arial" w:cs="Arial"/>
          <w:szCs w:val="24"/>
        </w:rPr>
        <w:t>Child as written in this policy is a child until 18</w:t>
      </w:r>
      <w:r w:rsidR="001B234A" w:rsidRPr="005B21A1">
        <w:rPr>
          <w:rFonts w:ascii="Arial" w:hAnsi="Arial" w:cs="Arial"/>
          <w:szCs w:val="24"/>
        </w:rPr>
        <w:t>.</w:t>
      </w:r>
      <w:r w:rsidR="005B21A1">
        <w:rPr>
          <w:rFonts w:ascii="Arial" w:hAnsi="Arial" w:cs="Arial"/>
          <w:szCs w:val="24"/>
        </w:rPr>
        <w:t xml:space="preserve">  </w:t>
      </w:r>
      <w:r w:rsidR="001B234A" w:rsidRPr="005B21A1">
        <w:rPr>
          <w:rFonts w:ascii="Arial" w:hAnsi="Arial" w:cs="Arial"/>
          <w:szCs w:val="24"/>
        </w:rPr>
        <w:t xml:space="preserve">A </w:t>
      </w:r>
      <w:r w:rsidRPr="005B21A1">
        <w:rPr>
          <w:rFonts w:ascii="Arial" w:hAnsi="Arial" w:cs="Arial"/>
          <w:szCs w:val="24"/>
        </w:rPr>
        <w:t xml:space="preserve">vulnerable adult as written </w:t>
      </w:r>
      <w:r w:rsidR="00A32D95" w:rsidRPr="005B21A1">
        <w:rPr>
          <w:rFonts w:ascii="Arial" w:hAnsi="Arial" w:cs="Arial"/>
          <w:szCs w:val="24"/>
        </w:rPr>
        <w:t>into this</w:t>
      </w:r>
      <w:r w:rsidRPr="005B21A1">
        <w:rPr>
          <w:rFonts w:ascii="Arial" w:hAnsi="Arial" w:cs="Arial"/>
          <w:szCs w:val="24"/>
        </w:rPr>
        <w:t xml:space="preserve"> policy</w:t>
      </w:r>
      <w:r w:rsidR="001B234A" w:rsidRPr="005B21A1">
        <w:rPr>
          <w:rFonts w:ascii="Arial" w:hAnsi="Arial" w:cs="Arial"/>
          <w:szCs w:val="24"/>
        </w:rPr>
        <w:t xml:space="preserve"> </w:t>
      </w:r>
      <w:r w:rsidR="00A32D95" w:rsidRPr="005B21A1">
        <w:rPr>
          <w:rFonts w:ascii="Arial" w:hAnsi="Arial" w:cs="Arial"/>
          <w:szCs w:val="24"/>
        </w:rPr>
        <w:t xml:space="preserve">(only when relevant </w:t>
      </w:r>
      <w:r w:rsidR="008C4091" w:rsidRPr="005B21A1">
        <w:rPr>
          <w:rFonts w:ascii="Arial" w:hAnsi="Arial" w:cs="Arial"/>
          <w:szCs w:val="24"/>
        </w:rPr>
        <w:t xml:space="preserve">/ </w:t>
      </w:r>
      <w:r w:rsidR="00A32D95" w:rsidRPr="005B21A1">
        <w:rPr>
          <w:rFonts w:ascii="Arial" w:hAnsi="Arial" w:cs="Arial"/>
          <w:szCs w:val="24"/>
        </w:rPr>
        <w:t xml:space="preserve">have pupils in this category) is so </w:t>
      </w:r>
      <w:r w:rsidRPr="005B21A1">
        <w:rPr>
          <w:rFonts w:ascii="Arial" w:hAnsi="Arial" w:cs="Arial"/>
          <w:szCs w:val="24"/>
        </w:rPr>
        <w:t xml:space="preserve">defined as still in the setting and </w:t>
      </w:r>
      <w:r w:rsidR="001B234A" w:rsidRPr="005B21A1">
        <w:rPr>
          <w:rFonts w:ascii="Arial" w:hAnsi="Arial" w:cs="Arial"/>
          <w:szCs w:val="24"/>
        </w:rPr>
        <w:t>who is or may be in need of community care services by reason of mental or other disability, age</w:t>
      </w:r>
      <w:r w:rsidR="008C4091" w:rsidRPr="005B21A1">
        <w:rPr>
          <w:rFonts w:ascii="Arial" w:hAnsi="Arial" w:cs="Arial"/>
          <w:szCs w:val="24"/>
        </w:rPr>
        <w:t xml:space="preserve">, or </w:t>
      </w:r>
      <w:r w:rsidR="001B234A" w:rsidRPr="005B21A1">
        <w:rPr>
          <w:rFonts w:ascii="Arial" w:hAnsi="Arial" w:cs="Arial"/>
          <w:szCs w:val="24"/>
        </w:rPr>
        <w:t>illness</w:t>
      </w:r>
      <w:r w:rsidR="008C4091" w:rsidRPr="005B21A1">
        <w:rPr>
          <w:rFonts w:ascii="Arial" w:hAnsi="Arial" w:cs="Arial"/>
          <w:szCs w:val="24"/>
        </w:rPr>
        <w:t>,</w:t>
      </w:r>
      <w:r w:rsidR="001B234A" w:rsidRPr="005B21A1">
        <w:rPr>
          <w:rFonts w:ascii="Arial" w:hAnsi="Arial" w:cs="Arial"/>
          <w:szCs w:val="24"/>
        </w:rPr>
        <w:t xml:space="preserve"> who is unable to take care of him/herself, or unable to protect him/herself from significant harm or exploitation.   </w:t>
      </w:r>
      <w:r w:rsidRPr="005B21A1">
        <w:rPr>
          <w:rFonts w:ascii="Arial" w:hAnsi="Arial" w:cs="Arial"/>
          <w:szCs w:val="24"/>
        </w:rPr>
        <w:t xml:space="preserve">   </w:t>
      </w:r>
      <w:r w:rsidR="00A40060" w:rsidRPr="005B21A1">
        <w:rPr>
          <w:rFonts w:ascii="Arial" w:hAnsi="Arial" w:cs="Arial"/>
          <w:szCs w:val="24"/>
        </w:rPr>
        <w:t xml:space="preserve">  </w:t>
      </w:r>
    </w:p>
    <w:p w:rsidR="00A40060" w:rsidRPr="006069F1" w:rsidRDefault="00A40060" w:rsidP="006069F1">
      <w:pPr>
        <w:spacing w:after="0"/>
        <w:rPr>
          <w:rFonts w:ascii="Arial" w:hAnsi="Arial" w:cs="Arial"/>
          <w:szCs w:val="24"/>
        </w:rPr>
      </w:pPr>
    </w:p>
    <w:p w:rsidR="00225B30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This policy should be read in conjunction with</w:t>
      </w:r>
      <w:r w:rsidR="00225B30" w:rsidRPr="006069F1">
        <w:rPr>
          <w:rFonts w:ascii="Arial" w:hAnsi="Arial" w:cs="Arial"/>
          <w:szCs w:val="24"/>
        </w:rPr>
        <w:t>:</w:t>
      </w:r>
    </w:p>
    <w:p w:rsidR="005B21A1" w:rsidRPr="005B21A1" w:rsidRDefault="00FE292E" w:rsidP="001249FE">
      <w:pPr>
        <w:pStyle w:val="ListParagraph"/>
        <w:numPr>
          <w:ilvl w:val="0"/>
          <w:numId w:val="32"/>
        </w:numPr>
        <w:spacing w:after="0"/>
        <w:rPr>
          <w:rStyle w:val="Hyperlink"/>
          <w:rFonts w:ascii="Arial" w:hAnsi="Arial" w:cs="Arial"/>
          <w:color w:val="auto"/>
          <w:szCs w:val="24"/>
        </w:rPr>
      </w:pPr>
      <w:r w:rsidRPr="005B21A1">
        <w:rPr>
          <w:rFonts w:ascii="Arial" w:hAnsi="Arial" w:cs="Arial"/>
          <w:szCs w:val="24"/>
        </w:rPr>
        <w:t>‘Working Together to Safeguard Children’ (20</w:t>
      </w:r>
      <w:r w:rsidR="008841A7" w:rsidRPr="005B21A1">
        <w:rPr>
          <w:rFonts w:ascii="Arial" w:hAnsi="Arial" w:cs="Arial"/>
          <w:szCs w:val="24"/>
        </w:rPr>
        <w:t>1</w:t>
      </w:r>
      <w:r w:rsidR="00A40060" w:rsidRPr="005B21A1">
        <w:rPr>
          <w:rFonts w:ascii="Arial" w:hAnsi="Arial" w:cs="Arial"/>
          <w:szCs w:val="24"/>
        </w:rPr>
        <w:t>5</w:t>
      </w:r>
      <w:r w:rsidRPr="005B21A1">
        <w:rPr>
          <w:rFonts w:ascii="Arial" w:hAnsi="Arial" w:cs="Arial"/>
          <w:szCs w:val="24"/>
        </w:rPr>
        <w:t>)</w:t>
      </w:r>
      <w:r w:rsidR="00EC1472" w:rsidRPr="005B21A1">
        <w:rPr>
          <w:rFonts w:ascii="Arial" w:hAnsi="Arial" w:cs="Arial"/>
          <w:szCs w:val="24"/>
        </w:rPr>
        <w:t xml:space="preserve"> </w:t>
      </w:r>
      <w:r w:rsidRPr="005B21A1">
        <w:rPr>
          <w:rFonts w:ascii="Arial" w:hAnsi="Arial" w:cs="Arial"/>
          <w:szCs w:val="24"/>
        </w:rPr>
        <w:t>which is statutory guidance to be read and followed by all those providing services for children and families, including those in education. The guidance is av</w:t>
      </w:r>
      <w:r w:rsidR="005B21A1">
        <w:rPr>
          <w:rFonts w:ascii="Arial" w:hAnsi="Arial" w:cs="Arial"/>
          <w:szCs w:val="24"/>
        </w:rPr>
        <w:t xml:space="preserve">ailable via the following link: </w:t>
      </w:r>
      <w:hyperlink r:id="rId9" w:history="1">
        <w:r w:rsidRPr="005B21A1">
          <w:rPr>
            <w:rStyle w:val="Hyperlink"/>
            <w:rFonts w:ascii="Arial" w:hAnsi="Arial" w:cs="Arial"/>
            <w:color w:val="auto"/>
            <w:szCs w:val="24"/>
          </w:rPr>
          <w:t>http://www.workingtogetheronline.co.uk/index.html</w:t>
        </w:r>
      </w:hyperlink>
    </w:p>
    <w:p w:rsidR="005B21A1" w:rsidRPr="005B21A1" w:rsidRDefault="00225B30" w:rsidP="001249FE">
      <w:pPr>
        <w:pStyle w:val="ListParagraph"/>
        <w:numPr>
          <w:ilvl w:val="0"/>
          <w:numId w:val="32"/>
        </w:numPr>
        <w:spacing w:after="0"/>
        <w:rPr>
          <w:rStyle w:val="Hyperlink"/>
          <w:rFonts w:ascii="Arial" w:hAnsi="Arial" w:cs="Arial"/>
          <w:b/>
          <w:color w:val="auto"/>
          <w:szCs w:val="24"/>
        </w:rPr>
      </w:pPr>
      <w:r w:rsidRPr="005B21A1">
        <w:rPr>
          <w:rStyle w:val="Hyperlink"/>
          <w:rFonts w:ascii="Arial" w:hAnsi="Arial" w:cs="Arial"/>
          <w:color w:val="auto"/>
          <w:szCs w:val="24"/>
          <w:u w:val="none"/>
        </w:rPr>
        <w:t>“Keeping Children Safe in Education” (</w:t>
      </w:r>
      <w:r w:rsidR="00D03055" w:rsidRPr="005B21A1">
        <w:rPr>
          <w:rStyle w:val="Hyperlink"/>
          <w:rFonts w:ascii="Arial" w:hAnsi="Arial" w:cs="Arial"/>
          <w:color w:val="auto"/>
          <w:szCs w:val="24"/>
          <w:u w:val="none"/>
        </w:rPr>
        <w:t>May 2016</w:t>
      </w:r>
      <w:r w:rsidR="008841A7" w:rsidRPr="005B21A1">
        <w:rPr>
          <w:rStyle w:val="Hyperlink"/>
          <w:rFonts w:ascii="Arial" w:hAnsi="Arial" w:cs="Arial"/>
          <w:color w:val="auto"/>
          <w:szCs w:val="24"/>
          <w:u w:val="none"/>
        </w:rPr>
        <w:t xml:space="preserve">), </w:t>
      </w:r>
      <w:r w:rsidRPr="005B21A1">
        <w:rPr>
          <w:rStyle w:val="Hyperlink"/>
          <w:rFonts w:ascii="Arial" w:hAnsi="Arial" w:cs="Arial"/>
          <w:color w:val="auto"/>
          <w:szCs w:val="24"/>
          <w:u w:val="none"/>
        </w:rPr>
        <w:t>which is the stat</w:t>
      </w:r>
      <w:r w:rsidR="00882276" w:rsidRPr="005B21A1">
        <w:rPr>
          <w:rStyle w:val="Hyperlink"/>
          <w:rFonts w:ascii="Arial" w:hAnsi="Arial" w:cs="Arial"/>
          <w:color w:val="auto"/>
          <w:szCs w:val="24"/>
          <w:u w:val="none"/>
        </w:rPr>
        <w:t>utory guidance for Schools and C</w:t>
      </w:r>
      <w:r w:rsidRPr="005B21A1">
        <w:rPr>
          <w:rStyle w:val="Hyperlink"/>
          <w:rFonts w:ascii="Arial" w:hAnsi="Arial" w:cs="Arial"/>
          <w:color w:val="auto"/>
          <w:szCs w:val="24"/>
          <w:u w:val="none"/>
        </w:rPr>
        <w:t>olleges. The guidance is av</w:t>
      </w:r>
      <w:r w:rsidR="005B21A1">
        <w:rPr>
          <w:rStyle w:val="Hyperlink"/>
          <w:rFonts w:ascii="Arial" w:hAnsi="Arial" w:cs="Arial"/>
          <w:color w:val="auto"/>
          <w:szCs w:val="24"/>
          <w:u w:val="none"/>
        </w:rPr>
        <w:t xml:space="preserve">ailable via the following link: </w:t>
      </w:r>
      <w:hyperlink r:id="rId10" w:history="1">
        <w:r w:rsidR="00020B15" w:rsidRPr="005B21A1">
          <w:rPr>
            <w:rStyle w:val="Hyperlink"/>
            <w:rFonts w:ascii="Arial" w:hAnsi="Arial" w:cs="Arial"/>
            <w:color w:val="auto"/>
            <w:szCs w:val="24"/>
          </w:rPr>
          <w:t>https://www.gov.uk/government/publications/keeping-children-safe-in-education--2</w:t>
        </w:r>
      </w:hyperlink>
    </w:p>
    <w:p w:rsidR="00B9046F" w:rsidRPr="00B9046F" w:rsidRDefault="008841A7" w:rsidP="001249FE">
      <w:pPr>
        <w:pStyle w:val="ListParagraph"/>
        <w:numPr>
          <w:ilvl w:val="0"/>
          <w:numId w:val="32"/>
        </w:numPr>
        <w:spacing w:after="0"/>
        <w:rPr>
          <w:rStyle w:val="Hyperlink"/>
          <w:rFonts w:ascii="Arial" w:hAnsi="Arial" w:cs="Arial"/>
          <w:b/>
          <w:color w:val="7030A0"/>
          <w:szCs w:val="24"/>
          <w:u w:val="none"/>
        </w:rPr>
      </w:pP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>“What to Do if Worried a child is be</w:t>
      </w:r>
      <w:r w:rsidR="00A92973" w:rsidRPr="00B9046F">
        <w:rPr>
          <w:rStyle w:val="Hyperlink"/>
          <w:rFonts w:ascii="Arial" w:hAnsi="Arial" w:cs="Arial"/>
          <w:color w:val="auto"/>
          <w:szCs w:val="24"/>
          <w:u w:val="none"/>
        </w:rPr>
        <w:t>ing</w:t>
      </w: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 xml:space="preserve"> Ab</w:t>
      </w:r>
      <w:r w:rsidR="00B9046F" w:rsidRPr="00B9046F">
        <w:rPr>
          <w:rStyle w:val="Hyperlink"/>
          <w:rFonts w:ascii="Arial" w:hAnsi="Arial" w:cs="Arial"/>
          <w:color w:val="auto"/>
          <w:szCs w:val="24"/>
          <w:u w:val="none"/>
        </w:rPr>
        <w:t>used: Advice for Practitioners”</w:t>
      </w: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 xml:space="preserve"> March 2015. The guidance is available via the following link:</w:t>
      </w:r>
      <w:r w:rsidR="004A193E" w:rsidRPr="00B9046F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hyperlink r:id="rId11" w:history="1">
        <w:r w:rsidR="00A92973" w:rsidRPr="00B9046F">
          <w:rPr>
            <w:rStyle w:val="Hyperlink"/>
            <w:rFonts w:ascii="Arial" w:hAnsi="Arial" w:cs="Arial"/>
            <w:color w:val="7030A0"/>
            <w:szCs w:val="24"/>
          </w:rPr>
          <w:t>https://www.gov.uk/government/uploads/system/uploads/attachment_data/file/419604/What_to_do_if_you_re_worried_a_child_is_being_abused.pdf</w:t>
        </w:r>
      </w:hyperlink>
      <w:r w:rsidR="00A92973" w:rsidRPr="00B9046F">
        <w:rPr>
          <w:rStyle w:val="Hyperlink"/>
          <w:rFonts w:ascii="Arial" w:hAnsi="Arial" w:cs="Arial"/>
          <w:color w:val="7030A0"/>
          <w:szCs w:val="24"/>
          <w:u w:val="none"/>
        </w:rPr>
        <w:t xml:space="preserve"> </w:t>
      </w:r>
    </w:p>
    <w:p w:rsidR="00B9046F" w:rsidRPr="00B9046F" w:rsidRDefault="008841A7" w:rsidP="001249FE">
      <w:pPr>
        <w:pStyle w:val="ListParagraph"/>
        <w:numPr>
          <w:ilvl w:val="0"/>
          <w:numId w:val="32"/>
        </w:numPr>
        <w:spacing w:after="0"/>
        <w:rPr>
          <w:rStyle w:val="Hyperlink"/>
          <w:rFonts w:ascii="Arial" w:hAnsi="Arial" w:cs="Arial"/>
          <w:b/>
          <w:color w:val="auto"/>
          <w:szCs w:val="24"/>
          <w:u w:val="none"/>
        </w:rPr>
      </w:pP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>“Information Sharing: Advice for Practitioners prov</w:t>
      </w:r>
      <w:r w:rsidR="004A193E" w:rsidRPr="00B9046F">
        <w:rPr>
          <w:rStyle w:val="Hyperlink"/>
          <w:rFonts w:ascii="Arial" w:hAnsi="Arial" w:cs="Arial"/>
          <w:color w:val="auto"/>
          <w:szCs w:val="24"/>
          <w:u w:val="none"/>
        </w:rPr>
        <w:t>iding Safeguarding Services to C</w:t>
      </w: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>hild</w:t>
      </w:r>
      <w:r w:rsidR="004A193E" w:rsidRPr="00B9046F">
        <w:rPr>
          <w:rStyle w:val="Hyperlink"/>
          <w:rFonts w:ascii="Arial" w:hAnsi="Arial" w:cs="Arial"/>
          <w:color w:val="auto"/>
          <w:szCs w:val="24"/>
          <w:u w:val="none"/>
        </w:rPr>
        <w:t>ren, Young People, Parents and C</w:t>
      </w: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>arers”. March 2015. The guidance is av</w:t>
      </w:r>
      <w:r w:rsidR="00A92973" w:rsidRPr="00B9046F">
        <w:rPr>
          <w:rStyle w:val="Hyperlink"/>
          <w:rFonts w:ascii="Arial" w:hAnsi="Arial" w:cs="Arial"/>
          <w:color w:val="auto"/>
          <w:szCs w:val="24"/>
          <w:u w:val="none"/>
        </w:rPr>
        <w:t>a</w:t>
      </w:r>
      <w:r w:rsidR="00B9046F" w:rsidRPr="00B9046F">
        <w:rPr>
          <w:rStyle w:val="Hyperlink"/>
          <w:rFonts w:ascii="Arial" w:hAnsi="Arial" w:cs="Arial"/>
          <w:color w:val="auto"/>
          <w:szCs w:val="24"/>
          <w:u w:val="none"/>
        </w:rPr>
        <w:t>ilable via the following link:</w:t>
      </w:r>
      <w:hyperlink r:id="rId12" w:history="1">
        <w:r w:rsidR="00A92973" w:rsidRPr="00B9046F">
          <w:rPr>
            <w:rStyle w:val="Hyperlink"/>
            <w:rFonts w:ascii="Arial" w:hAnsi="Arial" w:cs="Arial"/>
            <w:szCs w:val="24"/>
          </w:rPr>
          <w:t>https://www.gov.uk/government/uploads/system/uploads/attachment_data/file/41</w:t>
        </w:r>
        <w:r w:rsidR="00A92973" w:rsidRPr="00B9046F">
          <w:rPr>
            <w:rStyle w:val="Hyperlink"/>
            <w:rFonts w:ascii="Arial" w:hAnsi="Arial" w:cs="Arial"/>
            <w:szCs w:val="24"/>
          </w:rPr>
          <w:t>9</w:t>
        </w:r>
        <w:r w:rsidR="00A92973" w:rsidRPr="00B9046F">
          <w:rPr>
            <w:rStyle w:val="Hyperlink"/>
            <w:rFonts w:ascii="Arial" w:hAnsi="Arial" w:cs="Arial"/>
            <w:szCs w:val="24"/>
          </w:rPr>
          <w:t>628/Information_sharing_advice_safeguarding_practitioners.pdf</w:t>
        </w:r>
      </w:hyperlink>
    </w:p>
    <w:p w:rsidR="002532EA" w:rsidRPr="00B9046F" w:rsidRDefault="002532EA" w:rsidP="001249FE">
      <w:pPr>
        <w:pStyle w:val="ListParagraph"/>
        <w:numPr>
          <w:ilvl w:val="0"/>
          <w:numId w:val="32"/>
        </w:numPr>
        <w:spacing w:after="0"/>
        <w:rPr>
          <w:rStyle w:val="Hyperlink"/>
          <w:rFonts w:ascii="Arial" w:hAnsi="Arial" w:cs="Arial"/>
          <w:color w:val="auto"/>
          <w:szCs w:val="24"/>
          <w:u w:val="none"/>
        </w:rPr>
      </w:pPr>
      <w:r w:rsidRPr="00B9046F">
        <w:rPr>
          <w:rStyle w:val="Hyperlink"/>
          <w:rFonts w:ascii="Arial" w:hAnsi="Arial" w:cs="Arial"/>
          <w:color w:val="auto"/>
          <w:szCs w:val="24"/>
          <w:u w:val="none"/>
        </w:rPr>
        <w:t>“The Prevent Duty Departmental, advice for Schools and child care providers June 2015. The guidance is available via the following link:</w:t>
      </w:r>
      <w:r w:rsidR="00B9046F" w:rsidRPr="00B9046F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hyperlink r:id="rId13" w:history="1">
        <w:r w:rsidRPr="00B9046F">
          <w:rPr>
            <w:rStyle w:val="Hyperlink"/>
            <w:rFonts w:ascii="Arial" w:hAnsi="Arial" w:cs="Arial"/>
            <w:color w:val="auto"/>
            <w:szCs w:val="24"/>
          </w:rPr>
          <w:t>https://www.gov.uk/government/publications/protecting-children-from-radicalisation-the-prevent-duty</w:t>
        </w:r>
      </w:hyperlink>
    </w:p>
    <w:p w:rsidR="00B9046F" w:rsidRPr="00B9046F" w:rsidRDefault="00B9046F" w:rsidP="006069F1">
      <w:pPr>
        <w:spacing w:after="0"/>
        <w:rPr>
          <w:rFonts w:ascii="Arial" w:hAnsi="Arial" w:cs="Arial"/>
          <w:szCs w:val="24"/>
        </w:rPr>
      </w:pPr>
    </w:p>
    <w:p w:rsidR="00FE292E" w:rsidRPr="00B9046F" w:rsidRDefault="00FE292E" w:rsidP="006069F1">
      <w:pPr>
        <w:spacing w:after="0"/>
        <w:rPr>
          <w:rStyle w:val="Hyperlink"/>
          <w:rFonts w:ascii="Arial" w:hAnsi="Arial" w:cs="Arial"/>
          <w:color w:val="auto"/>
          <w:szCs w:val="24"/>
        </w:rPr>
      </w:pPr>
      <w:r w:rsidRPr="00B9046F">
        <w:rPr>
          <w:rFonts w:ascii="Arial" w:hAnsi="Arial" w:cs="Arial"/>
          <w:szCs w:val="24"/>
        </w:rPr>
        <w:lastRenderedPageBreak/>
        <w:t xml:space="preserve">Furthermore, we will follow the procedures set out by the Derbyshire Safeguarding Children’s Board:  </w:t>
      </w:r>
      <w:hyperlink r:id="rId14" w:history="1">
        <w:r w:rsidRPr="00B9046F">
          <w:rPr>
            <w:rStyle w:val="Hyperlink"/>
            <w:rFonts w:ascii="Arial" w:hAnsi="Arial" w:cs="Arial"/>
            <w:color w:val="auto"/>
            <w:szCs w:val="24"/>
          </w:rPr>
          <w:t>http://derbyshirescbs.proceduresonline.com/index.htm</w:t>
        </w:r>
      </w:hyperlink>
    </w:p>
    <w:p w:rsidR="00C922DE" w:rsidRPr="00B9046F" w:rsidRDefault="00C922DE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In accordance </w:t>
      </w:r>
      <w:r w:rsidR="001331F3" w:rsidRPr="006069F1">
        <w:rPr>
          <w:rFonts w:ascii="Arial" w:hAnsi="Arial" w:cs="Arial"/>
          <w:szCs w:val="24"/>
        </w:rPr>
        <w:t xml:space="preserve">with the above procedures, </w:t>
      </w:r>
      <w:r w:rsidR="00B9046F">
        <w:rPr>
          <w:rFonts w:ascii="Arial" w:hAnsi="Arial" w:cs="Arial"/>
          <w:szCs w:val="24"/>
        </w:rPr>
        <w:t>we</w:t>
      </w:r>
      <w:r w:rsidRPr="006069F1">
        <w:rPr>
          <w:rFonts w:ascii="Arial" w:hAnsi="Arial" w:cs="Arial"/>
          <w:szCs w:val="24"/>
        </w:rPr>
        <w:t xml:space="preserve"> carr</w:t>
      </w:r>
      <w:r w:rsidR="00B9046F">
        <w:rPr>
          <w:rFonts w:ascii="Arial" w:hAnsi="Arial" w:cs="Arial"/>
          <w:szCs w:val="24"/>
        </w:rPr>
        <w:t>y</w:t>
      </w:r>
      <w:r w:rsidR="001331F3" w:rsidRPr="006069F1">
        <w:rPr>
          <w:rFonts w:ascii="Arial" w:hAnsi="Arial" w:cs="Arial"/>
          <w:szCs w:val="24"/>
        </w:rPr>
        <w:t xml:space="preserve"> out an annual audit of </w:t>
      </w:r>
      <w:r w:rsidR="00020B15" w:rsidRPr="006069F1">
        <w:rPr>
          <w:rFonts w:ascii="Arial" w:hAnsi="Arial" w:cs="Arial"/>
          <w:szCs w:val="24"/>
        </w:rPr>
        <w:t>our</w:t>
      </w:r>
      <w:r w:rsidR="001331F3" w:rsidRPr="006069F1">
        <w:rPr>
          <w:rFonts w:ascii="Arial" w:hAnsi="Arial" w:cs="Arial"/>
          <w:szCs w:val="24"/>
        </w:rPr>
        <w:t xml:space="preserve"> S</w:t>
      </w:r>
      <w:r w:rsidRPr="006069F1">
        <w:rPr>
          <w:rFonts w:ascii="Arial" w:hAnsi="Arial" w:cs="Arial"/>
          <w:szCs w:val="24"/>
        </w:rPr>
        <w:t>afeguarding provision</w:t>
      </w:r>
      <w:r w:rsidR="00225B30" w:rsidRPr="006069F1">
        <w:rPr>
          <w:rFonts w:ascii="Arial" w:hAnsi="Arial" w:cs="Arial"/>
          <w:szCs w:val="24"/>
        </w:rPr>
        <w:t xml:space="preserve"> (S175 Safeguarding Audit, </w:t>
      </w:r>
      <w:r w:rsidR="00C922DE" w:rsidRPr="006069F1">
        <w:rPr>
          <w:rFonts w:ascii="Arial" w:hAnsi="Arial" w:cs="Arial"/>
          <w:szCs w:val="24"/>
        </w:rPr>
        <w:t xml:space="preserve">which is a </w:t>
      </w:r>
      <w:r w:rsidR="009B666C" w:rsidRPr="006069F1">
        <w:rPr>
          <w:rFonts w:ascii="Arial" w:hAnsi="Arial" w:cs="Arial"/>
          <w:szCs w:val="24"/>
        </w:rPr>
        <w:t>req</w:t>
      </w:r>
      <w:r w:rsidR="00727379" w:rsidRPr="006069F1">
        <w:rPr>
          <w:rFonts w:ascii="Arial" w:hAnsi="Arial" w:cs="Arial"/>
          <w:szCs w:val="24"/>
        </w:rPr>
        <w:t>uirement of the Education Act 20</w:t>
      </w:r>
      <w:r w:rsidR="009B666C" w:rsidRPr="006069F1">
        <w:rPr>
          <w:rFonts w:ascii="Arial" w:hAnsi="Arial" w:cs="Arial"/>
          <w:szCs w:val="24"/>
        </w:rPr>
        <w:t>02 &amp; 2006</w:t>
      </w:r>
      <w:r w:rsidR="00297479" w:rsidRPr="006069F1">
        <w:rPr>
          <w:rFonts w:ascii="Arial" w:hAnsi="Arial" w:cs="Arial"/>
          <w:szCs w:val="24"/>
        </w:rPr>
        <w:t xml:space="preserve">) </w:t>
      </w:r>
      <w:r w:rsidR="00C922DE" w:rsidRPr="006069F1">
        <w:rPr>
          <w:rFonts w:ascii="Arial" w:hAnsi="Arial" w:cs="Arial"/>
          <w:szCs w:val="24"/>
        </w:rPr>
        <w:t xml:space="preserve">a copy of which is sent </w:t>
      </w:r>
      <w:r w:rsidRPr="006069F1">
        <w:rPr>
          <w:rFonts w:ascii="Arial" w:hAnsi="Arial" w:cs="Arial"/>
          <w:szCs w:val="24"/>
        </w:rPr>
        <w:t>to the Local Authority</w:t>
      </w:r>
      <w:r w:rsidR="009B666C" w:rsidRPr="006069F1">
        <w:rPr>
          <w:rFonts w:ascii="Arial" w:hAnsi="Arial" w:cs="Arial"/>
          <w:szCs w:val="24"/>
        </w:rPr>
        <w:t xml:space="preserve"> Safeguarding Team. </w:t>
      </w:r>
      <w:r w:rsidR="00727379" w:rsidRPr="006069F1">
        <w:rPr>
          <w:rFonts w:ascii="Arial" w:hAnsi="Arial" w:cs="Arial"/>
          <w:szCs w:val="24"/>
        </w:rPr>
        <w:t xml:space="preserve">  </w:t>
      </w:r>
    </w:p>
    <w:p w:rsidR="00727379" w:rsidRPr="006069F1" w:rsidRDefault="00727379" w:rsidP="006069F1">
      <w:pPr>
        <w:spacing w:after="0"/>
        <w:rPr>
          <w:rFonts w:ascii="Arial" w:hAnsi="Arial" w:cs="Arial"/>
          <w:szCs w:val="24"/>
        </w:rPr>
      </w:pPr>
    </w:p>
    <w:p w:rsidR="00FE292E" w:rsidRPr="00B9046F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B9046F">
        <w:rPr>
          <w:rFonts w:ascii="Arial" w:hAnsi="Arial" w:cs="Arial"/>
          <w:color w:val="auto"/>
          <w:sz w:val="24"/>
          <w:szCs w:val="24"/>
        </w:rPr>
        <w:t>Our Principles</w:t>
      </w:r>
    </w:p>
    <w:p w:rsidR="00FE292E" w:rsidRPr="006069F1" w:rsidRDefault="00C922D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Safeguarding arrangements at</w:t>
      </w:r>
      <w:r w:rsidR="00FE292E" w:rsidRPr="006069F1">
        <w:rPr>
          <w:rFonts w:ascii="Arial" w:hAnsi="Arial" w:cs="Arial"/>
          <w:szCs w:val="24"/>
        </w:rPr>
        <w:t xml:space="preserve"> </w:t>
      </w:r>
      <w:r w:rsidR="00B9046F">
        <w:rPr>
          <w:rFonts w:ascii="Arial" w:hAnsi="Arial" w:cs="Arial"/>
          <w:szCs w:val="24"/>
        </w:rPr>
        <w:t>Marston Montgomery Primary</w:t>
      </w:r>
      <w:r w:rsidR="00297479" w:rsidRPr="006069F1">
        <w:rPr>
          <w:rFonts w:ascii="Arial" w:hAnsi="Arial" w:cs="Arial"/>
          <w:szCs w:val="24"/>
        </w:rPr>
        <w:t xml:space="preserve"> </w:t>
      </w:r>
      <w:r w:rsidR="00FE292E" w:rsidRPr="006069F1">
        <w:rPr>
          <w:rFonts w:ascii="Arial" w:hAnsi="Arial" w:cs="Arial"/>
          <w:szCs w:val="24"/>
        </w:rPr>
        <w:t xml:space="preserve">are underpinned by </w:t>
      </w:r>
      <w:r w:rsidR="009B666C" w:rsidRPr="006069F1">
        <w:rPr>
          <w:rFonts w:ascii="Arial" w:hAnsi="Arial" w:cs="Arial"/>
          <w:szCs w:val="24"/>
        </w:rPr>
        <w:t xml:space="preserve">three </w:t>
      </w:r>
      <w:r w:rsidR="00FE292E" w:rsidRPr="006069F1">
        <w:rPr>
          <w:rFonts w:ascii="Arial" w:hAnsi="Arial" w:cs="Arial"/>
          <w:szCs w:val="24"/>
        </w:rPr>
        <w:t>key principles:</w:t>
      </w:r>
    </w:p>
    <w:p w:rsidR="00FE292E" w:rsidRPr="00BF24C4" w:rsidRDefault="00DC3C83" w:rsidP="001249FE">
      <w:pPr>
        <w:numPr>
          <w:ilvl w:val="0"/>
          <w:numId w:val="1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Safeguarding</w:t>
      </w:r>
      <w:r w:rsidR="00FE292E" w:rsidRPr="006069F1">
        <w:rPr>
          <w:rFonts w:ascii="Arial" w:hAnsi="Arial" w:cs="Arial"/>
          <w:szCs w:val="24"/>
          <w:lang w:eastAsia="en-GB"/>
        </w:rPr>
        <w:t xml:space="preserve"> is </w:t>
      </w:r>
      <w:r w:rsidR="00882276" w:rsidRPr="006069F1">
        <w:rPr>
          <w:rFonts w:ascii="Arial" w:hAnsi="Arial" w:cs="Arial"/>
          <w:szCs w:val="24"/>
          <w:lang w:eastAsia="en-GB"/>
        </w:rPr>
        <w:t xml:space="preserve">everyone's responsibility: all Staff, </w:t>
      </w:r>
      <w:r w:rsidR="008C1D6B" w:rsidRPr="006069F1">
        <w:rPr>
          <w:rFonts w:ascii="Arial" w:hAnsi="Arial" w:cs="Arial"/>
          <w:szCs w:val="24"/>
          <w:lang w:eastAsia="en-GB"/>
        </w:rPr>
        <w:t>(</w:t>
      </w:r>
      <w:r w:rsidR="00882276" w:rsidRPr="006069F1">
        <w:rPr>
          <w:rFonts w:ascii="Arial" w:hAnsi="Arial" w:cs="Arial"/>
          <w:szCs w:val="24"/>
          <w:lang w:eastAsia="en-GB"/>
        </w:rPr>
        <w:t>Governors and V</w:t>
      </w:r>
      <w:r w:rsidR="00FE292E" w:rsidRPr="006069F1">
        <w:rPr>
          <w:rFonts w:ascii="Arial" w:hAnsi="Arial" w:cs="Arial"/>
          <w:szCs w:val="24"/>
          <w:lang w:eastAsia="en-GB"/>
        </w:rPr>
        <w:t>olunteers</w:t>
      </w:r>
      <w:r w:rsidR="008C1D6B" w:rsidRPr="006069F1">
        <w:rPr>
          <w:rFonts w:ascii="Arial" w:hAnsi="Arial" w:cs="Arial"/>
          <w:szCs w:val="24"/>
          <w:lang w:eastAsia="en-GB"/>
        </w:rPr>
        <w:t>)</w:t>
      </w:r>
      <w:r w:rsidR="00FE292E" w:rsidRPr="006069F1">
        <w:rPr>
          <w:rFonts w:ascii="Arial" w:hAnsi="Arial" w:cs="Arial"/>
          <w:szCs w:val="24"/>
          <w:lang w:eastAsia="en-GB"/>
        </w:rPr>
        <w:t xml:space="preserve"> should play their full part in keeping children </w:t>
      </w:r>
      <w:r w:rsidR="001B234A" w:rsidRPr="006069F1">
        <w:rPr>
          <w:rFonts w:ascii="Arial" w:hAnsi="Arial" w:cs="Arial"/>
          <w:szCs w:val="24"/>
          <w:lang w:eastAsia="en-GB"/>
        </w:rPr>
        <w:t>(</w:t>
      </w:r>
      <w:r w:rsidR="00A54B15" w:rsidRPr="00BF24C4">
        <w:rPr>
          <w:rFonts w:ascii="Arial" w:hAnsi="Arial" w:cs="Arial"/>
          <w:szCs w:val="24"/>
          <w:lang w:eastAsia="en-GB"/>
        </w:rPr>
        <w:t>Includes</w:t>
      </w:r>
      <w:r w:rsidR="00ED5FA0" w:rsidRPr="00BF24C4">
        <w:rPr>
          <w:rFonts w:ascii="Arial" w:hAnsi="Arial" w:cs="Arial"/>
          <w:szCs w:val="24"/>
          <w:lang w:eastAsia="en-GB"/>
        </w:rPr>
        <w:t xml:space="preserve"> vulnerable adults </w:t>
      </w:r>
      <w:r w:rsidR="00D03055" w:rsidRPr="00BF24C4">
        <w:rPr>
          <w:rFonts w:ascii="Arial" w:hAnsi="Arial" w:cs="Arial"/>
          <w:szCs w:val="24"/>
          <w:lang w:eastAsia="en-GB"/>
        </w:rPr>
        <w:t xml:space="preserve">when </w:t>
      </w:r>
      <w:r w:rsidR="00ED5FA0" w:rsidRPr="00BF24C4">
        <w:rPr>
          <w:rFonts w:ascii="Arial" w:hAnsi="Arial" w:cs="Arial"/>
          <w:szCs w:val="24"/>
          <w:lang w:eastAsia="en-GB"/>
        </w:rPr>
        <w:t>in their setting</w:t>
      </w:r>
      <w:r w:rsidR="001B234A" w:rsidRPr="00BF24C4">
        <w:rPr>
          <w:rFonts w:ascii="Arial" w:hAnsi="Arial" w:cs="Arial"/>
          <w:szCs w:val="24"/>
          <w:lang w:eastAsia="en-GB"/>
        </w:rPr>
        <w:t>)</w:t>
      </w:r>
      <w:r w:rsidR="00ED5FA0" w:rsidRPr="00BF24C4">
        <w:rPr>
          <w:rFonts w:ascii="Arial" w:hAnsi="Arial" w:cs="Arial"/>
          <w:szCs w:val="24"/>
          <w:lang w:eastAsia="en-GB"/>
        </w:rPr>
        <w:t xml:space="preserve"> </w:t>
      </w:r>
      <w:r w:rsidR="00FE292E" w:rsidRPr="00BF24C4">
        <w:rPr>
          <w:rFonts w:ascii="Arial" w:hAnsi="Arial" w:cs="Arial"/>
          <w:szCs w:val="24"/>
          <w:lang w:eastAsia="en-GB"/>
        </w:rPr>
        <w:t>safe</w:t>
      </w:r>
      <w:r w:rsidR="00A40060" w:rsidRPr="00BF24C4">
        <w:rPr>
          <w:rFonts w:ascii="Arial" w:hAnsi="Arial" w:cs="Arial"/>
          <w:szCs w:val="24"/>
          <w:lang w:eastAsia="en-GB"/>
        </w:rPr>
        <w:t>;</w:t>
      </w:r>
    </w:p>
    <w:p w:rsidR="00A40060" w:rsidRPr="00BF24C4" w:rsidRDefault="00A40060" w:rsidP="001249FE">
      <w:pPr>
        <w:numPr>
          <w:ilvl w:val="0"/>
          <w:numId w:val="1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BF24C4">
        <w:rPr>
          <w:rFonts w:ascii="Arial" w:hAnsi="Arial" w:cs="Arial"/>
          <w:szCs w:val="24"/>
          <w:lang w:eastAsia="en-GB"/>
        </w:rPr>
        <w:t xml:space="preserve">We will aim to protecting children using national, local and school child protection procedures; </w:t>
      </w:r>
    </w:p>
    <w:p w:rsidR="00651527" w:rsidRPr="006069F1" w:rsidRDefault="00882276" w:rsidP="001249FE">
      <w:pPr>
        <w:numPr>
          <w:ilvl w:val="0"/>
          <w:numId w:val="1"/>
        </w:numPr>
        <w:spacing w:after="0" w:line="336" w:lineRule="auto"/>
        <w:rPr>
          <w:rStyle w:val="Emphasis"/>
          <w:rFonts w:ascii="Arial" w:hAnsi="Arial" w:cs="Arial"/>
          <w:i w:val="0"/>
          <w:szCs w:val="24"/>
        </w:rPr>
      </w:pPr>
      <w:r w:rsidRPr="006069F1">
        <w:rPr>
          <w:rStyle w:val="Emphasis"/>
          <w:rFonts w:ascii="Arial" w:hAnsi="Arial" w:cs="Arial"/>
          <w:i w:val="0"/>
          <w:szCs w:val="24"/>
        </w:rPr>
        <w:t xml:space="preserve">That all Staff, </w:t>
      </w:r>
      <w:r w:rsidR="008C1D6B" w:rsidRPr="006069F1">
        <w:rPr>
          <w:rStyle w:val="Emphasis"/>
          <w:rFonts w:ascii="Arial" w:hAnsi="Arial" w:cs="Arial"/>
          <w:i w:val="0"/>
          <w:szCs w:val="24"/>
        </w:rPr>
        <w:t>(</w:t>
      </w:r>
      <w:r w:rsidRPr="006069F1">
        <w:rPr>
          <w:rStyle w:val="Emphasis"/>
          <w:rFonts w:ascii="Arial" w:hAnsi="Arial" w:cs="Arial"/>
          <w:i w:val="0"/>
          <w:szCs w:val="24"/>
        </w:rPr>
        <w:t>Governors and V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>ol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>unteers</w:t>
      </w:r>
      <w:r w:rsidR="008C1D6B" w:rsidRPr="006069F1">
        <w:rPr>
          <w:rStyle w:val="Emphasis"/>
          <w:rFonts w:ascii="Arial" w:hAnsi="Arial" w:cs="Arial"/>
          <w:i w:val="0"/>
          <w:szCs w:val="24"/>
        </w:rPr>
        <w:t>)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 have a clear understanding regarding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 xml:space="preserve"> abuse </w:t>
      </w:r>
      <w:r w:rsidR="004D2986" w:rsidRPr="006069F1">
        <w:rPr>
          <w:rStyle w:val="Emphasis"/>
          <w:rFonts w:ascii="Arial" w:hAnsi="Arial" w:cs="Arial"/>
          <w:i w:val="0"/>
          <w:szCs w:val="24"/>
        </w:rPr>
        <w:t xml:space="preserve">and neglect </w:t>
      </w:r>
      <w:r w:rsidR="00727379" w:rsidRPr="006069F1">
        <w:rPr>
          <w:rStyle w:val="Emphasis"/>
          <w:rFonts w:ascii="Arial" w:hAnsi="Arial" w:cs="Arial"/>
          <w:i w:val="0"/>
          <w:szCs w:val="24"/>
        </w:rPr>
        <w:t>in all forms</w:t>
      </w:r>
      <w:r w:rsidR="00DB7653" w:rsidRPr="006069F1">
        <w:rPr>
          <w:rStyle w:val="Emphasis"/>
          <w:rFonts w:ascii="Arial" w:hAnsi="Arial" w:cs="Arial"/>
          <w:i w:val="0"/>
          <w:szCs w:val="24"/>
        </w:rPr>
        <w:t>;</w:t>
      </w:r>
      <w:r w:rsidR="00727379" w:rsidRPr="006069F1">
        <w:rPr>
          <w:rStyle w:val="Emphasis"/>
          <w:rFonts w:ascii="Arial" w:hAnsi="Arial" w:cs="Arial"/>
          <w:i w:val="0"/>
          <w:szCs w:val="24"/>
        </w:rPr>
        <w:t xml:space="preserve"> 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including 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>how to identify, respond and report</w:t>
      </w:r>
      <w:r w:rsidR="004D2986" w:rsidRPr="006069F1">
        <w:rPr>
          <w:rStyle w:val="Emphasis"/>
          <w:rFonts w:ascii="Arial" w:hAnsi="Arial" w:cs="Arial"/>
          <w:i w:val="0"/>
          <w:szCs w:val="24"/>
        </w:rPr>
        <w:t>. T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 xml:space="preserve">his 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also </w:t>
      </w:r>
      <w:r w:rsidRPr="006069F1">
        <w:rPr>
          <w:rStyle w:val="Emphasis"/>
          <w:rFonts w:ascii="Arial" w:hAnsi="Arial" w:cs="Arial"/>
          <w:i w:val="0"/>
          <w:szCs w:val="24"/>
        </w:rPr>
        <w:t>includes knowledge in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 xml:space="preserve"> the proces</w:t>
      </w:r>
      <w:r w:rsidR="00DB7653" w:rsidRPr="006069F1">
        <w:rPr>
          <w:rStyle w:val="Emphasis"/>
          <w:rFonts w:ascii="Arial" w:hAnsi="Arial" w:cs="Arial"/>
          <w:i w:val="0"/>
          <w:szCs w:val="24"/>
        </w:rPr>
        <w:t>s for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 xml:space="preserve"> allegations against professionals</w:t>
      </w:r>
      <w:r w:rsidRPr="006069F1">
        <w:rPr>
          <w:rStyle w:val="Emphasis"/>
          <w:rFonts w:ascii="Arial" w:hAnsi="Arial" w:cs="Arial"/>
          <w:i w:val="0"/>
          <w:szCs w:val="24"/>
        </w:rPr>
        <w:t xml:space="preserve">.  Staff, </w:t>
      </w:r>
      <w:r w:rsidR="008C1D6B" w:rsidRPr="006069F1">
        <w:rPr>
          <w:rStyle w:val="Emphasis"/>
          <w:rFonts w:ascii="Arial" w:hAnsi="Arial" w:cs="Arial"/>
          <w:i w:val="0"/>
          <w:szCs w:val="24"/>
        </w:rPr>
        <w:t>(</w:t>
      </w:r>
      <w:r w:rsidRPr="006069F1">
        <w:rPr>
          <w:rStyle w:val="Emphasis"/>
          <w:rFonts w:ascii="Arial" w:hAnsi="Arial" w:cs="Arial"/>
          <w:i w:val="0"/>
          <w:szCs w:val="24"/>
        </w:rPr>
        <w:t>Governors and Volunteers</w:t>
      </w:r>
      <w:r w:rsidR="008C1D6B" w:rsidRPr="006069F1">
        <w:rPr>
          <w:rStyle w:val="Emphasis"/>
          <w:rFonts w:ascii="Arial" w:hAnsi="Arial" w:cs="Arial"/>
          <w:i w:val="0"/>
          <w:szCs w:val="24"/>
        </w:rPr>
        <w:t>)</w:t>
      </w:r>
      <w:r w:rsidRPr="006069F1">
        <w:rPr>
          <w:rStyle w:val="Emphasis"/>
          <w:rFonts w:ascii="Arial" w:hAnsi="Arial" w:cs="Arial"/>
          <w:i w:val="0"/>
          <w:szCs w:val="24"/>
        </w:rPr>
        <w:t xml:space="preserve"> should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 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>feel confident that they can report all matters</w:t>
      </w:r>
      <w:r w:rsidRPr="006069F1">
        <w:rPr>
          <w:rStyle w:val="Emphasis"/>
          <w:rFonts w:ascii="Arial" w:hAnsi="Arial" w:cs="Arial"/>
          <w:i w:val="0"/>
          <w:szCs w:val="24"/>
        </w:rPr>
        <w:t xml:space="preserve"> o</w:t>
      </w:r>
      <w:r w:rsidR="001331F3" w:rsidRPr="006069F1">
        <w:rPr>
          <w:rStyle w:val="Emphasis"/>
          <w:rFonts w:ascii="Arial" w:hAnsi="Arial" w:cs="Arial"/>
          <w:i w:val="0"/>
          <w:szCs w:val="24"/>
        </w:rPr>
        <w:t xml:space="preserve">f </w:t>
      </w:r>
      <w:r w:rsidR="008C1D6B" w:rsidRPr="006069F1">
        <w:rPr>
          <w:rStyle w:val="Emphasis"/>
          <w:rFonts w:ascii="Arial" w:hAnsi="Arial" w:cs="Arial"/>
          <w:i w:val="0"/>
          <w:szCs w:val="24"/>
        </w:rPr>
        <w:t>S</w:t>
      </w:r>
      <w:r w:rsidR="001331F3" w:rsidRPr="006069F1">
        <w:rPr>
          <w:rStyle w:val="Emphasis"/>
          <w:rFonts w:ascii="Arial" w:hAnsi="Arial" w:cs="Arial"/>
          <w:i w:val="0"/>
          <w:szCs w:val="24"/>
        </w:rPr>
        <w:t>afeguarding in the S</w:t>
      </w:r>
      <w:r w:rsidRPr="006069F1">
        <w:rPr>
          <w:rStyle w:val="Emphasis"/>
          <w:rFonts w:ascii="Arial" w:hAnsi="Arial" w:cs="Arial"/>
          <w:i w:val="0"/>
          <w:szCs w:val="24"/>
        </w:rPr>
        <w:t>chool</w:t>
      </w:r>
      <w:r w:rsidR="009B666C" w:rsidRPr="006069F1">
        <w:rPr>
          <w:rStyle w:val="Emphasis"/>
          <w:rFonts w:ascii="Arial" w:hAnsi="Arial" w:cs="Arial"/>
          <w:i w:val="0"/>
          <w:szCs w:val="24"/>
        </w:rPr>
        <w:t xml:space="preserve"> </w:t>
      </w:r>
      <w:r w:rsidR="006B7882" w:rsidRPr="006069F1">
        <w:rPr>
          <w:rStyle w:val="Emphasis"/>
          <w:rFonts w:ascii="Arial" w:hAnsi="Arial" w:cs="Arial"/>
          <w:i w:val="0"/>
          <w:szCs w:val="24"/>
        </w:rPr>
        <w:t xml:space="preserve">where the information 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>will be dealt with swiftly</w:t>
      </w:r>
      <w:r w:rsidR="006B7882" w:rsidRPr="006069F1">
        <w:rPr>
          <w:rStyle w:val="Emphasis"/>
          <w:rFonts w:ascii="Arial" w:hAnsi="Arial" w:cs="Arial"/>
          <w:i w:val="0"/>
          <w:szCs w:val="24"/>
        </w:rPr>
        <w:t xml:space="preserve"> and s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>ecurely</w:t>
      </w:r>
      <w:r w:rsidR="006B7882" w:rsidRPr="006069F1">
        <w:rPr>
          <w:rStyle w:val="Emphasis"/>
          <w:rFonts w:ascii="Arial" w:hAnsi="Arial" w:cs="Arial"/>
          <w:i w:val="0"/>
          <w:szCs w:val="24"/>
        </w:rPr>
        <w:t>,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 follow</w:t>
      </w:r>
      <w:r w:rsidR="006B7882" w:rsidRPr="006069F1">
        <w:rPr>
          <w:rStyle w:val="Emphasis"/>
          <w:rFonts w:ascii="Arial" w:hAnsi="Arial" w:cs="Arial"/>
          <w:i w:val="0"/>
          <w:szCs w:val="24"/>
        </w:rPr>
        <w:t>ing</w:t>
      </w:r>
      <w:r w:rsidR="00651527" w:rsidRPr="006069F1">
        <w:rPr>
          <w:rStyle w:val="Emphasis"/>
          <w:rFonts w:ascii="Arial" w:hAnsi="Arial" w:cs="Arial"/>
          <w:i w:val="0"/>
          <w:szCs w:val="24"/>
        </w:rPr>
        <w:t xml:space="preserve"> the correct procedures with the safety and wellbeing of the children in mind</w:t>
      </w:r>
      <w:r w:rsidR="00616F01" w:rsidRPr="006069F1">
        <w:rPr>
          <w:rStyle w:val="Emphasis"/>
          <w:rFonts w:ascii="Arial" w:hAnsi="Arial" w:cs="Arial"/>
          <w:i w:val="0"/>
          <w:szCs w:val="24"/>
        </w:rPr>
        <w:t xml:space="preserve"> at all times.</w:t>
      </w:r>
    </w:p>
    <w:p w:rsidR="00A40060" w:rsidRPr="006069F1" w:rsidRDefault="00A40060" w:rsidP="001249FE">
      <w:pPr>
        <w:numPr>
          <w:ilvl w:val="0"/>
          <w:numId w:val="1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That we operate a child-centred approach: a clear understanding of the needs, wishes, views and voices of children.</w:t>
      </w:r>
    </w:p>
    <w:p w:rsidR="00A40060" w:rsidRPr="006069F1" w:rsidRDefault="00A40060" w:rsidP="006069F1">
      <w:pPr>
        <w:spacing w:after="0" w:line="336" w:lineRule="auto"/>
        <w:ind w:left="360"/>
        <w:rPr>
          <w:rStyle w:val="Emphasis"/>
          <w:rFonts w:ascii="Arial" w:hAnsi="Arial" w:cs="Arial"/>
          <w:i w:val="0"/>
          <w:szCs w:val="24"/>
        </w:rPr>
      </w:pPr>
    </w:p>
    <w:p w:rsidR="00FE292E" w:rsidRPr="00BF24C4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BF24C4">
        <w:rPr>
          <w:rFonts w:ascii="Arial" w:hAnsi="Arial" w:cs="Arial"/>
          <w:color w:val="auto"/>
          <w:sz w:val="24"/>
          <w:szCs w:val="24"/>
          <w:lang w:eastAsia="en-GB"/>
        </w:rPr>
        <w:t>Our Policy</w:t>
      </w:r>
    </w:p>
    <w:p w:rsidR="00FE292E" w:rsidRPr="006069F1" w:rsidRDefault="00FE292E" w:rsidP="006069F1">
      <w:p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</w:t>
      </w:r>
      <w:r w:rsidR="001331F3" w:rsidRPr="006069F1">
        <w:rPr>
          <w:rFonts w:ascii="Arial" w:hAnsi="Arial" w:cs="Arial"/>
          <w:szCs w:val="24"/>
          <w:lang w:eastAsia="en-GB"/>
        </w:rPr>
        <w:t>ere are 6 main elements to our P</w:t>
      </w:r>
      <w:r w:rsidRPr="006069F1">
        <w:rPr>
          <w:rFonts w:ascii="Arial" w:hAnsi="Arial" w:cs="Arial"/>
          <w:szCs w:val="24"/>
          <w:lang w:eastAsia="en-GB"/>
        </w:rPr>
        <w:t>olicy, which are described in the following sections:</w:t>
      </w:r>
    </w:p>
    <w:p w:rsidR="00FE292E" w:rsidRPr="006069F1" w:rsidRDefault="00FE292E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The types of abuse that are covered by the policy;</w:t>
      </w:r>
    </w:p>
    <w:p w:rsidR="00FE292E" w:rsidRPr="006069F1" w:rsidRDefault="00FE292E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The signs of abuse t</w:t>
      </w:r>
      <w:r w:rsidR="00616F01" w:rsidRPr="006069F1">
        <w:rPr>
          <w:rFonts w:ascii="Arial" w:hAnsi="Arial" w:cs="Arial"/>
          <w:szCs w:val="24"/>
          <w:lang w:eastAsia="en-GB"/>
        </w:rPr>
        <w:t xml:space="preserve">hat </w:t>
      </w:r>
      <w:r w:rsidR="00A32D95" w:rsidRPr="006069F1">
        <w:rPr>
          <w:rFonts w:ascii="Arial" w:hAnsi="Arial" w:cs="Arial"/>
          <w:szCs w:val="24"/>
          <w:lang w:eastAsia="en-GB"/>
        </w:rPr>
        <w:t xml:space="preserve">all </w:t>
      </w:r>
      <w:r w:rsidR="00616F01" w:rsidRPr="006069F1">
        <w:rPr>
          <w:rFonts w:ascii="Arial" w:hAnsi="Arial" w:cs="Arial"/>
          <w:szCs w:val="24"/>
          <w:lang w:eastAsia="en-GB"/>
        </w:rPr>
        <w:t>Staff</w:t>
      </w:r>
      <w:r w:rsidR="00BF24C4">
        <w:rPr>
          <w:rFonts w:ascii="Arial" w:hAnsi="Arial" w:cs="Arial"/>
          <w:szCs w:val="24"/>
          <w:lang w:eastAsia="en-GB"/>
        </w:rPr>
        <w:t xml:space="preserve">, </w:t>
      </w:r>
      <w:r w:rsidR="00A40060" w:rsidRPr="00BF24C4">
        <w:rPr>
          <w:rFonts w:ascii="Arial" w:hAnsi="Arial" w:cs="Arial"/>
          <w:szCs w:val="24"/>
          <w:lang w:eastAsia="en-GB"/>
        </w:rPr>
        <w:t xml:space="preserve">Governors and </w:t>
      </w:r>
      <w:r w:rsidR="00616F01" w:rsidRPr="00BF24C4">
        <w:rPr>
          <w:rFonts w:ascii="Arial" w:hAnsi="Arial" w:cs="Arial"/>
          <w:szCs w:val="24"/>
          <w:lang w:eastAsia="en-GB"/>
        </w:rPr>
        <w:t>V</w:t>
      </w:r>
      <w:r w:rsidRPr="00BF24C4">
        <w:rPr>
          <w:rFonts w:ascii="Arial" w:hAnsi="Arial" w:cs="Arial"/>
          <w:szCs w:val="24"/>
          <w:lang w:eastAsia="en-GB"/>
        </w:rPr>
        <w:t>olunteers</w:t>
      </w:r>
      <w:r w:rsidR="00A40060" w:rsidRPr="00BF24C4">
        <w:rPr>
          <w:rFonts w:ascii="Arial" w:hAnsi="Arial" w:cs="Arial"/>
          <w:szCs w:val="24"/>
          <w:lang w:eastAsia="en-GB"/>
        </w:rPr>
        <w:t xml:space="preserve"> </w:t>
      </w:r>
      <w:r w:rsidRPr="006069F1">
        <w:rPr>
          <w:rFonts w:ascii="Arial" w:hAnsi="Arial" w:cs="Arial"/>
          <w:szCs w:val="24"/>
          <w:lang w:eastAsia="en-GB"/>
        </w:rPr>
        <w:t>should look out for;</w:t>
      </w:r>
    </w:p>
    <w:p w:rsidR="00FE292E" w:rsidRPr="006069F1" w:rsidRDefault="001331F3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Roles and responsibilities for S</w:t>
      </w:r>
      <w:r w:rsidR="00FE292E" w:rsidRPr="006069F1">
        <w:rPr>
          <w:rFonts w:ascii="Arial" w:hAnsi="Arial" w:cs="Arial"/>
          <w:szCs w:val="24"/>
          <w:lang w:eastAsia="en-GB"/>
        </w:rPr>
        <w:t>afeguarding;</w:t>
      </w:r>
    </w:p>
    <w:p w:rsidR="00FE292E" w:rsidRPr="006069F1" w:rsidRDefault="00616F01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Expectations of Staff</w:t>
      </w:r>
      <w:r w:rsidR="00A40060" w:rsidRPr="006069F1">
        <w:rPr>
          <w:rFonts w:ascii="Arial" w:hAnsi="Arial" w:cs="Arial"/>
          <w:szCs w:val="24"/>
          <w:lang w:eastAsia="en-GB"/>
        </w:rPr>
        <w:t xml:space="preserve">, Governors </w:t>
      </w:r>
      <w:r w:rsidRPr="006069F1">
        <w:rPr>
          <w:rFonts w:ascii="Arial" w:hAnsi="Arial" w:cs="Arial"/>
          <w:szCs w:val="24"/>
          <w:lang w:eastAsia="en-GB"/>
        </w:rPr>
        <w:t>and V</w:t>
      </w:r>
      <w:r w:rsidR="00FE292E" w:rsidRPr="006069F1">
        <w:rPr>
          <w:rFonts w:ascii="Arial" w:hAnsi="Arial" w:cs="Arial"/>
          <w:szCs w:val="24"/>
          <w:lang w:eastAsia="en-GB"/>
        </w:rPr>
        <w:t>olunteers</w:t>
      </w:r>
      <w:r w:rsidR="001331F3" w:rsidRPr="006069F1">
        <w:rPr>
          <w:rFonts w:ascii="Arial" w:hAnsi="Arial" w:cs="Arial"/>
          <w:szCs w:val="24"/>
          <w:lang w:eastAsia="en-GB"/>
        </w:rPr>
        <w:t xml:space="preserve"> with regard to S</w:t>
      </w:r>
      <w:r w:rsidR="00FE292E" w:rsidRPr="006069F1">
        <w:rPr>
          <w:rFonts w:ascii="Arial" w:hAnsi="Arial" w:cs="Arial"/>
          <w:szCs w:val="24"/>
          <w:lang w:eastAsia="en-GB"/>
        </w:rPr>
        <w:t>afeguarding, and the procedures and processes that should be followed, includ</w:t>
      </w:r>
      <w:r w:rsidR="00161E38" w:rsidRPr="006069F1">
        <w:rPr>
          <w:rFonts w:ascii="Arial" w:hAnsi="Arial" w:cs="Arial"/>
          <w:szCs w:val="24"/>
          <w:lang w:eastAsia="en-GB"/>
        </w:rPr>
        <w:t>ing</w:t>
      </w:r>
      <w:r w:rsidR="00FE292E" w:rsidRPr="006069F1">
        <w:rPr>
          <w:rFonts w:ascii="Arial" w:hAnsi="Arial" w:cs="Arial"/>
          <w:szCs w:val="24"/>
          <w:lang w:eastAsia="en-GB"/>
        </w:rPr>
        <w:t xml:space="preserve"> the support provided to children;</w:t>
      </w:r>
    </w:p>
    <w:p w:rsidR="00FE292E" w:rsidRPr="006069F1" w:rsidRDefault="00FE292E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How t</w:t>
      </w:r>
      <w:r w:rsidR="001331F3" w:rsidRPr="006069F1">
        <w:rPr>
          <w:rFonts w:ascii="Arial" w:hAnsi="Arial" w:cs="Arial"/>
          <w:szCs w:val="24"/>
          <w:lang w:eastAsia="en-GB"/>
        </w:rPr>
        <w:t xml:space="preserve">he </w:t>
      </w:r>
      <w:r w:rsidR="00144D02">
        <w:rPr>
          <w:rFonts w:ascii="Arial" w:hAnsi="Arial" w:cs="Arial"/>
          <w:szCs w:val="24"/>
          <w:lang w:eastAsia="en-GB"/>
        </w:rPr>
        <w:t>school</w:t>
      </w:r>
      <w:r w:rsidR="00616F01" w:rsidRPr="006069F1">
        <w:rPr>
          <w:rFonts w:ascii="Arial" w:hAnsi="Arial" w:cs="Arial"/>
          <w:szCs w:val="24"/>
          <w:lang w:eastAsia="en-GB"/>
        </w:rPr>
        <w:t xml:space="preserve"> will ensure that all Staff</w:t>
      </w:r>
      <w:r w:rsidR="00A40060" w:rsidRPr="006069F1">
        <w:rPr>
          <w:rFonts w:ascii="Arial" w:hAnsi="Arial" w:cs="Arial"/>
          <w:szCs w:val="24"/>
          <w:lang w:eastAsia="en-GB"/>
        </w:rPr>
        <w:t xml:space="preserve">, </w:t>
      </w:r>
      <w:r w:rsidR="00D4131E" w:rsidRPr="006069F1">
        <w:rPr>
          <w:rFonts w:ascii="Arial" w:hAnsi="Arial" w:cs="Arial"/>
          <w:szCs w:val="24"/>
          <w:lang w:eastAsia="en-GB"/>
        </w:rPr>
        <w:t xml:space="preserve">Governors and </w:t>
      </w:r>
      <w:r w:rsidR="00616F01" w:rsidRPr="006069F1">
        <w:rPr>
          <w:rFonts w:ascii="Arial" w:hAnsi="Arial" w:cs="Arial"/>
          <w:szCs w:val="24"/>
          <w:lang w:eastAsia="en-GB"/>
        </w:rPr>
        <w:t>V</w:t>
      </w:r>
      <w:r w:rsidRPr="006069F1">
        <w:rPr>
          <w:rFonts w:ascii="Arial" w:hAnsi="Arial" w:cs="Arial"/>
          <w:szCs w:val="24"/>
          <w:lang w:eastAsia="en-GB"/>
        </w:rPr>
        <w:t>olunteers</w:t>
      </w:r>
      <w:r w:rsidR="00A40060" w:rsidRPr="006069F1">
        <w:rPr>
          <w:rFonts w:ascii="Arial" w:hAnsi="Arial" w:cs="Arial"/>
          <w:szCs w:val="24"/>
          <w:lang w:eastAsia="en-GB"/>
        </w:rPr>
        <w:t xml:space="preserve"> </w:t>
      </w:r>
      <w:r w:rsidRPr="006069F1">
        <w:rPr>
          <w:rFonts w:ascii="Arial" w:hAnsi="Arial" w:cs="Arial"/>
          <w:szCs w:val="24"/>
          <w:lang w:eastAsia="en-GB"/>
        </w:rPr>
        <w:t xml:space="preserve">are appropriately trained, and checked for their suitability to work within the </w:t>
      </w:r>
      <w:r w:rsidR="001331F3" w:rsidRPr="006069F1">
        <w:rPr>
          <w:rFonts w:ascii="Arial" w:hAnsi="Arial" w:cs="Arial"/>
          <w:szCs w:val="24"/>
          <w:lang w:eastAsia="en-GB"/>
        </w:rPr>
        <w:t>S</w:t>
      </w:r>
      <w:r w:rsidRPr="006069F1">
        <w:rPr>
          <w:rFonts w:ascii="Arial" w:hAnsi="Arial" w:cs="Arial"/>
          <w:szCs w:val="24"/>
          <w:lang w:eastAsia="en-GB"/>
        </w:rPr>
        <w:t>chool;</w:t>
      </w:r>
    </w:p>
    <w:p w:rsidR="00FE292E" w:rsidRPr="006069F1" w:rsidRDefault="00FE292E" w:rsidP="001249FE">
      <w:pPr>
        <w:pStyle w:val="ListParagraph"/>
        <w:numPr>
          <w:ilvl w:val="0"/>
          <w:numId w:val="2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How the policy will be managed and have its delivery overseen.</w:t>
      </w:r>
    </w:p>
    <w:p w:rsidR="00BF24C4" w:rsidRDefault="00BF24C4" w:rsidP="006069F1">
      <w:pPr>
        <w:spacing w:after="0" w:line="336" w:lineRule="auto"/>
        <w:rPr>
          <w:rFonts w:ascii="Arial" w:hAnsi="Arial" w:cs="Arial"/>
          <w:szCs w:val="24"/>
          <w:lang w:eastAsia="en-GB"/>
        </w:rPr>
      </w:pPr>
    </w:p>
    <w:p w:rsidR="00FE292E" w:rsidRPr="006069F1" w:rsidRDefault="00FE292E" w:rsidP="006069F1">
      <w:p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Through implementation of this policy we will e</w:t>
      </w:r>
      <w:r w:rsidR="001331F3" w:rsidRPr="006069F1">
        <w:rPr>
          <w:rFonts w:ascii="Arial" w:hAnsi="Arial" w:cs="Arial"/>
          <w:szCs w:val="24"/>
          <w:lang w:eastAsia="en-GB"/>
        </w:rPr>
        <w:t>nsure that our S</w:t>
      </w:r>
      <w:r w:rsidRPr="006069F1">
        <w:rPr>
          <w:rFonts w:ascii="Arial" w:hAnsi="Arial" w:cs="Arial"/>
          <w:szCs w:val="24"/>
          <w:lang w:eastAsia="en-GB"/>
        </w:rPr>
        <w:t>chool</w:t>
      </w:r>
      <w:r w:rsidR="00ED5FA0" w:rsidRPr="006069F1">
        <w:rPr>
          <w:rFonts w:ascii="Arial" w:hAnsi="Arial" w:cs="Arial"/>
          <w:szCs w:val="24"/>
          <w:lang w:eastAsia="en-GB"/>
        </w:rPr>
        <w:t xml:space="preserve"> provides</w:t>
      </w:r>
      <w:r w:rsidRPr="006069F1">
        <w:rPr>
          <w:rFonts w:ascii="Arial" w:hAnsi="Arial" w:cs="Arial"/>
          <w:szCs w:val="24"/>
          <w:lang w:eastAsia="en-GB"/>
        </w:rPr>
        <w:t xml:space="preserve"> a safe environment for children</w:t>
      </w:r>
      <w:r w:rsidR="00ED5FA0" w:rsidRPr="006069F1">
        <w:rPr>
          <w:rFonts w:ascii="Arial" w:hAnsi="Arial" w:cs="Arial"/>
          <w:szCs w:val="24"/>
          <w:lang w:eastAsia="en-GB"/>
        </w:rPr>
        <w:t xml:space="preserve"> </w:t>
      </w:r>
      <w:r w:rsidRPr="006069F1">
        <w:rPr>
          <w:rFonts w:ascii="Arial" w:hAnsi="Arial" w:cs="Arial"/>
          <w:szCs w:val="24"/>
          <w:lang w:eastAsia="en-GB"/>
        </w:rPr>
        <w:t>to learn and develop.</w:t>
      </w:r>
      <w:r w:rsidR="00161E38" w:rsidRPr="006069F1">
        <w:rPr>
          <w:rFonts w:ascii="Arial" w:hAnsi="Arial" w:cs="Arial"/>
          <w:szCs w:val="24"/>
          <w:lang w:eastAsia="en-GB"/>
        </w:rPr>
        <w:t xml:space="preserve"> </w:t>
      </w:r>
      <w:r w:rsidR="00C922DE" w:rsidRPr="006069F1">
        <w:rPr>
          <w:rFonts w:ascii="Arial" w:hAnsi="Arial" w:cs="Arial"/>
          <w:szCs w:val="24"/>
          <w:lang w:eastAsia="en-GB"/>
        </w:rPr>
        <w:t xml:space="preserve"> </w:t>
      </w:r>
      <w:r w:rsidR="00161E38" w:rsidRPr="006069F1">
        <w:rPr>
          <w:rFonts w:ascii="Arial" w:hAnsi="Arial" w:cs="Arial"/>
          <w:szCs w:val="24"/>
          <w:lang w:eastAsia="en-GB"/>
        </w:rPr>
        <w:t xml:space="preserve">We will cross reference to other policies relevant to our safeguarding in </w:t>
      </w:r>
      <w:r w:rsidR="00A40060" w:rsidRPr="006069F1">
        <w:rPr>
          <w:rFonts w:ascii="Arial" w:hAnsi="Arial" w:cs="Arial"/>
          <w:szCs w:val="24"/>
          <w:lang w:eastAsia="en-GB"/>
        </w:rPr>
        <w:t xml:space="preserve">the </w:t>
      </w:r>
      <w:r w:rsidR="00144D02">
        <w:rPr>
          <w:rFonts w:ascii="Arial" w:hAnsi="Arial" w:cs="Arial"/>
          <w:szCs w:val="24"/>
          <w:lang w:eastAsia="en-GB"/>
        </w:rPr>
        <w:t>school</w:t>
      </w:r>
      <w:r w:rsidR="00A40060" w:rsidRPr="006069F1">
        <w:rPr>
          <w:rFonts w:ascii="Arial" w:hAnsi="Arial" w:cs="Arial"/>
          <w:szCs w:val="24"/>
          <w:lang w:eastAsia="en-GB"/>
        </w:rPr>
        <w:t xml:space="preserve"> </w:t>
      </w:r>
      <w:r w:rsidR="00161E38" w:rsidRPr="006069F1">
        <w:rPr>
          <w:rFonts w:ascii="Arial" w:hAnsi="Arial" w:cs="Arial"/>
          <w:szCs w:val="24"/>
          <w:lang w:eastAsia="en-GB"/>
        </w:rPr>
        <w:t xml:space="preserve">and make reference to them in this policy where relevant.  </w:t>
      </w:r>
    </w:p>
    <w:p w:rsidR="00FE292E" w:rsidRPr="00144D02" w:rsidRDefault="00FE292E" w:rsidP="006069F1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144D02">
        <w:rPr>
          <w:rFonts w:ascii="Arial" w:hAnsi="Arial" w:cs="Arial"/>
          <w:color w:val="auto"/>
          <w:sz w:val="24"/>
          <w:szCs w:val="24"/>
          <w:lang w:eastAsia="en-GB"/>
        </w:rPr>
        <w:lastRenderedPageBreak/>
        <w:t>Types of Abuse</w:t>
      </w:r>
    </w:p>
    <w:p w:rsidR="00FE292E" w:rsidRPr="00144D02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144D02">
        <w:rPr>
          <w:rFonts w:ascii="Arial" w:hAnsi="Arial" w:cs="Arial"/>
          <w:color w:val="auto"/>
          <w:sz w:val="24"/>
          <w:szCs w:val="24"/>
          <w:lang w:eastAsia="en-GB"/>
        </w:rPr>
        <w:t>Children who may require early help</w:t>
      </w:r>
    </w:p>
    <w:p w:rsidR="00FE292E" w:rsidRPr="006069F1" w:rsidRDefault="00144D02" w:rsidP="006069F1">
      <w:p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  <w:lang w:eastAsia="en-GB"/>
        </w:rPr>
        <w:t>All Staff, Governors and Volunteers</w:t>
      </w:r>
      <w:r w:rsidR="00A32D95" w:rsidRPr="00144D02">
        <w:rPr>
          <w:rFonts w:ascii="Arial" w:hAnsi="Arial" w:cs="Arial"/>
          <w:szCs w:val="24"/>
          <w:lang w:eastAsia="en-GB"/>
        </w:rPr>
        <w:t xml:space="preserve"> </w:t>
      </w:r>
      <w:r w:rsidR="001331F3" w:rsidRPr="00144D02">
        <w:rPr>
          <w:rFonts w:ascii="Arial" w:hAnsi="Arial" w:cs="Arial"/>
          <w:szCs w:val="24"/>
          <w:lang w:eastAsia="en-GB"/>
        </w:rPr>
        <w:t>working within the S</w:t>
      </w:r>
      <w:r w:rsidR="00FE292E" w:rsidRPr="00144D02">
        <w:rPr>
          <w:rFonts w:ascii="Arial" w:hAnsi="Arial" w:cs="Arial"/>
          <w:szCs w:val="24"/>
          <w:lang w:eastAsia="en-GB"/>
        </w:rPr>
        <w:t xml:space="preserve">chool should be alert to the potential </w:t>
      </w:r>
      <w:r w:rsidR="00FE292E" w:rsidRPr="006069F1">
        <w:rPr>
          <w:rFonts w:ascii="Arial" w:hAnsi="Arial" w:cs="Arial"/>
          <w:szCs w:val="24"/>
          <w:lang w:eastAsia="en-GB"/>
        </w:rPr>
        <w:t>nee</w:t>
      </w:r>
      <w:r w:rsidR="00616F01" w:rsidRPr="006069F1">
        <w:rPr>
          <w:rFonts w:ascii="Arial" w:hAnsi="Arial" w:cs="Arial"/>
          <w:szCs w:val="24"/>
          <w:lang w:eastAsia="en-GB"/>
        </w:rPr>
        <w:t xml:space="preserve">d for early help for children, </w:t>
      </w:r>
      <w:r w:rsidR="00FE292E" w:rsidRPr="006069F1">
        <w:rPr>
          <w:rFonts w:ascii="Arial" w:hAnsi="Arial" w:cs="Arial"/>
          <w:szCs w:val="24"/>
          <w:lang w:eastAsia="en-GB"/>
        </w:rPr>
        <w:t>consider</w:t>
      </w:r>
      <w:r w:rsidR="00616F01" w:rsidRPr="006069F1">
        <w:rPr>
          <w:rFonts w:ascii="Arial" w:hAnsi="Arial" w:cs="Arial"/>
          <w:szCs w:val="24"/>
          <w:lang w:eastAsia="en-GB"/>
        </w:rPr>
        <w:t xml:space="preserve">ing </w:t>
      </w:r>
      <w:r w:rsidR="00FE292E" w:rsidRPr="006069F1">
        <w:rPr>
          <w:rFonts w:ascii="Arial" w:hAnsi="Arial" w:cs="Arial"/>
          <w:szCs w:val="24"/>
          <w:lang w:eastAsia="en-GB"/>
        </w:rPr>
        <w:t>f</w:t>
      </w:r>
      <w:r w:rsidR="00616F01" w:rsidRPr="006069F1">
        <w:rPr>
          <w:rFonts w:ascii="Arial" w:hAnsi="Arial" w:cs="Arial"/>
          <w:szCs w:val="24"/>
          <w:lang w:eastAsia="en-GB"/>
        </w:rPr>
        <w:t>o</w:t>
      </w:r>
      <w:r w:rsidR="00FE292E" w:rsidRPr="006069F1">
        <w:rPr>
          <w:rFonts w:ascii="Arial" w:hAnsi="Arial" w:cs="Arial"/>
          <w:szCs w:val="24"/>
          <w:lang w:eastAsia="en-GB"/>
        </w:rPr>
        <w:t>llowing the procedures identified for initiating early help (section 5</w:t>
      </w:r>
      <w:r w:rsidR="000575E0" w:rsidRPr="006069F1">
        <w:rPr>
          <w:rFonts w:ascii="Arial" w:hAnsi="Arial" w:cs="Arial"/>
          <w:szCs w:val="24"/>
          <w:lang w:eastAsia="en-GB"/>
        </w:rPr>
        <w:t>.5.1</w:t>
      </w:r>
      <w:r w:rsidR="00FE292E" w:rsidRPr="006069F1">
        <w:rPr>
          <w:rFonts w:ascii="Arial" w:hAnsi="Arial" w:cs="Arial"/>
          <w:szCs w:val="24"/>
          <w:lang w:eastAsia="en-GB"/>
        </w:rPr>
        <w:t>) for a child who: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</w:t>
      </w:r>
      <w:r w:rsidR="00FE292E" w:rsidRPr="006069F1">
        <w:rPr>
          <w:rFonts w:ascii="Arial" w:hAnsi="Arial" w:cs="Arial"/>
          <w:szCs w:val="24"/>
          <w:lang w:eastAsia="en-GB"/>
        </w:rPr>
        <w:t>s disabled and has specific additional needs</w:t>
      </w:r>
      <w:r w:rsidR="007E29B5" w:rsidRPr="006069F1">
        <w:rPr>
          <w:rFonts w:ascii="Arial" w:hAnsi="Arial" w:cs="Arial"/>
          <w:szCs w:val="24"/>
          <w:lang w:eastAsia="en-GB"/>
        </w:rPr>
        <w:t>.</w:t>
      </w:r>
      <w:r w:rsidR="00FE292E" w:rsidRPr="006069F1">
        <w:rPr>
          <w:rFonts w:ascii="Arial" w:hAnsi="Arial" w:cs="Arial"/>
          <w:szCs w:val="24"/>
          <w:lang w:eastAsia="en-GB"/>
        </w:rPr>
        <w:t xml:space="preserve"> 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H</w:t>
      </w:r>
      <w:r w:rsidR="00FE292E" w:rsidRPr="006069F1">
        <w:rPr>
          <w:rFonts w:ascii="Arial" w:hAnsi="Arial" w:cs="Arial"/>
          <w:szCs w:val="24"/>
          <w:lang w:eastAsia="en-GB"/>
        </w:rPr>
        <w:t>as special educational needs</w:t>
      </w:r>
      <w:r w:rsidR="007E29B5" w:rsidRPr="006069F1">
        <w:rPr>
          <w:rFonts w:ascii="Arial" w:hAnsi="Arial" w:cs="Arial"/>
          <w:szCs w:val="24"/>
          <w:lang w:eastAsia="en-GB"/>
        </w:rPr>
        <w:t>.</w:t>
      </w:r>
      <w:r w:rsidR="00FE292E" w:rsidRPr="006069F1">
        <w:rPr>
          <w:rFonts w:ascii="Arial" w:hAnsi="Arial" w:cs="Arial"/>
          <w:szCs w:val="24"/>
          <w:lang w:eastAsia="en-GB"/>
        </w:rPr>
        <w:t xml:space="preserve"> 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</w:t>
      </w:r>
      <w:r w:rsidR="00FE292E" w:rsidRPr="006069F1">
        <w:rPr>
          <w:rFonts w:ascii="Arial" w:hAnsi="Arial" w:cs="Arial"/>
          <w:szCs w:val="24"/>
          <w:lang w:eastAsia="en-GB"/>
        </w:rPr>
        <w:t>s a young carer</w:t>
      </w:r>
      <w:r w:rsidR="007E29B5" w:rsidRPr="006069F1">
        <w:rPr>
          <w:rFonts w:ascii="Arial" w:hAnsi="Arial" w:cs="Arial"/>
          <w:szCs w:val="24"/>
          <w:lang w:eastAsia="en-GB"/>
        </w:rPr>
        <w:t>.</w:t>
      </w:r>
      <w:r w:rsidR="00FE292E" w:rsidRPr="006069F1">
        <w:rPr>
          <w:rFonts w:ascii="Arial" w:hAnsi="Arial" w:cs="Arial"/>
          <w:szCs w:val="24"/>
          <w:lang w:eastAsia="en-GB"/>
        </w:rPr>
        <w:t xml:space="preserve"> 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</w:t>
      </w:r>
      <w:r w:rsidR="00FE292E" w:rsidRPr="006069F1">
        <w:rPr>
          <w:rFonts w:ascii="Arial" w:hAnsi="Arial" w:cs="Arial"/>
          <w:szCs w:val="24"/>
          <w:lang w:eastAsia="en-GB"/>
        </w:rPr>
        <w:t>s showing signs of engaging in an</w:t>
      </w:r>
      <w:r w:rsidR="007E29B5" w:rsidRPr="006069F1">
        <w:rPr>
          <w:rFonts w:ascii="Arial" w:hAnsi="Arial" w:cs="Arial"/>
          <w:szCs w:val="24"/>
          <w:lang w:eastAsia="en-GB"/>
        </w:rPr>
        <w:t>ti-social or criminal behaviour.</w:t>
      </w:r>
      <w:r w:rsidR="00FE292E" w:rsidRPr="006069F1">
        <w:rPr>
          <w:rFonts w:ascii="Arial" w:hAnsi="Arial" w:cs="Arial"/>
          <w:szCs w:val="24"/>
          <w:lang w:eastAsia="en-GB"/>
        </w:rPr>
        <w:t xml:space="preserve"> 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</w:t>
      </w:r>
      <w:r w:rsidR="00FE292E" w:rsidRPr="006069F1">
        <w:rPr>
          <w:rFonts w:ascii="Arial" w:hAnsi="Arial" w:cs="Arial"/>
          <w:szCs w:val="24"/>
          <w:lang w:eastAsia="en-GB"/>
        </w:rPr>
        <w:t xml:space="preserve">s in a family circumstance presenting challenges for the child, such as substance abuse, adult mental health, domestic violence; and/or </w:t>
      </w:r>
    </w:p>
    <w:p w:rsidR="00FE292E" w:rsidRPr="006069F1" w:rsidRDefault="00276EA1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</w:t>
      </w:r>
      <w:r w:rsidR="00FE292E" w:rsidRPr="006069F1">
        <w:rPr>
          <w:rFonts w:ascii="Arial" w:hAnsi="Arial" w:cs="Arial"/>
          <w:szCs w:val="24"/>
          <w:lang w:eastAsia="en-GB"/>
        </w:rPr>
        <w:t xml:space="preserve">s showing early signs of abuse and/or neglect. </w:t>
      </w:r>
    </w:p>
    <w:p w:rsidR="00161E38" w:rsidRPr="006069F1" w:rsidRDefault="00161E38" w:rsidP="001249FE">
      <w:pPr>
        <w:numPr>
          <w:ilvl w:val="0"/>
          <w:numId w:val="3"/>
        </w:num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Is showing signs of displaying behaviour or views that are considered to be extreme</w:t>
      </w:r>
      <w:r w:rsidR="00144D02">
        <w:rPr>
          <w:rFonts w:ascii="Arial" w:hAnsi="Arial" w:cs="Arial"/>
          <w:szCs w:val="24"/>
          <w:lang w:eastAsia="en-GB"/>
        </w:rPr>
        <w:t>.</w:t>
      </w:r>
      <w:r w:rsidRPr="006069F1">
        <w:rPr>
          <w:rFonts w:ascii="Arial" w:hAnsi="Arial" w:cs="Arial"/>
          <w:szCs w:val="24"/>
          <w:lang w:eastAsia="en-GB"/>
        </w:rPr>
        <w:t xml:space="preserve"> </w:t>
      </w:r>
    </w:p>
    <w:p w:rsidR="00DC3C83" w:rsidRPr="006069F1" w:rsidRDefault="00DC3C83" w:rsidP="006069F1">
      <w:pPr>
        <w:spacing w:after="0" w:line="336" w:lineRule="auto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These children are therefore more vulnerable</w:t>
      </w:r>
      <w:r w:rsidR="00983E30" w:rsidRPr="006069F1">
        <w:rPr>
          <w:rFonts w:ascii="Arial" w:hAnsi="Arial" w:cs="Arial"/>
          <w:szCs w:val="24"/>
          <w:lang w:eastAsia="en-GB"/>
        </w:rPr>
        <w:t xml:space="preserve">; </w:t>
      </w:r>
      <w:r w:rsidR="00144D02">
        <w:rPr>
          <w:rFonts w:ascii="Arial" w:hAnsi="Arial" w:cs="Arial"/>
          <w:szCs w:val="24"/>
          <w:lang w:eastAsia="en-GB"/>
        </w:rPr>
        <w:t>this School</w:t>
      </w:r>
      <w:r w:rsidR="00983E30" w:rsidRPr="006069F1">
        <w:rPr>
          <w:rFonts w:ascii="Arial" w:hAnsi="Arial" w:cs="Arial"/>
          <w:szCs w:val="24"/>
          <w:lang w:eastAsia="en-GB"/>
        </w:rPr>
        <w:t xml:space="preserve"> will </w:t>
      </w:r>
      <w:r w:rsidR="00EC1472" w:rsidRPr="006069F1">
        <w:rPr>
          <w:rFonts w:ascii="Arial" w:hAnsi="Arial" w:cs="Arial"/>
          <w:szCs w:val="24"/>
          <w:lang w:eastAsia="en-GB"/>
        </w:rPr>
        <w:t>identify wh</w:t>
      </w:r>
      <w:r w:rsidR="007E29B5" w:rsidRPr="006069F1">
        <w:rPr>
          <w:rFonts w:ascii="Arial" w:hAnsi="Arial" w:cs="Arial"/>
          <w:szCs w:val="24"/>
          <w:lang w:eastAsia="en-GB"/>
        </w:rPr>
        <w:t>o their vulnerable children are</w:t>
      </w:r>
      <w:r w:rsidR="002438B7" w:rsidRPr="006069F1">
        <w:rPr>
          <w:rFonts w:ascii="Arial" w:hAnsi="Arial" w:cs="Arial"/>
          <w:szCs w:val="24"/>
          <w:lang w:eastAsia="en-GB"/>
        </w:rPr>
        <w:t xml:space="preserve">, ensuring </w:t>
      </w:r>
      <w:r w:rsidR="000575E0" w:rsidRPr="006069F1">
        <w:rPr>
          <w:rFonts w:ascii="Arial" w:hAnsi="Arial" w:cs="Arial"/>
          <w:szCs w:val="24"/>
          <w:lang w:eastAsia="en-GB"/>
        </w:rPr>
        <w:t xml:space="preserve">all </w:t>
      </w:r>
      <w:r w:rsidR="002438B7" w:rsidRPr="006069F1">
        <w:rPr>
          <w:rFonts w:ascii="Arial" w:hAnsi="Arial" w:cs="Arial"/>
          <w:szCs w:val="24"/>
          <w:lang w:eastAsia="en-GB"/>
        </w:rPr>
        <w:t xml:space="preserve">Staff </w:t>
      </w:r>
      <w:r w:rsidR="00B437CA" w:rsidRPr="006069F1">
        <w:rPr>
          <w:rFonts w:ascii="Arial" w:hAnsi="Arial" w:cs="Arial"/>
          <w:szCs w:val="24"/>
          <w:lang w:eastAsia="en-GB"/>
        </w:rPr>
        <w:t>and</w:t>
      </w:r>
      <w:r w:rsidR="002438B7" w:rsidRPr="006069F1">
        <w:rPr>
          <w:rFonts w:ascii="Arial" w:hAnsi="Arial" w:cs="Arial"/>
          <w:szCs w:val="24"/>
          <w:lang w:eastAsia="en-GB"/>
        </w:rPr>
        <w:t xml:space="preserve"> Volunteers</w:t>
      </w:r>
      <w:r w:rsidR="00EC1472" w:rsidRPr="006069F1">
        <w:rPr>
          <w:rFonts w:ascii="Arial" w:hAnsi="Arial" w:cs="Arial"/>
          <w:szCs w:val="24"/>
          <w:lang w:eastAsia="en-GB"/>
        </w:rPr>
        <w:t xml:space="preserve"> know the </w:t>
      </w:r>
      <w:r w:rsidRPr="006069F1">
        <w:rPr>
          <w:rFonts w:ascii="Arial" w:hAnsi="Arial" w:cs="Arial"/>
          <w:szCs w:val="24"/>
          <w:lang w:eastAsia="en-GB"/>
        </w:rPr>
        <w:t>processes to secure advice, help and support</w:t>
      </w:r>
      <w:r w:rsidR="00616F01" w:rsidRPr="006069F1">
        <w:rPr>
          <w:rFonts w:ascii="Arial" w:hAnsi="Arial" w:cs="Arial"/>
          <w:szCs w:val="24"/>
          <w:lang w:eastAsia="en-GB"/>
        </w:rPr>
        <w:t xml:space="preserve"> where needed</w:t>
      </w:r>
      <w:r w:rsidRPr="006069F1">
        <w:rPr>
          <w:rFonts w:ascii="Arial" w:hAnsi="Arial" w:cs="Arial"/>
          <w:szCs w:val="24"/>
          <w:lang w:eastAsia="en-GB"/>
        </w:rPr>
        <w:t xml:space="preserve">. </w:t>
      </w:r>
    </w:p>
    <w:p w:rsidR="00DC3C83" w:rsidRPr="006069F1" w:rsidRDefault="00DC3C83" w:rsidP="006069F1">
      <w:pPr>
        <w:spacing w:after="0" w:line="336" w:lineRule="auto"/>
        <w:rPr>
          <w:rFonts w:ascii="Arial" w:hAnsi="Arial" w:cs="Arial"/>
          <w:szCs w:val="24"/>
          <w:lang w:eastAsia="en-GB"/>
        </w:rPr>
      </w:pPr>
    </w:p>
    <w:p w:rsidR="00FE292E" w:rsidRPr="00144D02" w:rsidRDefault="00FE292E" w:rsidP="00144D02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144D02">
        <w:rPr>
          <w:rFonts w:ascii="Arial" w:hAnsi="Arial" w:cs="Arial"/>
          <w:color w:val="auto"/>
          <w:sz w:val="24"/>
          <w:szCs w:val="24"/>
        </w:rPr>
        <w:t>Child Abuse</w:t>
      </w:r>
    </w:p>
    <w:p w:rsidR="001B234A" w:rsidRPr="00144D02" w:rsidRDefault="00ED5FA0" w:rsidP="006069F1">
      <w:p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</w:rPr>
        <w:t>In relation to children</w:t>
      </w:r>
      <w:r w:rsidR="001B234A" w:rsidRPr="00144D02">
        <w:rPr>
          <w:rFonts w:ascii="Arial" w:hAnsi="Arial" w:cs="Arial"/>
          <w:szCs w:val="24"/>
          <w:lang w:eastAsia="en-GB"/>
        </w:rPr>
        <w:t xml:space="preserve"> safeguarding and promoting their welfare is defined as;</w:t>
      </w:r>
    </w:p>
    <w:p w:rsidR="001B234A" w:rsidRPr="00144D02" w:rsidRDefault="001B234A" w:rsidP="001249FE">
      <w:pPr>
        <w:pStyle w:val="ListParagraph"/>
        <w:numPr>
          <w:ilvl w:val="0"/>
          <w:numId w:val="25"/>
        </w:num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  <w:lang w:eastAsia="en-GB"/>
        </w:rPr>
        <w:t>Protecting children from maltreatment</w:t>
      </w:r>
    </w:p>
    <w:p w:rsidR="001B234A" w:rsidRPr="00144D02" w:rsidRDefault="001B234A" w:rsidP="001249FE">
      <w:pPr>
        <w:pStyle w:val="ListParagraph"/>
        <w:numPr>
          <w:ilvl w:val="0"/>
          <w:numId w:val="25"/>
        </w:num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  <w:lang w:eastAsia="en-GB"/>
        </w:rPr>
        <w:t>Preventing impairment of children’s’ health or development</w:t>
      </w:r>
    </w:p>
    <w:p w:rsidR="001B234A" w:rsidRPr="00144D02" w:rsidRDefault="001B234A" w:rsidP="001249FE">
      <w:pPr>
        <w:pStyle w:val="ListParagraph"/>
        <w:numPr>
          <w:ilvl w:val="0"/>
          <w:numId w:val="25"/>
        </w:num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  <w:lang w:eastAsia="en-GB"/>
        </w:rPr>
        <w:t xml:space="preserve">Ensuring that children are growing up in circumstances consistent with the provision of safe and effective care </w:t>
      </w:r>
    </w:p>
    <w:p w:rsidR="001B234A" w:rsidRPr="00144D02" w:rsidRDefault="001B234A" w:rsidP="001249FE">
      <w:pPr>
        <w:pStyle w:val="ListParagraph"/>
        <w:numPr>
          <w:ilvl w:val="0"/>
          <w:numId w:val="25"/>
        </w:numPr>
        <w:spacing w:after="0" w:line="336" w:lineRule="auto"/>
        <w:ind w:right="150"/>
        <w:rPr>
          <w:rFonts w:ascii="Arial" w:hAnsi="Arial" w:cs="Arial"/>
          <w:szCs w:val="24"/>
          <w:lang w:eastAsia="en-GB"/>
        </w:rPr>
      </w:pPr>
      <w:r w:rsidRPr="00144D02">
        <w:rPr>
          <w:rFonts w:ascii="Arial" w:hAnsi="Arial" w:cs="Arial"/>
          <w:szCs w:val="24"/>
          <w:lang w:eastAsia="en-GB"/>
        </w:rPr>
        <w:t>Taking action to enable all children to have the best outcomes</w:t>
      </w:r>
    </w:p>
    <w:p w:rsidR="00ED5FA0" w:rsidRPr="006069F1" w:rsidRDefault="00ED5FA0" w:rsidP="006069F1">
      <w:pPr>
        <w:pStyle w:val="Default"/>
        <w:rPr>
          <w:rFonts w:ascii="Arial" w:hAnsi="Arial" w:cs="Arial"/>
        </w:rPr>
      </w:pPr>
    </w:p>
    <w:p w:rsidR="00FE292E" w:rsidRPr="00144D02" w:rsidRDefault="00FE292E" w:rsidP="006069F1">
      <w:pPr>
        <w:pStyle w:val="Normal3"/>
        <w:spacing w:line="276" w:lineRule="auto"/>
        <w:jc w:val="both"/>
        <w:rPr>
          <w:rFonts w:ascii="Arial" w:hAnsi="Arial" w:cs="Arial"/>
        </w:rPr>
      </w:pPr>
      <w:r w:rsidRPr="006069F1">
        <w:rPr>
          <w:rFonts w:ascii="Arial" w:hAnsi="Arial" w:cs="Arial"/>
          <w:color w:val="000000"/>
        </w:rPr>
        <w:t>There are four types of child abuse as defined in ‘</w:t>
      </w:r>
      <w:r w:rsidRPr="006069F1">
        <w:rPr>
          <w:rFonts w:ascii="Arial" w:hAnsi="Arial" w:cs="Arial"/>
          <w:iCs/>
          <w:color w:val="000000"/>
        </w:rPr>
        <w:t>Working Together to Safeguard Children’ (201</w:t>
      </w:r>
      <w:r w:rsidR="00D4131E" w:rsidRPr="006069F1">
        <w:rPr>
          <w:rFonts w:ascii="Arial" w:hAnsi="Arial" w:cs="Arial"/>
          <w:iCs/>
          <w:color w:val="000000"/>
        </w:rPr>
        <w:t>5</w:t>
      </w:r>
      <w:r w:rsidRPr="006069F1">
        <w:rPr>
          <w:rFonts w:ascii="Arial" w:hAnsi="Arial" w:cs="Arial"/>
          <w:iCs/>
          <w:color w:val="000000"/>
        </w:rPr>
        <w:t>)</w:t>
      </w:r>
      <w:r w:rsidR="00983E30" w:rsidRPr="006069F1">
        <w:rPr>
          <w:rFonts w:ascii="Arial" w:hAnsi="Arial" w:cs="Arial"/>
          <w:iCs/>
          <w:color w:val="000000"/>
        </w:rPr>
        <w:t xml:space="preserve"> </w:t>
      </w:r>
      <w:r w:rsidR="00983E30" w:rsidRPr="00144D02">
        <w:rPr>
          <w:rFonts w:ascii="Arial" w:hAnsi="Arial" w:cs="Arial"/>
          <w:iCs/>
        </w:rPr>
        <w:t>which</w:t>
      </w:r>
      <w:r w:rsidR="00DC3C83" w:rsidRPr="00144D02">
        <w:rPr>
          <w:rFonts w:ascii="Arial" w:hAnsi="Arial" w:cs="Arial"/>
          <w:iCs/>
        </w:rPr>
        <w:t xml:space="preserve"> is defined in the </w:t>
      </w:r>
      <w:r w:rsidR="002438B7" w:rsidRPr="00144D02">
        <w:rPr>
          <w:rFonts w:ascii="Arial" w:hAnsi="Arial" w:cs="Arial"/>
          <w:iCs/>
        </w:rPr>
        <w:t>‘</w:t>
      </w:r>
      <w:r w:rsidR="00DC3C83" w:rsidRPr="00144D02">
        <w:rPr>
          <w:rFonts w:ascii="Arial" w:hAnsi="Arial" w:cs="Arial"/>
          <w:iCs/>
        </w:rPr>
        <w:t>Keeping Children Safe in E</w:t>
      </w:r>
      <w:r w:rsidR="002438B7" w:rsidRPr="00144D02">
        <w:rPr>
          <w:rFonts w:ascii="Arial" w:hAnsi="Arial" w:cs="Arial"/>
          <w:iCs/>
        </w:rPr>
        <w:t>ducation Statutory Guidance 201</w:t>
      </w:r>
      <w:r w:rsidR="00D03055" w:rsidRPr="00144D02">
        <w:rPr>
          <w:rFonts w:ascii="Arial" w:hAnsi="Arial" w:cs="Arial"/>
          <w:iCs/>
        </w:rPr>
        <w:t>6</w:t>
      </w:r>
      <w:r w:rsidR="002438B7" w:rsidRPr="00144D02">
        <w:rPr>
          <w:rFonts w:ascii="Arial" w:hAnsi="Arial" w:cs="Arial"/>
          <w:iCs/>
        </w:rPr>
        <w:t>’</w:t>
      </w:r>
      <w:r w:rsidR="00DC3C83" w:rsidRPr="00144D02">
        <w:rPr>
          <w:rFonts w:ascii="Arial" w:hAnsi="Arial" w:cs="Arial"/>
          <w:iCs/>
        </w:rPr>
        <w:t xml:space="preserve"> as:</w:t>
      </w:r>
      <w:r w:rsidRPr="00144D02">
        <w:rPr>
          <w:rFonts w:ascii="Arial" w:hAnsi="Arial" w:cs="Arial"/>
        </w:rPr>
        <w:t xml:space="preserve"> </w:t>
      </w:r>
    </w:p>
    <w:p w:rsidR="00FE292E" w:rsidRPr="006069F1" w:rsidRDefault="00FE292E" w:rsidP="006069F1">
      <w:pPr>
        <w:pStyle w:val="Default"/>
        <w:spacing w:line="276" w:lineRule="auto"/>
        <w:rPr>
          <w:rFonts w:ascii="Arial" w:hAnsi="Arial" w:cs="Arial"/>
        </w:rPr>
      </w:pPr>
    </w:p>
    <w:p w:rsidR="00FE292E" w:rsidRPr="006069F1" w:rsidRDefault="00FE292E" w:rsidP="001249F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  <w:b/>
        </w:rPr>
        <w:t>Physi</w:t>
      </w:r>
      <w:r w:rsidR="002438B7" w:rsidRPr="006069F1">
        <w:rPr>
          <w:rFonts w:ascii="Arial" w:hAnsi="Arial" w:cs="Arial"/>
          <w:b/>
        </w:rPr>
        <w:t>cal A</w:t>
      </w:r>
      <w:r w:rsidRPr="006069F1">
        <w:rPr>
          <w:rFonts w:ascii="Arial" w:hAnsi="Arial" w:cs="Arial"/>
          <w:b/>
        </w:rPr>
        <w:t>buse</w:t>
      </w:r>
      <w:r w:rsidR="00983E30" w:rsidRPr="006069F1">
        <w:rPr>
          <w:rFonts w:ascii="Arial" w:hAnsi="Arial" w:cs="Arial"/>
          <w:b/>
        </w:rPr>
        <w:t xml:space="preserve"> -</w:t>
      </w:r>
      <w:r w:rsidRPr="006069F1">
        <w:rPr>
          <w:rFonts w:ascii="Arial" w:hAnsi="Arial" w:cs="Arial"/>
        </w:rPr>
        <w:t xml:space="preserve"> may involve hitting, shaking, throwing, poisoning, burning</w:t>
      </w:r>
      <w:r w:rsidR="00983E30" w:rsidRPr="006069F1">
        <w:rPr>
          <w:rFonts w:ascii="Arial" w:hAnsi="Arial" w:cs="Arial"/>
        </w:rPr>
        <w:t>/</w:t>
      </w:r>
      <w:r w:rsidRPr="006069F1">
        <w:rPr>
          <w:rFonts w:ascii="Arial" w:hAnsi="Arial" w:cs="Arial"/>
        </w:rPr>
        <w:t xml:space="preserve">scalding, drowning, suffocating, or otherwise causing physical harm to a child. </w:t>
      </w:r>
      <w:r w:rsidR="00983E30" w:rsidRPr="006069F1">
        <w:rPr>
          <w:rFonts w:ascii="Arial" w:hAnsi="Arial" w:cs="Arial"/>
        </w:rPr>
        <w:t xml:space="preserve"> </w:t>
      </w:r>
      <w:r w:rsidRPr="006069F1">
        <w:rPr>
          <w:rFonts w:ascii="Arial" w:hAnsi="Arial" w:cs="Arial"/>
        </w:rPr>
        <w:t>Physical harm may also be caused when a parent or carer fabricates the symptoms of, or deliberately induces, illness in a child</w:t>
      </w:r>
      <w:r w:rsidR="00983E30" w:rsidRPr="006069F1">
        <w:rPr>
          <w:rFonts w:ascii="Arial" w:hAnsi="Arial" w:cs="Arial"/>
        </w:rPr>
        <w:t>.</w:t>
      </w:r>
    </w:p>
    <w:p w:rsidR="00FE292E" w:rsidRPr="006069F1" w:rsidRDefault="00FE292E" w:rsidP="006069F1">
      <w:pPr>
        <w:pStyle w:val="Default"/>
        <w:spacing w:line="276" w:lineRule="auto"/>
        <w:ind w:left="360"/>
        <w:rPr>
          <w:rFonts w:ascii="Arial" w:hAnsi="Arial" w:cs="Arial"/>
        </w:rPr>
      </w:pPr>
    </w:p>
    <w:p w:rsidR="00FE292E" w:rsidRPr="006069F1" w:rsidRDefault="002438B7" w:rsidP="001249FE">
      <w:pPr>
        <w:pStyle w:val="Normal3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6069F1">
        <w:rPr>
          <w:rFonts w:ascii="Arial" w:hAnsi="Arial" w:cs="Arial"/>
          <w:b/>
          <w:color w:val="000000"/>
        </w:rPr>
        <w:t>Emotional A</w:t>
      </w:r>
      <w:r w:rsidR="00FE292E" w:rsidRPr="006069F1">
        <w:rPr>
          <w:rFonts w:ascii="Arial" w:hAnsi="Arial" w:cs="Arial"/>
          <w:b/>
          <w:color w:val="000000"/>
        </w:rPr>
        <w:t>buse</w:t>
      </w:r>
      <w:r w:rsidR="00983E30" w:rsidRPr="006069F1">
        <w:rPr>
          <w:rFonts w:ascii="Arial" w:hAnsi="Arial" w:cs="Arial"/>
          <w:b/>
          <w:color w:val="000000"/>
        </w:rPr>
        <w:t xml:space="preserve"> -</w:t>
      </w:r>
      <w:r w:rsidR="00FE292E" w:rsidRPr="006069F1">
        <w:rPr>
          <w:rFonts w:ascii="Arial" w:hAnsi="Arial" w:cs="Arial"/>
          <w:color w:val="000000"/>
        </w:rPr>
        <w:t xml:space="preserve"> is the persistent emotional maltreatment of a child such as to cause severe and persistent adverse effects on the child’s emotional development. 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It may involve conveying to children that they are worthless or unloved, inadequate, or </w:t>
      </w:r>
      <w:r w:rsidR="00983E30" w:rsidRPr="006069F1">
        <w:rPr>
          <w:rFonts w:ascii="Arial" w:hAnsi="Arial" w:cs="Arial"/>
          <w:color w:val="000000"/>
        </w:rPr>
        <w:t xml:space="preserve">valued only insofar </w:t>
      </w:r>
      <w:r w:rsidR="00FE292E" w:rsidRPr="006069F1">
        <w:rPr>
          <w:rFonts w:ascii="Arial" w:hAnsi="Arial" w:cs="Arial"/>
          <w:color w:val="000000"/>
        </w:rPr>
        <w:t xml:space="preserve">as they meet the needs of another person. 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It may include not giving the child opportunities to express their views, deliberately silencing them or ‘making fun’ of what they say or how they communicate. 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>It may feature age or developmentally inappropriate expectations being imposed on children.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 These may include interactions that are beyond the child’s </w:t>
      </w:r>
      <w:r w:rsidR="00FE292E" w:rsidRPr="006069F1">
        <w:rPr>
          <w:rFonts w:ascii="Arial" w:hAnsi="Arial" w:cs="Arial"/>
          <w:color w:val="000000"/>
        </w:rPr>
        <w:lastRenderedPageBreak/>
        <w:t xml:space="preserve">developmental capability, as well as overprotection and limitation of exploration and learning, or preventing the child participating in normal social interaction. 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>It may involve seeing or hearing the ill-treatment of another.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 It may involve serious bullying (including cyber bullying), causing children frequently to feel frightened or in danger, or the exploitation or corruption of children.</w:t>
      </w:r>
      <w:r w:rsidR="00983E30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 Some level of emotional abuse is involved in all types of maltreatment of a c</w:t>
      </w:r>
      <w:r w:rsidR="00136ED4" w:rsidRPr="006069F1">
        <w:rPr>
          <w:rFonts w:ascii="Arial" w:hAnsi="Arial" w:cs="Arial"/>
          <w:color w:val="000000"/>
        </w:rPr>
        <w:t>hild, though it may occur alone.</w:t>
      </w:r>
    </w:p>
    <w:p w:rsidR="00FE292E" w:rsidRPr="006069F1" w:rsidRDefault="00FE292E" w:rsidP="006069F1">
      <w:pPr>
        <w:pStyle w:val="Default"/>
        <w:rPr>
          <w:rFonts w:ascii="Arial" w:hAnsi="Arial" w:cs="Arial"/>
        </w:rPr>
      </w:pPr>
    </w:p>
    <w:p w:rsidR="00FE292E" w:rsidRPr="006069F1" w:rsidRDefault="00143C8D" w:rsidP="001249F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  <w:b/>
        </w:rPr>
        <w:t>Sexual A</w:t>
      </w:r>
      <w:r w:rsidR="00FE292E" w:rsidRPr="006069F1">
        <w:rPr>
          <w:rFonts w:ascii="Arial" w:hAnsi="Arial" w:cs="Arial"/>
          <w:b/>
        </w:rPr>
        <w:t>buse</w:t>
      </w:r>
      <w:r w:rsidR="00FE292E" w:rsidRPr="006069F1">
        <w:rPr>
          <w:rFonts w:ascii="Arial" w:hAnsi="Arial" w:cs="Arial"/>
        </w:rPr>
        <w:t xml:space="preserve"> involves forcing or enticing a child or young person to take part in sexual activities, not necessarily involving a high level of violence, whether or not the child is aware of what is happening.</w:t>
      </w:r>
      <w:r w:rsidR="00136ED4" w:rsidRPr="006069F1">
        <w:rPr>
          <w:rFonts w:ascii="Arial" w:hAnsi="Arial" w:cs="Arial"/>
        </w:rPr>
        <w:t xml:space="preserve"> </w:t>
      </w:r>
      <w:r w:rsidR="00FE292E" w:rsidRPr="006069F1">
        <w:rPr>
          <w:rFonts w:ascii="Arial" w:hAnsi="Arial" w:cs="Arial"/>
        </w:rPr>
        <w:t xml:space="preserve"> The activities may involve physical contact or non-contact activities, such as involving children in looking at, or in the production of, sexual images, watching sexual activities, encouraging children to behave in sexually inappropriate ways, or grooming a child in preparation for abuse (including via the internet). </w:t>
      </w:r>
      <w:r w:rsidR="00136ED4" w:rsidRPr="006069F1">
        <w:rPr>
          <w:rFonts w:ascii="Arial" w:hAnsi="Arial" w:cs="Arial"/>
        </w:rPr>
        <w:t xml:space="preserve"> </w:t>
      </w:r>
      <w:r w:rsidR="00FE292E" w:rsidRPr="006069F1">
        <w:rPr>
          <w:rFonts w:ascii="Arial" w:hAnsi="Arial" w:cs="Arial"/>
        </w:rPr>
        <w:t xml:space="preserve">Sexual abuse is not solely perpetrated by adult </w:t>
      </w:r>
      <w:r w:rsidR="00E758CF" w:rsidRPr="006069F1">
        <w:rPr>
          <w:rFonts w:ascii="Arial" w:hAnsi="Arial" w:cs="Arial"/>
        </w:rPr>
        <w:t>males;</w:t>
      </w:r>
      <w:r w:rsidR="00136ED4" w:rsidRPr="006069F1">
        <w:rPr>
          <w:rFonts w:ascii="Arial" w:hAnsi="Arial" w:cs="Arial"/>
        </w:rPr>
        <w:t xml:space="preserve"> w</w:t>
      </w:r>
      <w:r w:rsidR="00FE292E" w:rsidRPr="006069F1">
        <w:rPr>
          <w:rFonts w:ascii="Arial" w:hAnsi="Arial" w:cs="Arial"/>
        </w:rPr>
        <w:t>omen can also commit acts of sexu</w:t>
      </w:r>
      <w:r w:rsidR="00136ED4" w:rsidRPr="006069F1">
        <w:rPr>
          <w:rFonts w:ascii="Arial" w:hAnsi="Arial" w:cs="Arial"/>
        </w:rPr>
        <w:t>al abuse, as can other children.</w:t>
      </w:r>
    </w:p>
    <w:p w:rsidR="00FE292E" w:rsidRPr="006069F1" w:rsidRDefault="00FE292E" w:rsidP="006069F1">
      <w:pPr>
        <w:pStyle w:val="Default"/>
        <w:spacing w:line="276" w:lineRule="auto"/>
        <w:rPr>
          <w:rFonts w:ascii="Arial" w:hAnsi="Arial" w:cs="Arial"/>
        </w:rPr>
      </w:pPr>
    </w:p>
    <w:p w:rsidR="00FE292E" w:rsidRPr="006069F1" w:rsidRDefault="00FE292E" w:rsidP="001249F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  <w:b/>
        </w:rPr>
        <w:t>Neglect</w:t>
      </w:r>
      <w:r w:rsidRPr="006069F1">
        <w:rPr>
          <w:rFonts w:ascii="Arial" w:hAnsi="Arial" w:cs="Arial"/>
        </w:rPr>
        <w:t xml:space="preserve"> is the persistent failure to meet a child’s basic physical and/or psychological needs, likely to result in the serious impairment of the child’s health or development. It may include a failure to:</w:t>
      </w:r>
    </w:p>
    <w:p w:rsidR="00FE292E" w:rsidRPr="006069F1" w:rsidRDefault="00136ED4" w:rsidP="001249FE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P</w:t>
      </w:r>
      <w:r w:rsidR="00FE292E" w:rsidRPr="006069F1">
        <w:rPr>
          <w:rFonts w:ascii="Arial" w:hAnsi="Arial" w:cs="Arial"/>
        </w:rPr>
        <w:t>rovide adeq</w:t>
      </w:r>
      <w:r w:rsidRPr="006069F1">
        <w:rPr>
          <w:rFonts w:ascii="Arial" w:hAnsi="Arial" w:cs="Arial"/>
        </w:rPr>
        <w:t>uate food, clothing and shelter.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136ED4" w:rsidP="001249FE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P</w:t>
      </w:r>
      <w:r w:rsidR="00FE292E" w:rsidRPr="006069F1">
        <w:rPr>
          <w:rFonts w:ascii="Arial" w:hAnsi="Arial" w:cs="Arial"/>
        </w:rPr>
        <w:t>rotect a child from physical and emotional harm or danger</w:t>
      </w:r>
      <w:r w:rsidR="00881A2B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136ED4" w:rsidP="001249FE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E</w:t>
      </w:r>
      <w:r w:rsidR="00FE292E" w:rsidRPr="006069F1">
        <w:rPr>
          <w:rFonts w:ascii="Arial" w:hAnsi="Arial" w:cs="Arial"/>
        </w:rPr>
        <w:t xml:space="preserve">nsure adequate supervision (including the use of inadequate care-givers); or </w:t>
      </w:r>
    </w:p>
    <w:p w:rsidR="00136ED4" w:rsidRPr="006069F1" w:rsidRDefault="00136ED4" w:rsidP="001249FE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E</w:t>
      </w:r>
      <w:r w:rsidR="00FE292E" w:rsidRPr="006069F1">
        <w:rPr>
          <w:rFonts w:ascii="Arial" w:hAnsi="Arial" w:cs="Arial"/>
        </w:rPr>
        <w:t xml:space="preserve">nsure access to appropriate medical care or treatment. </w:t>
      </w:r>
    </w:p>
    <w:p w:rsidR="00FE292E" w:rsidRPr="006069F1" w:rsidRDefault="00FE292E" w:rsidP="001249FE">
      <w:pPr>
        <w:pStyle w:val="Default"/>
        <w:numPr>
          <w:ilvl w:val="1"/>
          <w:numId w:val="4"/>
        </w:numPr>
        <w:tabs>
          <w:tab w:val="left" w:pos="5835"/>
        </w:tabs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Respond to a child’s basic emotional needs</w:t>
      </w:r>
    </w:p>
    <w:p w:rsidR="00FE292E" w:rsidRPr="006069F1" w:rsidRDefault="00FE292E" w:rsidP="006069F1">
      <w:pPr>
        <w:pStyle w:val="Normal3"/>
        <w:ind w:left="720"/>
        <w:jc w:val="both"/>
        <w:rPr>
          <w:rFonts w:ascii="Arial" w:hAnsi="Arial" w:cs="Arial"/>
          <w:color w:val="000000"/>
        </w:rPr>
      </w:pPr>
    </w:p>
    <w:p w:rsidR="00013662" w:rsidRDefault="00FE292E" w:rsidP="006069F1">
      <w:pPr>
        <w:spacing w:after="0" w:line="336" w:lineRule="auto"/>
        <w:rPr>
          <w:rFonts w:ascii="Arial" w:hAnsi="Arial" w:cs="Arial"/>
          <w:b/>
          <w:color w:val="000000"/>
          <w:szCs w:val="24"/>
        </w:rPr>
      </w:pPr>
      <w:r w:rsidRPr="006069F1">
        <w:rPr>
          <w:rFonts w:ascii="Arial" w:hAnsi="Arial" w:cs="Arial"/>
          <w:b/>
          <w:color w:val="000000"/>
          <w:szCs w:val="24"/>
        </w:rPr>
        <w:t>Bullying</w:t>
      </w:r>
      <w:r w:rsidRPr="006069F1">
        <w:rPr>
          <w:rFonts w:ascii="Arial" w:hAnsi="Arial" w:cs="Arial"/>
          <w:color w:val="000000"/>
          <w:szCs w:val="24"/>
        </w:rPr>
        <w:t xml:space="preserve"> </w:t>
      </w:r>
      <w:r w:rsidR="00DC3C83" w:rsidRPr="006069F1">
        <w:rPr>
          <w:rFonts w:ascii="Arial" w:hAnsi="Arial" w:cs="Arial"/>
          <w:color w:val="000000"/>
          <w:szCs w:val="24"/>
        </w:rPr>
        <w:t xml:space="preserve">and forms of bulling including </w:t>
      </w:r>
      <w:r w:rsidR="00161E38" w:rsidRPr="006069F1">
        <w:rPr>
          <w:rFonts w:ascii="Arial" w:hAnsi="Arial" w:cs="Arial"/>
          <w:color w:val="000000"/>
          <w:szCs w:val="24"/>
        </w:rPr>
        <w:t xml:space="preserve">prejudice based and </w:t>
      </w:r>
      <w:r w:rsidR="00DC3C83" w:rsidRPr="006069F1">
        <w:rPr>
          <w:rFonts w:ascii="Arial" w:hAnsi="Arial" w:cs="Arial"/>
          <w:color w:val="000000"/>
          <w:szCs w:val="24"/>
        </w:rPr>
        <w:t xml:space="preserve">Cyber Bullying </w:t>
      </w:r>
      <w:r w:rsidRPr="006069F1">
        <w:rPr>
          <w:rFonts w:ascii="Arial" w:hAnsi="Arial" w:cs="Arial"/>
          <w:color w:val="000000"/>
          <w:szCs w:val="24"/>
        </w:rPr>
        <w:t xml:space="preserve">is also abusive </w:t>
      </w:r>
      <w:r w:rsidR="00143C8D" w:rsidRPr="006069F1">
        <w:rPr>
          <w:rFonts w:ascii="Arial" w:hAnsi="Arial" w:cs="Arial"/>
          <w:color w:val="000000"/>
          <w:szCs w:val="24"/>
        </w:rPr>
        <w:t>which</w:t>
      </w:r>
      <w:r w:rsidRPr="006069F1">
        <w:rPr>
          <w:rFonts w:ascii="Arial" w:hAnsi="Arial" w:cs="Arial"/>
          <w:color w:val="000000"/>
          <w:szCs w:val="24"/>
        </w:rPr>
        <w:t xml:space="preserve"> will include at least one, if not two, three or all four, of the defined categories of abuse </w:t>
      </w:r>
      <w:r w:rsidR="0095166D">
        <w:rPr>
          <w:rFonts w:ascii="Arial" w:hAnsi="Arial" w:cs="Arial"/>
          <w:color w:val="000000"/>
          <w:szCs w:val="24"/>
        </w:rPr>
        <w:t>(please also refer to the Behaviour Policy and the Anti-Bullying Policy)</w:t>
      </w:r>
      <w:r w:rsidRPr="006069F1">
        <w:rPr>
          <w:rFonts w:ascii="Arial" w:hAnsi="Arial" w:cs="Arial"/>
          <w:b/>
          <w:color w:val="000000"/>
          <w:szCs w:val="24"/>
        </w:rPr>
        <w:t>.</w:t>
      </w:r>
    </w:p>
    <w:p w:rsidR="0095166D" w:rsidRPr="0095166D" w:rsidRDefault="0095166D" w:rsidP="006069F1">
      <w:pPr>
        <w:spacing w:after="0" w:line="336" w:lineRule="auto"/>
        <w:rPr>
          <w:rFonts w:ascii="Arial" w:hAnsi="Arial" w:cs="Arial"/>
          <w:color w:val="000000"/>
          <w:szCs w:val="24"/>
        </w:rPr>
      </w:pPr>
    </w:p>
    <w:p w:rsidR="00013662" w:rsidRPr="0095166D" w:rsidRDefault="00013662" w:rsidP="006069F1">
      <w:pPr>
        <w:spacing w:after="0" w:line="336" w:lineRule="auto"/>
        <w:rPr>
          <w:rFonts w:ascii="Arial" w:hAnsi="Arial" w:cs="Arial"/>
          <w:b/>
          <w:szCs w:val="24"/>
        </w:rPr>
      </w:pPr>
      <w:r w:rsidRPr="0095166D">
        <w:rPr>
          <w:rFonts w:ascii="Arial" w:hAnsi="Arial" w:cs="Arial"/>
          <w:b/>
          <w:szCs w:val="24"/>
        </w:rPr>
        <w:t xml:space="preserve">2.3. Specific Safeguarding Issues </w:t>
      </w:r>
    </w:p>
    <w:p w:rsidR="00D91A60" w:rsidRPr="006069F1" w:rsidRDefault="00013662" w:rsidP="006069F1">
      <w:p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There are specific issues </w:t>
      </w:r>
      <w:r w:rsidR="00D91A60" w:rsidRPr="006069F1">
        <w:rPr>
          <w:rFonts w:ascii="Arial" w:hAnsi="Arial" w:cs="Arial"/>
          <w:szCs w:val="24"/>
        </w:rPr>
        <w:t>that have become critical issues (highlighted are cur</w:t>
      </w:r>
      <w:r w:rsidR="0095166D">
        <w:rPr>
          <w:rFonts w:ascii="Arial" w:hAnsi="Arial" w:cs="Arial"/>
          <w:szCs w:val="24"/>
        </w:rPr>
        <w:t>rent key concerns in Derbyshire</w:t>
      </w:r>
      <w:r w:rsidR="00D91A60" w:rsidRPr="006069F1">
        <w:rPr>
          <w:rFonts w:ascii="Arial" w:hAnsi="Arial" w:cs="Arial"/>
          <w:szCs w:val="24"/>
        </w:rPr>
        <w:t xml:space="preserve">) in </w:t>
      </w:r>
      <w:r w:rsidR="001331F3" w:rsidRPr="006069F1">
        <w:rPr>
          <w:rFonts w:ascii="Arial" w:hAnsi="Arial" w:cs="Arial"/>
          <w:szCs w:val="24"/>
        </w:rPr>
        <w:t>Safeguarding that S</w:t>
      </w:r>
      <w:r w:rsidR="00D91A60" w:rsidRPr="006069F1">
        <w:rPr>
          <w:rFonts w:ascii="Arial" w:hAnsi="Arial" w:cs="Arial"/>
          <w:szCs w:val="24"/>
        </w:rPr>
        <w:t>cho</w:t>
      </w:r>
      <w:r w:rsidR="001331F3" w:rsidRPr="006069F1">
        <w:rPr>
          <w:rFonts w:ascii="Arial" w:hAnsi="Arial" w:cs="Arial"/>
          <w:szCs w:val="24"/>
        </w:rPr>
        <w:t>ols and C</w:t>
      </w:r>
      <w:r w:rsidR="00D91A60" w:rsidRPr="006069F1">
        <w:rPr>
          <w:rFonts w:ascii="Arial" w:hAnsi="Arial" w:cs="Arial"/>
          <w:szCs w:val="24"/>
        </w:rPr>
        <w:t xml:space="preserve">olleges </w:t>
      </w:r>
      <w:r w:rsidR="00136ED4" w:rsidRPr="006069F1">
        <w:rPr>
          <w:rFonts w:ascii="Arial" w:hAnsi="Arial" w:cs="Arial"/>
          <w:szCs w:val="24"/>
        </w:rPr>
        <w:t>will endeavour to ensure their Staff, Governors and V</w:t>
      </w:r>
      <w:r w:rsidR="00D91A60" w:rsidRPr="006069F1">
        <w:rPr>
          <w:rFonts w:ascii="Arial" w:hAnsi="Arial" w:cs="Arial"/>
          <w:szCs w:val="24"/>
        </w:rPr>
        <w:t>olunteers are familiar with</w:t>
      </w:r>
      <w:r w:rsidR="00321CDC" w:rsidRPr="006069F1">
        <w:rPr>
          <w:rFonts w:ascii="Arial" w:hAnsi="Arial" w:cs="Arial"/>
          <w:szCs w:val="24"/>
        </w:rPr>
        <w:t xml:space="preserve">; having </w:t>
      </w:r>
      <w:r w:rsidR="00EC1472" w:rsidRPr="006069F1">
        <w:rPr>
          <w:rFonts w:ascii="Arial" w:hAnsi="Arial" w:cs="Arial"/>
          <w:szCs w:val="24"/>
        </w:rPr>
        <w:t xml:space="preserve">processes in place to identify, report, monitor and </w:t>
      </w:r>
      <w:r w:rsidR="00321CDC" w:rsidRPr="006069F1">
        <w:rPr>
          <w:rFonts w:ascii="Arial" w:hAnsi="Arial" w:cs="Arial"/>
          <w:szCs w:val="24"/>
        </w:rPr>
        <w:t xml:space="preserve">which are </w:t>
      </w:r>
      <w:r w:rsidR="00EC1472" w:rsidRPr="006069F1">
        <w:rPr>
          <w:rFonts w:ascii="Arial" w:hAnsi="Arial" w:cs="Arial"/>
          <w:szCs w:val="24"/>
        </w:rPr>
        <w:t>include</w:t>
      </w:r>
      <w:r w:rsidR="00321CDC" w:rsidRPr="006069F1">
        <w:rPr>
          <w:rFonts w:ascii="Arial" w:hAnsi="Arial" w:cs="Arial"/>
          <w:szCs w:val="24"/>
        </w:rPr>
        <w:t xml:space="preserve">d within </w:t>
      </w:r>
      <w:r w:rsidR="00EC1472" w:rsidRPr="006069F1">
        <w:rPr>
          <w:rFonts w:ascii="Arial" w:hAnsi="Arial" w:cs="Arial"/>
          <w:szCs w:val="24"/>
        </w:rPr>
        <w:t>teaching:</w:t>
      </w:r>
    </w:p>
    <w:p w:rsidR="00C82D2D" w:rsidRPr="006069F1" w:rsidRDefault="00C82D2D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 xml:space="preserve">Bullying including cyber bullying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>Child Sexual Exploitation (CSE)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 xml:space="preserve">Domestic Violence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Drugs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Fabricated or induced illness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Faith abuse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 xml:space="preserve">Female Genital Mutilation (FGM)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lastRenderedPageBreak/>
        <w:t>Forced Marriage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Gangs and Youth Violence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Gender based violence/Violence against women and girls (VAWG)</w:t>
      </w:r>
    </w:p>
    <w:p w:rsidR="00C82D2D" w:rsidRPr="006069F1" w:rsidRDefault="00C82D2D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color w:val="FF0000"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 xml:space="preserve">Hate 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Mental Health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>Private Fostering</w:t>
      </w:r>
    </w:p>
    <w:p w:rsidR="00D91A60" w:rsidRPr="006069F1" w:rsidRDefault="00C82D2D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>Preventing</w:t>
      </w:r>
      <w:r w:rsidRPr="006069F1">
        <w:rPr>
          <w:rFonts w:ascii="Arial" w:hAnsi="Arial" w:cs="Arial"/>
          <w:b/>
          <w:szCs w:val="24"/>
        </w:rPr>
        <w:t xml:space="preserve"> </w:t>
      </w:r>
      <w:r w:rsidR="00D91A60" w:rsidRPr="006069F1">
        <w:rPr>
          <w:rFonts w:ascii="Arial" w:hAnsi="Arial" w:cs="Arial"/>
          <w:b/>
          <w:szCs w:val="24"/>
        </w:rPr>
        <w:t>Radicalisation</w:t>
      </w:r>
    </w:p>
    <w:p w:rsidR="00D91A60" w:rsidRPr="006069F1" w:rsidRDefault="001B234A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color w:val="FF0000"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>On line abuse/</w:t>
      </w:r>
      <w:r w:rsidR="00D91A60" w:rsidRPr="006069F1">
        <w:rPr>
          <w:rFonts w:ascii="Arial" w:hAnsi="Arial" w:cs="Arial"/>
          <w:b/>
          <w:color w:val="FF0000"/>
          <w:szCs w:val="24"/>
        </w:rPr>
        <w:t>Sexting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>Teenage Relationship abuse</w:t>
      </w:r>
    </w:p>
    <w:p w:rsidR="00D91A60" w:rsidRPr="006069F1" w:rsidRDefault="00D91A60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szCs w:val="24"/>
        </w:rPr>
      </w:pPr>
      <w:r w:rsidRPr="006069F1">
        <w:rPr>
          <w:rFonts w:ascii="Arial" w:hAnsi="Arial" w:cs="Arial"/>
          <w:b/>
          <w:szCs w:val="24"/>
        </w:rPr>
        <w:t>Trafficking</w:t>
      </w:r>
    </w:p>
    <w:p w:rsidR="00C82D2D" w:rsidRPr="006069F1" w:rsidRDefault="00C82D2D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color w:val="FF0000"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>Missing children and vulnerable adults</w:t>
      </w:r>
    </w:p>
    <w:p w:rsidR="00D4131E" w:rsidRPr="006069F1" w:rsidRDefault="00D4131E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color w:val="FF0000"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 xml:space="preserve">Child sexual abuse within the family </w:t>
      </w:r>
    </w:p>
    <w:p w:rsidR="001B234A" w:rsidRPr="006069F1" w:rsidRDefault="001B234A" w:rsidP="001249FE">
      <w:pPr>
        <w:pStyle w:val="ListParagraph"/>
        <w:numPr>
          <w:ilvl w:val="0"/>
          <w:numId w:val="20"/>
        </w:numPr>
        <w:spacing w:after="0" w:line="336" w:lineRule="auto"/>
        <w:rPr>
          <w:rFonts w:ascii="Arial" w:hAnsi="Arial" w:cs="Arial"/>
          <w:b/>
          <w:color w:val="FF0000"/>
          <w:szCs w:val="24"/>
        </w:rPr>
      </w:pPr>
      <w:r w:rsidRPr="006069F1">
        <w:rPr>
          <w:rFonts w:ascii="Arial" w:hAnsi="Arial" w:cs="Arial"/>
          <w:b/>
          <w:color w:val="FF0000"/>
          <w:szCs w:val="24"/>
        </w:rPr>
        <w:t xml:space="preserve">Poor parenting, particularly in relation to babies and young children </w:t>
      </w:r>
    </w:p>
    <w:p w:rsidR="00FF13E2" w:rsidRPr="006069F1" w:rsidRDefault="00FF13E2" w:rsidP="006069F1">
      <w:pPr>
        <w:spacing w:after="0" w:line="336" w:lineRule="auto"/>
        <w:rPr>
          <w:rFonts w:ascii="Arial" w:hAnsi="Arial" w:cs="Arial"/>
          <w:b/>
          <w:color w:val="FF0000"/>
          <w:szCs w:val="24"/>
        </w:rPr>
      </w:pPr>
    </w:p>
    <w:p w:rsidR="00FE292E" w:rsidRPr="0095166D" w:rsidRDefault="00161E38" w:rsidP="0095166D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5166D">
        <w:rPr>
          <w:rFonts w:ascii="Arial" w:hAnsi="Arial" w:cs="Arial"/>
          <w:color w:val="auto"/>
          <w:sz w:val="24"/>
          <w:szCs w:val="24"/>
        </w:rPr>
        <w:t>S</w:t>
      </w:r>
      <w:r w:rsidR="00FE292E" w:rsidRPr="0095166D">
        <w:rPr>
          <w:rFonts w:ascii="Arial" w:hAnsi="Arial" w:cs="Arial"/>
          <w:color w:val="auto"/>
          <w:sz w:val="24"/>
          <w:szCs w:val="24"/>
        </w:rPr>
        <w:t>igns of Abuse</w:t>
      </w:r>
      <w:r w:rsidR="001443DE" w:rsidRPr="0095166D">
        <w:rPr>
          <w:rFonts w:ascii="Arial" w:hAnsi="Arial" w:cs="Arial"/>
          <w:color w:val="auto"/>
          <w:sz w:val="24"/>
          <w:szCs w:val="24"/>
        </w:rPr>
        <w:t xml:space="preserve"> </w:t>
      </w:r>
      <w:r w:rsidR="00C36D84" w:rsidRPr="0095166D">
        <w:rPr>
          <w:rFonts w:ascii="Arial" w:hAnsi="Arial" w:cs="Arial"/>
          <w:color w:val="auto"/>
          <w:sz w:val="24"/>
          <w:szCs w:val="24"/>
        </w:rPr>
        <w:t>(Child P</w:t>
      </w:r>
      <w:r w:rsidR="001443DE" w:rsidRPr="0095166D">
        <w:rPr>
          <w:rFonts w:ascii="Arial" w:hAnsi="Arial" w:cs="Arial"/>
          <w:color w:val="auto"/>
          <w:sz w:val="24"/>
          <w:szCs w:val="24"/>
        </w:rPr>
        <w:t>rotection)</w:t>
      </w:r>
      <w:r w:rsidR="00FE292E" w:rsidRPr="009516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E292E" w:rsidRPr="0095166D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5166D">
        <w:rPr>
          <w:rFonts w:ascii="Arial" w:hAnsi="Arial" w:cs="Arial"/>
          <w:color w:val="auto"/>
          <w:sz w:val="24"/>
          <w:szCs w:val="24"/>
        </w:rPr>
        <w:t xml:space="preserve">Physical </w:t>
      </w:r>
      <w:r w:rsidR="00321CDC" w:rsidRPr="0095166D">
        <w:rPr>
          <w:rFonts w:ascii="Arial" w:hAnsi="Arial" w:cs="Arial"/>
          <w:color w:val="auto"/>
          <w:sz w:val="24"/>
          <w:szCs w:val="24"/>
        </w:rPr>
        <w:t>A</w:t>
      </w:r>
      <w:r w:rsidRPr="0095166D">
        <w:rPr>
          <w:rFonts w:ascii="Arial" w:hAnsi="Arial" w:cs="Arial"/>
          <w:color w:val="auto"/>
          <w:sz w:val="24"/>
          <w:szCs w:val="24"/>
        </w:rPr>
        <w:t>buse</w:t>
      </w:r>
    </w:p>
    <w:p w:rsidR="00FE292E" w:rsidRPr="006069F1" w:rsidRDefault="00FE292E" w:rsidP="006069F1">
      <w:pPr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 xml:space="preserve">Most children will collect cuts and bruises and injuries, and these should always be interpreted in the context of the child’s medical </w:t>
      </w:r>
      <w:r w:rsidR="00881A2B" w:rsidRPr="006069F1">
        <w:rPr>
          <w:rFonts w:ascii="Arial" w:hAnsi="Arial" w:cs="Arial"/>
          <w:color w:val="000000"/>
          <w:szCs w:val="24"/>
        </w:rPr>
        <w:t>/</w:t>
      </w:r>
      <w:r w:rsidRPr="006069F1">
        <w:rPr>
          <w:rFonts w:ascii="Arial" w:hAnsi="Arial" w:cs="Arial"/>
          <w:color w:val="000000"/>
          <w:szCs w:val="24"/>
        </w:rPr>
        <w:t xml:space="preserve"> social history, developmental stage and the explanation given. </w:t>
      </w:r>
      <w:r w:rsidR="00881A2B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 xml:space="preserve">Most accidental bruises are seen over bony parts of the body, e.g. elbows, knees, shins, and are often on the front of the body. </w:t>
      </w:r>
      <w:r w:rsidR="00881A2B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>Some children, however, will have bruising that is more than likely inflicted rather than accidental.</w:t>
      </w:r>
    </w:p>
    <w:p w:rsidR="00321CDC" w:rsidRPr="006069F1" w:rsidRDefault="00321CDC" w:rsidP="006069F1">
      <w:pPr>
        <w:spacing w:after="0"/>
        <w:rPr>
          <w:rFonts w:ascii="Arial" w:hAnsi="Arial" w:cs="Arial"/>
          <w:color w:val="000000"/>
          <w:szCs w:val="24"/>
        </w:rPr>
      </w:pPr>
    </w:p>
    <w:p w:rsidR="00FE292E" w:rsidRPr="006069F1" w:rsidRDefault="00FE292E" w:rsidP="006069F1">
      <w:pPr>
        <w:pStyle w:val="Normal3"/>
        <w:spacing w:line="276" w:lineRule="auto"/>
        <w:rPr>
          <w:rFonts w:ascii="Arial" w:hAnsi="Arial" w:cs="Arial"/>
          <w:color w:val="000000"/>
        </w:rPr>
      </w:pPr>
      <w:r w:rsidRPr="006069F1">
        <w:rPr>
          <w:rFonts w:ascii="Arial" w:hAnsi="Arial" w:cs="Arial"/>
          <w:color w:val="000000"/>
        </w:rPr>
        <w:t>Important indicators of physical abuse are bruises or injuries that are either unexplained or inconsistent with the explanation given</w:t>
      </w:r>
      <w:r w:rsidR="00881A2B" w:rsidRPr="006069F1">
        <w:rPr>
          <w:rFonts w:ascii="Arial" w:hAnsi="Arial" w:cs="Arial"/>
          <w:color w:val="000000"/>
        </w:rPr>
        <w:t>;</w:t>
      </w:r>
      <w:r w:rsidR="00321CDC" w:rsidRPr="006069F1">
        <w:rPr>
          <w:rFonts w:ascii="Arial" w:hAnsi="Arial" w:cs="Arial"/>
          <w:color w:val="000000"/>
        </w:rPr>
        <w:t xml:space="preserve"> </w:t>
      </w:r>
      <w:r w:rsidR="00881A2B" w:rsidRPr="006069F1">
        <w:rPr>
          <w:rFonts w:ascii="Arial" w:hAnsi="Arial" w:cs="Arial"/>
          <w:color w:val="000000"/>
        </w:rPr>
        <w:t>these can often</w:t>
      </w:r>
      <w:r w:rsidRPr="006069F1">
        <w:rPr>
          <w:rFonts w:ascii="Arial" w:hAnsi="Arial" w:cs="Arial"/>
          <w:color w:val="000000"/>
        </w:rPr>
        <w:t xml:space="preserve"> </w:t>
      </w:r>
      <w:r w:rsidR="00881A2B" w:rsidRPr="006069F1">
        <w:rPr>
          <w:rFonts w:ascii="Arial" w:hAnsi="Arial" w:cs="Arial"/>
          <w:color w:val="000000"/>
        </w:rPr>
        <w:t xml:space="preserve">be </w:t>
      </w:r>
      <w:r w:rsidRPr="006069F1">
        <w:rPr>
          <w:rFonts w:ascii="Arial" w:hAnsi="Arial" w:cs="Arial"/>
          <w:color w:val="000000"/>
        </w:rPr>
        <w:t xml:space="preserve">visible on the ‘soft’ parts of the body where accidental injuries are unlikely, e g, cheeks, abdomen, back and buttocks. </w:t>
      </w:r>
      <w:r w:rsidR="00881A2B" w:rsidRPr="006069F1">
        <w:rPr>
          <w:rFonts w:ascii="Arial" w:hAnsi="Arial" w:cs="Arial"/>
          <w:color w:val="000000"/>
        </w:rPr>
        <w:t xml:space="preserve"> </w:t>
      </w:r>
      <w:r w:rsidRPr="006069F1">
        <w:rPr>
          <w:rFonts w:ascii="Arial" w:hAnsi="Arial" w:cs="Arial"/>
          <w:color w:val="000000"/>
        </w:rPr>
        <w:t xml:space="preserve">A delay in seeking medical treatment when it is obviously necessary is also a cause for concern. </w:t>
      </w:r>
    </w:p>
    <w:p w:rsidR="00FE292E" w:rsidRPr="006069F1" w:rsidRDefault="00FE292E" w:rsidP="006069F1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 xml:space="preserve">The physical signs of abuse may include: </w:t>
      </w:r>
    </w:p>
    <w:p w:rsidR="00881A2B" w:rsidRPr="006069F1" w:rsidRDefault="00881A2B" w:rsidP="006069F1">
      <w:pPr>
        <w:pStyle w:val="Default"/>
        <w:rPr>
          <w:rFonts w:ascii="Arial" w:hAnsi="Arial" w:cs="Arial"/>
        </w:rPr>
      </w:pP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U</w:t>
      </w:r>
      <w:r w:rsidR="00FE292E" w:rsidRPr="006069F1">
        <w:rPr>
          <w:rFonts w:ascii="Arial" w:hAnsi="Arial" w:cs="Arial"/>
        </w:rPr>
        <w:t>nexplained bruising, marks or injuries on any part of the body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M</w:t>
      </w:r>
      <w:r w:rsidR="00FE292E" w:rsidRPr="006069F1">
        <w:rPr>
          <w:rFonts w:ascii="Arial" w:hAnsi="Arial" w:cs="Arial"/>
        </w:rPr>
        <w:t>ultiple bruises- in clusters, often on the upper arm, outside of the thigh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C</w:t>
      </w:r>
      <w:r w:rsidR="00FE292E" w:rsidRPr="006069F1">
        <w:rPr>
          <w:rFonts w:ascii="Arial" w:hAnsi="Arial" w:cs="Arial"/>
        </w:rPr>
        <w:t>igarette burns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H</w:t>
      </w:r>
      <w:r w:rsidR="00FE292E" w:rsidRPr="006069F1">
        <w:rPr>
          <w:rFonts w:ascii="Arial" w:hAnsi="Arial" w:cs="Arial"/>
        </w:rPr>
        <w:t>uman bite marks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B</w:t>
      </w:r>
      <w:r w:rsidR="00FE292E" w:rsidRPr="006069F1">
        <w:rPr>
          <w:rFonts w:ascii="Arial" w:hAnsi="Arial" w:cs="Arial"/>
        </w:rPr>
        <w:t>roken bones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5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calds, with upward splash marks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95166D" w:rsidRDefault="00881A2B" w:rsidP="001249F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M</w:t>
      </w:r>
      <w:r w:rsidR="00FE292E" w:rsidRPr="006069F1">
        <w:rPr>
          <w:rFonts w:ascii="Arial" w:hAnsi="Arial" w:cs="Arial"/>
        </w:rPr>
        <w:t xml:space="preserve">ultiple burns with a clearly demarcated edge. </w:t>
      </w:r>
    </w:p>
    <w:p w:rsidR="00881A2B" w:rsidRPr="006069F1" w:rsidRDefault="00881A2B" w:rsidP="006069F1">
      <w:pPr>
        <w:pStyle w:val="Default"/>
        <w:spacing w:line="276" w:lineRule="auto"/>
        <w:rPr>
          <w:rFonts w:ascii="Arial" w:hAnsi="Arial" w:cs="Arial"/>
        </w:rPr>
      </w:pPr>
    </w:p>
    <w:p w:rsidR="00FE292E" w:rsidRPr="006069F1" w:rsidRDefault="00FE292E" w:rsidP="006069F1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 xml:space="preserve">Changes in behaviour that can also indicate physical abuse: </w:t>
      </w:r>
    </w:p>
    <w:p w:rsidR="00881A2B" w:rsidRPr="006069F1" w:rsidRDefault="00881A2B" w:rsidP="006069F1">
      <w:pPr>
        <w:pStyle w:val="Default"/>
        <w:rPr>
          <w:rFonts w:ascii="Arial" w:hAnsi="Arial" w:cs="Arial"/>
        </w:rPr>
      </w:pP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F</w:t>
      </w:r>
      <w:r w:rsidR="00FE292E" w:rsidRPr="006069F1">
        <w:rPr>
          <w:rFonts w:ascii="Arial" w:hAnsi="Arial" w:cs="Arial"/>
        </w:rPr>
        <w:t>ear of parents being approached for an explanation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A</w:t>
      </w:r>
      <w:r w:rsidR="00FE292E" w:rsidRPr="006069F1">
        <w:rPr>
          <w:rFonts w:ascii="Arial" w:hAnsi="Arial" w:cs="Arial"/>
        </w:rPr>
        <w:t>ggressive behaviour or severe temper outbursts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F</w:t>
      </w:r>
      <w:r w:rsidR="00FE292E" w:rsidRPr="006069F1">
        <w:rPr>
          <w:rFonts w:ascii="Arial" w:hAnsi="Arial" w:cs="Arial"/>
        </w:rPr>
        <w:t>linching when approached or touched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lastRenderedPageBreak/>
        <w:t>R</w:t>
      </w:r>
      <w:r w:rsidR="00FE292E" w:rsidRPr="006069F1">
        <w:rPr>
          <w:rFonts w:ascii="Arial" w:hAnsi="Arial" w:cs="Arial"/>
        </w:rPr>
        <w:t>eluctance to get changed, for example in hot weather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D</w:t>
      </w:r>
      <w:r w:rsidR="00FE292E" w:rsidRPr="006069F1">
        <w:rPr>
          <w:rFonts w:ascii="Arial" w:hAnsi="Arial" w:cs="Arial"/>
        </w:rPr>
        <w:t>epression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W</w:t>
      </w:r>
      <w:r w:rsidR="00FE292E" w:rsidRPr="006069F1">
        <w:rPr>
          <w:rFonts w:ascii="Arial" w:hAnsi="Arial" w:cs="Arial"/>
        </w:rPr>
        <w:t>ithdrawn behaviour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6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R</w:t>
      </w:r>
      <w:r w:rsidR="00FE292E" w:rsidRPr="006069F1">
        <w:rPr>
          <w:rFonts w:ascii="Arial" w:hAnsi="Arial" w:cs="Arial"/>
        </w:rPr>
        <w:t xml:space="preserve">unning away from home.  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</w:p>
    <w:p w:rsidR="00FE292E" w:rsidRPr="0095166D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95166D">
        <w:rPr>
          <w:rFonts w:ascii="Arial" w:hAnsi="Arial" w:cs="Arial"/>
          <w:color w:val="auto"/>
          <w:sz w:val="24"/>
          <w:szCs w:val="24"/>
          <w:lang w:eastAsia="en-GB"/>
        </w:rPr>
        <w:t>Emotional Abuse</w:t>
      </w:r>
    </w:p>
    <w:p w:rsidR="00FE292E" w:rsidRPr="006069F1" w:rsidRDefault="00FE292E" w:rsidP="006069F1">
      <w:pPr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 xml:space="preserve">Emotional abuse can be difficult to identify as there are often no outward physical signs. Indications may be a developmental delay due to a failure to thrive and grow, however, children who appear well-cared for may nevertheless be emotionally abused by being taunted, put down or belittled. </w:t>
      </w:r>
      <w:r w:rsidR="00881A2B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>They may receive little or no love, affection or attention from their parents or carers.</w:t>
      </w:r>
      <w:r w:rsidR="00881A2B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 xml:space="preserve"> Emotional abuse can also take the form of children not being allowed to mix or play with other children.</w:t>
      </w:r>
    </w:p>
    <w:p w:rsidR="00321CDC" w:rsidRPr="006069F1" w:rsidRDefault="00321CDC" w:rsidP="006069F1">
      <w:pPr>
        <w:spacing w:after="0"/>
        <w:rPr>
          <w:rFonts w:ascii="Arial" w:hAnsi="Arial" w:cs="Arial"/>
          <w:color w:val="000000"/>
          <w:szCs w:val="24"/>
        </w:rPr>
      </w:pPr>
    </w:p>
    <w:p w:rsidR="00881A2B" w:rsidRPr="0095166D" w:rsidRDefault="00FE292E" w:rsidP="0095166D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>Changes in behaviour which can indicate emotional abuse inclu</w:t>
      </w:r>
      <w:r w:rsidR="0095166D">
        <w:rPr>
          <w:rFonts w:ascii="Arial" w:hAnsi="Arial" w:cs="Arial"/>
          <w:bCs/>
          <w:color w:val="000000"/>
        </w:rPr>
        <w:t xml:space="preserve">de: 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N</w:t>
      </w:r>
      <w:r w:rsidR="00FE292E" w:rsidRPr="006069F1">
        <w:rPr>
          <w:rFonts w:ascii="Arial" w:hAnsi="Arial" w:cs="Arial"/>
        </w:rPr>
        <w:t>eurotic behaviour e.g. sulking, hair twisting, rocking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881A2B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B</w:t>
      </w:r>
      <w:r w:rsidR="00FE292E" w:rsidRPr="006069F1">
        <w:rPr>
          <w:rFonts w:ascii="Arial" w:hAnsi="Arial" w:cs="Arial"/>
        </w:rPr>
        <w:t>eing unable to play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F</w:t>
      </w:r>
      <w:r w:rsidR="00FE292E" w:rsidRPr="006069F1">
        <w:rPr>
          <w:rFonts w:ascii="Arial" w:hAnsi="Arial" w:cs="Arial"/>
        </w:rPr>
        <w:t>ear of making mistakes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udden speech disorders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elf-harm</w:t>
      </w:r>
      <w:r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F</w:t>
      </w:r>
      <w:r w:rsidR="00FE292E" w:rsidRPr="006069F1">
        <w:rPr>
          <w:rFonts w:ascii="Arial" w:hAnsi="Arial" w:cs="Arial"/>
        </w:rPr>
        <w:t>ear of parent being approached regarding their behaviour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D</w:t>
      </w:r>
      <w:r w:rsidR="00FE292E" w:rsidRPr="006069F1">
        <w:rPr>
          <w:rFonts w:ascii="Arial" w:hAnsi="Arial" w:cs="Arial"/>
        </w:rPr>
        <w:t xml:space="preserve">evelopmental delay in terms of emotional progress. </w:t>
      </w:r>
    </w:p>
    <w:p w:rsidR="00FE292E" w:rsidRPr="006069F1" w:rsidRDefault="00FE292E" w:rsidP="006069F1">
      <w:pPr>
        <w:pStyle w:val="Default"/>
        <w:rPr>
          <w:rFonts w:ascii="Arial" w:hAnsi="Arial" w:cs="Arial"/>
        </w:rPr>
      </w:pPr>
    </w:p>
    <w:p w:rsidR="00FE292E" w:rsidRPr="0095166D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95166D">
        <w:rPr>
          <w:rFonts w:ascii="Arial" w:hAnsi="Arial" w:cs="Arial"/>
          <w:color w:val="auto"/>
          <w:sz w:val="24"/>
          <w:szCs w:val="24"/>
          <w:lang w:eastAsia="en-GB"/>
        </w:rPr>
        <w:t>Sexual Abuse</w:t>
      </w:r>
    </w:p>
    <w:p w:rsidR="00D4131E" w:rsidRPr="0095166D" w:rsidRDefault="00D4131E" w:rsidP="006069F1">
      <w:pPr>
        <w:spacing w:after="0"/>
        <w:rPr>
          <w:rFonts w:ascii="Arial" w:hAnsi="Arial" w:cs="Arial"/>
          <w:szCs w:val="24"/>
          <w:lang w:eastAsia="en-GB"/>
        </w:rPr>
      </w:pPr>
      <w:r w:rsidRPr="0095166D">
        <w:rPr>
          <w:rFonts w:ascii="Arial" w:hAnsi="Arial" w:cs="Arial"/>
          <w:szCs w:val="24"/>
          <w:lang w:eastAsia="en-GB"/>
        </w:rPr>
        <w:t>It is recognised that there is underreporting of sexual abuse with in the family</w:t>
      </w:r>
      <w:r w:rsidR="0095166D" w:rsidRPr="0095166D">
        <w:rPr>
          <w:rFonts w:ascii="Arial" w:hAnsi="Arial" w:cs="Arial"/>
          <w:szCs w:val="24"/>
          <w:lang w:eastAsia="en-GB"/>
        </w:rPr>
        <w:t>.  All School</w:t>
      </w:r>
      <w:r w:rsidR="000575E0" w:rsidRPr="0095166D">
        <w:rPr>
          <w:rFonts w:ascii="Arial" w:hAnsi="Arial" w:cs="Arial"/>
          <w:szCs w:val="24"/>
          <w:lang w:eastAsia="en-GB"/>
        </w:rPr>
        <w:t xml:space="preserve"> staff </w:t>
      </w:r>
      <w:r w:rsidR="00D5690E" w:rsidRPr="0095166D">
        <w:rPr>
          <w:rFonts w:ascii="Arial" w:hAnsi="Arial" w:cs="Arial"/>
          <w:szCs w:val="24"/>
          <w:lang w:eastAsia="en-GB"/>
        </w:rPr>
        <w:t xml:space="preserve">and </w:t>
      </w:r>
      <w:r w:rsidR="000575E0" w:rsidRPr="0095166D">
        <w:rPr>
          <w:rFonts w:ascii="Arial" w:hAnsi="Arial" w:cs="Arial"/>
          <w:szCs w:val="24"/>
          <w:lang w:eastAsia="en-GB"/>
        </w:rPr>
        <w:t>v</w:t>
      </w:r>
      <w:r w:rsidRPr="0095166D">
        <w:rPr>
          <w:rFonts w:ascii="Arial" w:hAnsi="Arial" w:cs="Arial"/>
          <w:szCs w:val="24"/>
          <w:lang w:eastAsia="en-GB"/>
        </w:rPr>
        <w:t xml:space="preserve">olunteers should play a crucial role in identifying </w:t>
      </w:r>
      <w:r w:rsidR="00FF13E2" w:rsidRPr="0095166D">
        <w:rPr>
          <w:rFonts w:ascii="Arial" w:hAnsi="Arial" w:cs="Arial"/>
          <w:szCs w:val="24"/>
          <w:lang w:eastAsia="en-GB"/>
        </w:rPr>
        <w:t xml:space="preserve">/ </w:t>
      </w:r>
      <w:r w:rsidRPr="0095166D">
        <w:rPr>
          <w:rFonts w:ascii="Arial" w:hAnsi="Arial" w:cs="Arial"/>
          <w:szCs w:val="24"/>
          <w:lang w:eastAsia="en-GB"/>
        </w:rPr>
        <w:t>reporting any concerns that they may have through, for example</w:t>
      </w:r>
      <w:r w:rsidR="00D5690E" w:rsidRPr="0095166D">
        <w:rPr>
          <w:rFonts w:ascii="Arial" w:hAnsi="Arial" w:cs="Arial"/>
          <w:szCs w:val="24"/>
          <w:lang w:eastAsia="en-GB"/>
        </w:rPr>
        <w:t>,</w:t>
      </w:r>
      <w:r w:rsidRPr="0095166D">
        <w:rPr>
          <w:rFonts w:ascii="Arial" w:hAnsi="Arial" w:cs="Arial"/>
          <w:szCs w:val="24"/>
          <w:lang w:eastAsia="en-GB"/>
        </w:rPr>
        <w:t xml:space="preserve"> the observation and play of </w:t>
      </w:r>
      <w:r w:rsidR="00D5690E" w:rsidRPr="0095166D">
        <w:rPr>
          <w:rFonts w:ascii="Arial" w:hAnsi="Arial" w:cs="Arial"/>
          <w:szCs w:val="24"/>
          <w:lang w:eastAsia="en-GB"/>
        </w:rPr>
        <w:t xml:space="preserve">younger </w:t>
      </w:r>
      <w:r w:rsidRPr="0095166D">
        <w:rPr>
          <w:rFonts w:ascii="Arial" w:hAnsi="Arial" w:cs="Arial"/>
          <w:szCs w:val="24"/>
          <w:lang w:eastAsia="en-GB"/>
        </w:rPr>
        <w:t xml:space="preserve">children and understanding the indicators of behaviour in older children which may be underlining of such abuse. </w:t>
      </w:r>
    </w:p>
    <w:p w:rsidR="00D4131E" w:rsidRPr="0095166D" w:rsidRDefault="00D4131E" w:rsidP="006069F1">
      <w:pPr>
        <w:pStyle w:val="Normal3"/>
        <w:spacing w:line="276" w:lineRule="auto"/>
        <w:rPr>
          <w:rFonts w:ascii="Arial" w:hAnsi="Arial" w:cs="Arial"/>
        </w:rPr>
      </w:pPr>
    </w:p>
    <w:p w:rsidR="00FE292E" w:rsidRPr="006069F1" w:rsidRDefault="00A32D95" w:rsidP="006069F1">
      <w:pPr>
        <w:pStyle w:val="Normal3"/>
        <w:spacing w:line="276" w:lineRule="auto"/>
        <w:rPr>
          <w:rFonts w:ascii="Arial" w:hAnsi="Arial" w:cs="Arial"/>
          <w:color w:val="000000"/>
        </w:rPr>
      </w:pPr>
      <w:r w:rsidRPr="0095166D">
        <w:rPr>
          <w:rFonts w:ascii="Arial" w:hAnsi="Arial" w:cs="Arial"/>
          <w:lang w:eastAsia="en-GB"/>
        </w:rPr>
        <w:t xml:space="preserve">All Staff and </w:t>
      </w:r>
      <w:r w:rsidR="000575E0" w:rsidRPr="0095166D">
        <w:rPr>
          <w:rFonts w:ascii="Arial" w:hAnsi="Arial" w:cs="Arial"/>
          <w:lang w:eastAsia="en-GB"/>
        </w:rPr>
        <w:t>v</w:t>
      </w:r>
      <w:r w:rsidRPr="0095166D">
        <w:rPr>
          <w:rFonts w:ascii="Arial" w:hAnsi="Arial" w:cs="Arial"/>
          <w:lang w:eastAsia="en-GB"/>
        </w:rPr>
        <w:t xml:space="preserve">olunteers </w:t>
      </w:r>
      <w:r w:rsidR="00FE292E" w:rsidRPr="0095166D">
        <w:rPr>
          <w:rFonts w:ascii="Arial" w:hAnsi="Arial" w:cs="Arial"/>
        </w:rPr>
        <w:t xml:space="preserve">should be aware that adults, who may be men, women or other children, </w:t>
      </w:r>
      <w:r w:rsidR="00FE292E" w:rsidRPr="006069F1">
        <w:rPr>
          <w:rFonts w:ascii="Arial" w:hAnsi="Arial" w:cs="Arial"/>
          <w:color w:val="000000"/>
        </w:rPr>
        <w:t xml:space="preserve">who use children to meet their own </w:t>
      </w:r>
      <w:r w:rsidR="0095166D">
        <w:rPr>
          <w:rFonts w:ascii="Arial" w:hAnsi="Arial" w:cs="Arial"/>
          <w:color w:val="000000"/>
        </w:rPr>
        <w:t>sexual</w:t>
      </w:r>
      <w:r w:rsidR="00FE292E" w:rsidRPr="006069F1">
        <w:rPr>
          <w:rFonts w:ascii="Arial" w:hAnsi="Arial" w:cs="Arial"/>
          <w:color w:val="000000"/>
        </w:rPr>
        <w:t xml:space="preserve"> needs</w:t>
      </w:r>
      <w:r w:rsidR="0095166D">
        <w:rPr>
          <w:rFonts w:ascii="Arial" w:hAnsi="Arial" w:cs="Arial"/>
          <w:color w:val="000000"/>
        </w:rPr>
        <w:t>,</w:t>
      </w:r>
      <w:r w:rsidR="00FE292E" w:rsidRPr="006069F1">
        <w:rPr>
          <w:rFonts w:ascii="Arial" w:hAnsi="Arial" w:cs="Arial"/>
          <w:color w:val="000000"/>
        </w:rPr>
        <w:t xml:space="preserve"> abuse both girls and boys of all ages. </w:t>
      </w:r>
      <w:r w:rsidR="00881A2B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Indications of sexual abuse may be physical or from the child’s behaviour. </w:t>
      </w:r>
      <w:r w:rsidR="00881A2B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In all cases, children who tell about sexual abuse do so because they want it to stop. </w:t>
      </w:r>
      <w:r w:rsidR="00881A2B" w:rsidRPr="006069F1">
        <w:rPr>
          <w:rFonts w:ascii="Arial" w:hAnsi="Arial" w:cs="Arial"/>
          <w:color w:val="000000"/>
        </w:rPr>
        <w:t xml:space="preserve"> </w:t>
      </w:r>
      <w:r w:rsidR="00FE292E" w:rsidRPr="006069F1">
        <w:rPr>
          <w:rFonts w:ascii="Arial" w:hAnsi="Arial" w:cs="Arial"/>
          <w:color w:val="000000"/>
        </w:rPr>
        <w:t xml:space="preserve">It is important, therefore, that they are listened to and taken seriously. </w:t>
      </w:r>
    </w:p>
    <w:p w:rsidR="00FE292E" w:rsidRPr="006069F1" w:rsidRDefault="00FE292E" w:rsidP="006069F1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881A2B" w:rsidRPr="0095166D" w:rsidRDefault="00FE292E" w:rsidP="0095166D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>The physical sign</w:t>
      </w:r>
      <w:r w:rsidR="0095166D">
        <w:rPr>
          <w:rFonts w:ascii="Arial" w:hAnsi="Arial" w:cs="Arial"/>
          <w:bCs/>
          <w:color w:val="000000"/>
        </w:rPr>
        <w:t xml:space="preserve">s of sexual abuse may include: 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P</w:t>
      </w:r>
      <w:r w:rsidR="00FE292E" w:rsidRPr="006069F1">
        <w:rPr>
          <w:rFonts w:ascii="Arial" w:hAnsi="Arial" w:cs="Arial"/>
        </w:rPr>
        <w:t>ain or itching in the genital area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B</w:t>
      </w:r>
      <w:r w:rsidR="00FE292E" w:rsidRPr="006069F1">
        <w:rPr>
          <w:rFonts w:ascii="Arial" w:hAnsi="Arial" w:cs="Arial"/>
        </w:rPr>
        <w:t>ruising or bleeding near genital area</w:t>
      </w:r>
      <w:r w:rsidR="00480727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480727" w:rsidRPr="006069F1">
        <w:rPr>
          <w:rFonts w:ascii="Arial" w:hAnsi="Arial" w:cs="Arial"/>
        </w:rPr>
        <w:t>exually transmitted disease.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V</w:t>
      </w:r>
      <w:r w:rsidR="00FE292E" w:rsidRPr="006069F1">
        <w:rPr>
          <w:rFonts w:ascii="Arial" w:hAnsi="Arial" w:cs="Arial"/>
        </w:rPr>
        <w:t>aginal discharge or infection</w:t>
      </w:r>
      <w:r w:rsidR="00480727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480727" w:rsidRPr="006069F1">
        <w:rPr>
          <w:rFonts w:ascii="Arial" w:hAnsi="Arial" w:cs="Arial"/>
        </w:rPr>
        <w:t>tomach pains.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D</w:t>
      </w:r>
      <w:r w:rsidR="00FE292E" w:rsidRPr="006069F1">
        <w:rPr>
          <w:rFonts w:ascii="Arial" w:hAnsi="Arial" w:cs="Arial"/>
        </w:rPr>
        <w:t>iscomfo</w:t>
      </w:r>
      <w:r w:rsidR="00480727" w:rsidRPr="006069F1">
        <w:rPr>
          <w:rFonts w:ascii="Arial" w:hAnsi="Arial" w:cs="Arial"/>
        </w:rPr>
        <w:t>rt when walking or sitting down.</w:t>
      </w:r>
    </w:p>
    <w:p w:rsidR="00FE292E" w:rsidRPr="006069F1" w:rsidRDefault="00881A2B" w:rsidP="001249FE">
      <w:pPr>
        <w:pStyle w:val="Default"/>
        <w:numPr>
          <w:ilvl w:val="0"/>
          <w:numId w:val="8"/>
        </w:numPr>
        <w:spacing w:line="276" w:lineRule="auto"/>
        <w:ind w:left="720" w:hanging="360"/>
        <w:rPr>
          <w:rFonts w:ascii="Arial" w:hAnsi="Arial" w:cs="Arial"/>
        </w:rPr>
      </w:pPr>
      <w:r w:rsidRPr="006069F1">
        <w:rPr>
          <w:rFonts w:ascii="Arial" w:hAnsi="Arial" w:cs="Arial"/>
        </w:rPr>
        <w:t>P</w:t>
      </w:r>
      <w:r w:rsidR="00FE292E" w:rsidRPr="006069F1">
        <w:rPr>
          <w:rFonts w:ascii="Arial" w:hAnsi="Arial" w:cs="Arial"/>
        </w:rPr>
        <w:t xml:space="preserve">regnancy. </w:t>
      </w:r>
    </w:p>
    <w:p w:rsidR="00FE292E" w:rsidRPr="006069F1" w:rsidRDefault="00FE292E" w:rsidP="006069F1">
      <w:pPr>
        <w:pStyle w:val="Default"/>
        <w:spacing w:line="276" w:lineRule="auto"/>
        <w:rPr>
          <w:rFonts w:ascii="Arial" w:hAnsi="Arial" w:cs="Arial"/>
        </w:rPr>
      </w:pPr>
    </w:p>
    <w:p w:rsidR="0095166D" w:rsidRDefault="0095166D" w:rsidP="006069F1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E292E" w:rsidRPr="006069F1" w:rsidRDefault="00FE292E" w:rsidP="006069F1">
      <w:pPr>
        <w:pStyle w:val="Normal3"/>
        <w:spacing w:line="276" w:lineRule="auto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lastRenderedPageBreak/>
        <w:t xml:space="preserve">Changes in behaviour which can also indicate sexual abuse include: 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udden or unexplained changes in behaviour e.g. becoming aggressive or withdrawn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F</w:t>
      </w:r>
      <w:r w:rsidR="00FE292E" w:rsidRPr="006069F1">
        <w:rPr>
          <w:rFonts w:ascii="Arial" w:hAnsi="Arial" w:cs="Arial"/>
        </w:rPr>
        <w:t>ear of being left with a specific person or group of people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H</w:t>
      </w:r>
      <w:r w:rsidR="00FE292E" w:rsidRPr="006069F1">
        <w:rPr>
          <w:rFonts w:ascii="Arial" w:hAnsi="Arial" w:cs="Arial"/>
        </w:rPr>
        <w:t>aving nightmares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R</w:t>
      </w:r>
      <w:r w:rsidR="00FE292E" w:rsidRPr="006069F1">
        <w:rPr>
          <w:rFonts w:ascii="Arial" w:hAnsi="Arial" w:cs="Arial"/>
        </w:rPr>
        <w:t>unning away from home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exual knowledge which is beyond th</w:t>
      </w:r>
      <w:r w:rsidR="00480727" w:rsidRPr="006069F1">
        <w:rPr>
          <w:rFonts w:ascii="Arial" w:hAnsi="Arial" w:cs="Arial"/>
        </w:rPr>
        <w:t>eir age, or developmental level.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exual drawings or language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B</w:t>
      </w:r>
      <w:r w:rsidR="00FE292E" w:rsidRPr="006069F1">
        <w:rPr>
          <w:rFonts w:ascii="Arial" w:hAnsi="Arial" w:cs="Arial"/>
        </w:rPr>
        <w:t>edwetting</w:t>
      </w:r>
      <w:r w:rsidR="00480727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E</w:t>
      </w:r>
      <w:r w:rsidR="00FE292E" w:rsidRPr="006069F1">
        <w:rPr>
          <w:rFonts w:ascii="Arial" w:hAnsi="Arial" w:cs="Arial"/>
        </w:rPr>
        <w:t>ating problems such as overeating or anorexia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elf-harm or mutilation, sometimes leading to suicide attempts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aying they have secret</w:t>
      </w:r>
      <w:r w:rsidR="00480727" w:rsidRPr="006069F1">
        <w:rPr>
          <w:rFonts w:ascii="Arial" w:hAnsi="Arial" w:cs="Arial"/>
        </w:rPr>
        <w:t>s they cannot tell anyone about.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ubstance or drug abuse</w:t>
      </w:r>
      <w:r w:rsidR="00480727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S</w:t>
      </w:r>
      <w:r w:rsidR="00FE292E" w:rsidRPr="006069F1">
        <w:rPr>
          <w:rFonts w:ascii="Arial" w:hAnsi="Arial" w:cs="Arial"/>
        </w:rPr>
        <w:t>uddenly having unexplained sources of money</w:t>
      </w:r>
      <w:r w:rsidR="00480727"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N</w:t>
      </w:r>
      <w:r w:rsidR="00FE292E" w:rsidRPr="006069F1">
        <w:rPr>
          <w:rFonts w:ascii="Arial" w:hAnsi="Arial" w:cs="Arial"/>
        </w:rPr>
        <w:t>ot allowed to have friend</w:t>
      </w:r>
      <w:r w:rsidR="00480727" w:rsidRPr="006069F1">
        <w:rPr>
          <w:rFonts w:ascii="Arial" w:hAnsi="Arial" w:cs="Arial"/>
        </w:rPr>
        <w:t>s (particularly in adolescence).</w:t>
      </w:r>
    </w:p>
    <w:p w:rsidR="00FE292E" w:rsidRPr="006069F1" w:rsidRDefault="00881A2B" w:rsidP="001249FE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A</w:t>
      </w:r>
      <w:r w:rsidR="00FE292E" w:rsidRPr="006069F1">
        <w:rPr>
          <w:rFonts w:ascii="Arial" w:hAnsi="Arial" w:cs="Arial"/>
        </w:rPr>
        <w:t xml:space="preserve">cting in a sexually explicit way towards adults. </w:t>
      </w:r>
    </w:p>
    <w:p w:rsidR="008C1D6B" w:rsidRPr="006069F1" w:rsidRDefault="008C1D6B" w:rsidP="006069F1">
      <w:pPr>
        <w:pStyle w:val="Default"/>
        <w:spacing w:line="276" w:lineRule="auto"/>
        <w:rPr>
          <w:rFonts w:ascii="Arial" w:hAnsi="Arial" w:cs="Arial"/>
        </w:rPr>
      </w:pPr>
    </w:p>
    <w:p w:rsidR="00FE292E" w:rsidRPr="0095166D" w:rsidRDefault="000575E0" w:rsidP="0095166D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95166D">
        <w:rPr>
          <w:rFonts w:ascii="Arial" w:hAnsi="Arial" w:cs="Arial"/>
          <w:color w:val="auto"/>
          <w:sz w:val="24"/>
          <w:szCs w:val="24"/>
          <w:lang w:eastAsia="en-GB"/>
        </w:rPr>
        <w:t>Neglect</w:t>
      </w:r>
    </w:p>
    <w:p w:rsidR="00FE292E" w:rsidRPr="006069F1" w:rsidRDefault="00FE292E" w:rsidP="006069F1">
      <w:pPr>
        <w:pStyle w:val="Normal3"/>
        <w:jc w:val="both"/>
        <w:rPr>
          <w:rFonts w:ascii="Arial" w:hAnsi="Arial" w:cs="Arial"/>
          <w:color w:val="000000"/>
        </w:rPr>
      </w:pPr>
      <w:r w:rsidRPr="006069F1">
        <w:rPr>
          <w:rFonts w:ascii="Arial" w:hAnsi="Arial" w:cs="Arial"/>
          <w:color w:val="000000"/>
        </w:rPr>
        <w:t xml:space="preserve">It can be difficult to recognise neglect, however its effects can be long term and damaging for children. </w:t>
      </w:r>
    </w:p>
    <w:p w:rsidR="00FE292E" w:rsidRPr="006069F1" w:rsidRDefault="00FE292E" w:rsidP="006069F1">
      <w:pPr>
        <w:pStyle w:val="Default"/>
        <w:rPr>
          <w:rFonts w:ascii="Arial" w:hAnsi="Arial" w:cs="Arial"/>
        </w:rPr>
      </w:pPr>
    </w:p>
    <w:p w:rsidR="00480727" w:rsidRPr="0095166D" w:rsidRDefault="00FE292E" w:rsidP="0095166D">
      <w:pPr>
        <w:pStyle w:val="Normal3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>The physical</w:t>
      </w:r>
      <w:r w:rsidR="0095166D">
        <w:rPr>
          <w:rFonts w:ascii="Arial" w:hAnsi="Arial" w:cs="Arial"/>
          <w:bCs/>
          <w:color w:val="000000"/>
        </w:rPr>
        <w:t xml:space="preserve"> signs of neglect may include: </w:t>
      </w:r>
    </w:p>
    <w:p w:rsidR="00FE292E" w:rsidRPr="006069F1" w:rsidRDefault="00FE292E" w:rsidP="001249FE">
      <w:pPr>
        <w:pStyle w:val="Default"/>
        <w:numPr>
          <w:ilvl w:val="0"/>
          <w:numId w:val="10"/>
        </w:numPr>
        <w:ind w:left="426"/>
        <w:rPr>
          <w:rFonts w:ascii="Arial" w:hAnsi="Arial" w:cs="Arial"/>
        </w:rPr>
      </w:pPr>
      <w:r w:rsidRPr="006069F1">
        <w:rPr>
          <w:rFonts w:ascii="Arial" w:hAnsi="Arial" w:cs="Arial"/>
        </w:rPr>
        <w:t xml:space="preserve">Being </w:t>
      </w:r>
      <w:r w:rsidR="00480727" w:rsidRPr="006069F1">
        <w:rPr>
          <w:rFonts w:ascii="Arial" w:hAnsi="Arial" w:cs="Arial"/>
        </w:rPr>
        <w:t>constantly dirty or ‘smelly’.</w:t>
      </w:r>
    </w:p>
    <w:p w:rsidR="00FE292E" w:rsidRPr="006069F1" w:rsidRDefault="0082767C" w:rsidP="001249FE">
      <w:pPr>
        <w:pStyle w:val="Default"/>
        <w:numPr>
          <w:ilvl w:val="0"/>
          <w:numId w:val="10"/>
        </w:numPr>
        <w:ind w:left="426"/>
        <w:rPr>
          <w:rFonts w:ascii="Arial" w:hAnsi="Arial" w:cs="Arial"/>
        </w:rPr>
      </w:pPr>
      <w:r w:rsidRPr="006069F1">
        <w:rPr>
          <w:rFonts w:ascii="Arial" w:hAnsi="Arial" w:cs="Arial"/>
        </w:rPr>
        <w:t>C</w:t>
      </w:r>
      <w:r w:rsidR="00FE292E" w:rsidRPr="006069F1">
        <w:rPr>
          <w:rFonts w:ascii="Arial" w:hAnsi="Arial" w:cs="Arial"/>
        </w:rPr>
        <w:t>onstant hunger, sometimes stealing food from other children</w:t>
      </w:r>
      <w:r w:rsidR="00480727" w:rsidRPr="006069F1">
        <w:rPr>
          <w:rFonts w:ascii="Arial" w:hAnsi="Arial" w:cs="Arial"/>
        </w:rPr>
        <w:t>.</w:t>
      </w:r>
    </w:p>
    <w:p w:rsidR="00480727" w:rsidRPr="006069F1" w:rsidRDefault="0082767C" w:rsidP="001249FE">
      <w:pPr>
        <w:pStyle w:val="Default"/>
        <w:numPr>
          <w:ilvl w:val="0"/>
          <w:numId w:val="10"/>
        </w:numPr>
        <w:ind w:left="426"/>
        <w:rPr>
          <w:rFonts w:ascii="Arial" w:hAnsi="Arial" w:cs="Arial"/>
        </w:rPr>
      </w:pPr>
      <w:r w:rsidRPr="006069F1">
        <w:rPr>
          <w:rFonts w:ascii="Arial" w:hAnsi="Arial" w:cs="Arial"/>
        </w:rPr>
        <w:t>L</w:t>
      </w:r>
      <w:r w:rsidR="00FE292E" w:rsidRPr="006069F1">
        <w:rPr>
          <w:rFonts w:ascii="Arial" w:hAnsi="Arial" w:cs="Arial"/>
        </w:rPr>
        <w:t>osing weight, or being constantly underweight</w:t>
      </w:r>
      <w:r w:rsidR="00480727" w:rsidRPr="006069F1">
        <w:rPr>
          <w:rFonts w:ascii="Arial" w:hAnsi="Arial" w:cs="Arial"/>
        </w:rPr>
        <w:t>.</w:t>
      </w:r>
    </w:p>
    <w:p w:rsidR="00FE292E" w:rsidRPr="006069F1" w:rsidRDefault="00831B1E" w:rsidP="001249FE">
      <w:pPr>
        <w:pStyle w:val="Default"/>
        <w:numPr>
          <w:ilvl w:val="0"/>
          <w:numId w:val="10"/>
        </w:numPr>
        <w:ind w:left="426"/>
        <w:rPr>
          <w:rFonts w:ascii="Arial" w:hAnsi="Arial" w:cs="Arial"/>
        </w:rPr>
      </w:pPr>
      <w:r w:rsidRPr="006069F1">
        <w:rPr>
          <w:rFonts w:ascii="Arial" w:hAnsi="Arial" w:cs="Arial"/>
        </w:rPr>
        <w:t>Inappropriate</w:t>
      </w:r>
      <w:r w:rsidR="00FE292E" w:rsidRPr="006069F1">
        <w:rPr>
          <w:rFonts w:ascii="Arial" w:hAnsi="Arial" w:cs="Arial"/>
        </w:rPr>
        <w:t xml:space="preserve"> or dirty clothing. </w:t>
      </w:r>
    </w:p>
    <w:p w:rsidR="00FE292E" w:rsidRPr="006069F1" w:rsidRDefault="00FE292E" w:rsidP="006069F1">
      <w:pPr>
        <w:pStyle w:val="Default"/>
        <w:rPr>
          <w:rFonts w:ascii="Arial" w:hAnsi="Arial" w:cs="Arial"/>
        </w:rPr>
      </w:pPr>
    </w:p>
    <w:p w:rsidR="00480727" w:rsidRPr="0095166D" w:rsidRDefault="00FE292E" w:rsidP="0095166D">
      <w:pPr>
        <w:pStyle w:val="Normal3"/>
        <w:jc w:val="both"/>
        <w:rPr>
          <w:rFonts w:ascii="Arial" w:hAnsi="Arial" w:cs="Arial"/>
          <w:bCs/>
          <w:color w:val="000000"/>
        </w:rPr>
      </w:pPr>
      <w:r w:rsidRPr="006069F1">
        <w:rPr>
          <w:rFonts w:ascii="Arial" w:hAnsi="Arial" w:cs="Arial"/>
          <w:bCs/>
          <w:color w:val="000000"/>
        </w:rPr>
        <w:t>Neglect may be indicated by changes i</w:t>
      </w:r>
      <w:r w:rsidR="0095166D">
        <w:rPr>
          <w:rFonts w:ascii="Arial" w:hAnsi="Arial" w:cs="Arial"/>
          <w:bCs/>
          <w:color w:val="000000"/>
        </w:rPr>
        <w:t xml:space="preserve">n behaviour which may include: </w:t>
      </w:r>
    </w:p>
    <w:p w:rsidR="00FE292E" w:rsidRPr="006069F1" w:rsidRDefault="00480727" w:rsidP="001249FE">
      <w:pPr>
        <w:pStyle w:val="Default"/>
        <w:numPr>
          <w:ilvl w:val="0"/>
          <w:numId w:val="11"/>
        </w:numPr>
        <w:ind w:firstLine="426"/>
        <w:rPr>
          <w:rFonts w:ascii="Arial" w:hAnsi="Arial" w:cs="Arial"/>
        </w:rPr>
      </w:pPr>
      <w:r w:rsidRPr="006069F1">
        <w:rPr>
          <w:rFonts w:ascii="Arial" w:hAnsi="Arial" w:cs="Arial"/>
        </w:rPr>
        <w:t>M</w:t>
      </w:r>
      <w:r w:rsidR="00FE292E" w:rsidRPr="006069F1">
        <w:rPr>
          <w:rFonts w:ascii="Arial" w:hAnsi="Arial" w:cs="Arial"/>
        </w:rPr>
        <w:t>entioning being left alone or unsupervised</w:t>
      </w:r>
      <w:r w:rsidRPr="006069F1">
        <w:rPr>
          <w:rFonts w:ascii="Arial" w:hAnsi="Arial" w:cs="Arial"/>
        </w:rPr>
        <w:t>.</w:t>
      </w:r>
      <w:r w:rsidR="00FE292E" w:rsidRPr="006069F1">
        <w:rPr>
          <w:rFonts w:ascii="Arial" w:hAnsi="Arial" w:cs="Arial"/>
        </w:rPr>
        <w:t xml:space="preserve"> </w:t>
      </w:r>
    </w:p>
    <w:p w:rsidR="00FE292E" w:rsidRPr="006069F1" w:rsidRDefault="00480727" w:rsidP="001249FE">
      <w:pPr>
        <w:pStyle w:val="Default"/>
        <w:numPr>
          <w:ilvl w:val="0"/>
          <w:numId w:val="11"/>
        </w:numPr>
        <w:ind w:firstLine="426"/>
        <w:rPr>
          <w:rFonts w:ascii="Arial" w:hAnsi="Arial" w:cs="Arial"/>
        </w:rPr>
      </w:pPr>
      <w:r w:rsidRPr="006069F1">
        <w:rPr>
          <w:rFonts w:ascii="Arial" w:hAnsi="Arial" w:cs="Arial"/>
        </w:rPr>
        <w:t>Not having many friends.</w:t>
      </w:r>
    </w:p>
    <w:p w:rsidR="00FE292E" w:rsidRPr="006069F1" w:rsidRDefault="00480727" w:rsidP="001249FE">
      <w:pPr>
        <w:pStyle w:val="Default"/>
        <w:numPr>
          <w:ilvl w:val="0"/>
          <w:numId w:val="11"/>
        </w:numPr>
        <w:ind w:firstLine="426"/>
        <w:rPr>
          <w:rFonts w:ascii="Arial" w:hAnsi="Arial" w:cs="Arial"/>
        </w:rPr>
      </w:pPr>
      <w:r w:rsidRPr="006069F1">
        <w:rPr>
          <w:rFonts w:ascii="Arial" w:hAnsi="Arial" w:cs="Arial"/>
        </w:rPr>
        <w:t>C</w:t>
      </w:r>
      <w:r w:rsidR="00FE292E" w:rsidRPr="006069F1">
        <w:rPr>
          <w:rFonts w:ascii="Arial" w:hAnsi="Arial" w:cs="Arial"/>
        </w:rPr>
        <w:t>omplaining of being tired all the time</w:t>
      </w:r>
      <w:r w:rsidRPr="006069F1">
        <w:rPr>
          <w:rFonts w:ascii="Arial" w:hAnsi="Arial" w:cs="Arial"/>
        </w:rPr>
        <w:t>.</w:t>
      </w:r>
    </w:p>
    <w:p w:rsidR="00FE292E" w:rsidRPr="006069F1" w:rsidRDefault="00480727" w:rsidP="001249FE">
      <w:pPr>
        <w:pStyle w:val="Default"/>
        <w:numPr>
          <w:ilvl w:val="0"/>
          <w:numId w:val="11"/>
        </w:numPr>
        <w:ind w:firstLine="426"/>
        <w:rPr>
          <w:rFonts w:ascii="Arial" w:hAnsi="Arial" w:cs="Arial"/>
        </w:rPr>
      </w:pPr>
      <w:r w:rsidRPr="006069F1">
        <w:rPr>
          <w:rFonts w:ascii="Arial" w:hAnsi="Arial" w:cs="Arial"/>
        </w:rPr>
        <w:t>N</w:t>
      </w:r>
      <w:r w:rsidR="00FE292E" w:rsidRPr="006069F1">
        <w:rPr>
          <w:rFonts w:ascii="Arial" w:hAnsi="Arial" w:cs="Arial"/>
        </w:rPr>
        <w:t xml:space="preserve">ot requesting medical assistance and/or failing to attend appointments. </w:t>
      </w:r>
    </w:p>
    <w:p w:rsidR="00214F84" w:rsidRPr="006069F1" w:rsidRDefault="00214F84" w:rsidP="006069F1">
      <w:pPr>
        <w:pStyle w:val="Default"/>
        <w:rPr>
          <w:rFonts w:ascii="Arial" w:hAnsi="Arial" w:cs="Arial"/>
        </w:rPr>
      </w:pPr>
    </w:p>
    <w:p w:rsidR="00DC3C83" w:rsidRPr="0095166D" w:rsidRDefault="00831B1E" w:rsidP="006069F1">
      <w:pPr>
        <w:pStyle w:val="Default"/>
        <w:rPr>
          <w:rFonts w:ascii="Arial" w:hAnsi="Arial" w:cs="Arial"/>
          <w:b/>
          <w:color w:val="auto"/>
        </w:rPr>
      </w:pPr>
      <w:r w:rsidRPr="0095166D">
        <w:rPr>
          <w:rFonts w:ascii="Arial" w:hAnsi="Arial" w:cs="Arial"/>
          <w:b/>
          <w:color w:val="auto"/>
        </w:rPr>
        <w:t xml:space="preserve">3.5 </w:t>
      </w:r>
      <w:r w:rsidR="008C1D6B" w:rsidRPr="0095166D">
        <w:rPr>
          <w:rFonts w:ascii="Arial" w:hAnsi="Arial" w:cs="Arial"/>
          <w:b/>
          <w:color w:val="auto"/>
        </w:rPr>
        <w:tab/>
      </w:r>
      <w:r w:rsidRPr="0095166D">
        <w:rPr>
          <w:rFonts w:ascii="Arial" w:hAnsi="Arial" w:cs="Arial"/>
          <w:b/>
          <w:color w:val="auto"/>
        </w:rPr>
        <w:t xml:space="preserve">Specific Safeguarding Issues </w:t>
      </w:r>
    </w:p>
    <w:p w:rsidR="00831B1E" w:rsidRPr="006069F1" w:rsidRDefault="00831B1E" w:rsidP="006069F1">
      <w:pPr>
        <w:spacing w:after="0" w:line="336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In understanding the signs and indicators of </w:t>
      </w:r>
      <w:r w:rsidR="002648F1" w:rsidRPr="006069F1">
        <w:rPr>
          <w:rFonts w:ascii="Arial" w:hAnsi="Arial" w:cs="Arial"/>
          <w:szCs w:val="24"/>
        </w:rPr>
        <w:t xml:space="preserve">specific issues listed earlier in this </w:t>
      </w:r>
      <w:r w:rsidR="00E349C1" w:rsidRPr="006069F1">
        <w:rPr>
          <w:rFonts w:ascii="Arial" w:hAnsi="Arial" w:cs="Arial"/>
          <w:szCs w:val="24"/>
        </w:rPr>
        <w:t>policy Schools</w:t>
      </w:r>
      <w:r w:rsidR="00480727" w:rsidRPr="006069F1">
        <w:rPr>
          <w:rFonts w:ascii="Arial" w:hAnsi="Arial" w:cs="Arial"/>
          <w:szCs w:val="24"/>
        </w:rPr>
        <w:t xml:space="preserve"> and C</w:t>
      </w:r>
      <w:r w:rsidR="00967A19" w:rsidRPr="006069F1">
        <w:rPr>
          <w:rFonts w:ascii="Arial" w:hAnsi="Arial" w:cs="Arial"/>
          <w:szCs w:val="24"/>
        </w:rPr>
        <w:t>olleges can access broad G</w:t>
      </w:r>
      <w:r w:rsidRPr="006069F1">
        <w:rPr>
          <w:rFonts w:ascii="Arial" w:hAnsi="Arial" w:cs="Arial"/>
          <w:szCs w:val="24"/>
        </w:rPr>
        <w:t>overnment guidance and more importantly access local procedures, strategies and tools through</w:t>
      </w:r>
      <w:r w:rsidR="00EE7738" w:rsidRPr="006069F1">
        <w:rPr>
          <w:rFonts w:ascii="Arial" w:hAnsi="Arial" w:cs="Arial"/>
          <w:szCs w:val="24"/>
        </w:rPr>
        <w:t xml:space="preserve"> </w:t>
      </w:r>
      <w:hyperlink r:id="rId15" w:history="1">
        <w:r w:rsidR="00480727" w:rsidRPr="006069F1">
          <w:rPr>
            <w:rStyle w:val="Hyperlink"/>
            <w:rFonts w:ascii="Arial" w:hAnsi="Arial" w:cs="Arial"/>
            <w:b/>
            <w:szCs w:val="24"/>
          </w:rPr>
          <w:t>www.derbyshirescb.org.uk</w:t>
        </w:r>
      </w:hyperlink>
      <w:r w:rsidR="00480727" w:rsidRPr="006069F1">
        <w:rPr>
          <w:rFonts w:ascii="Arial" w:hAnsi="Arial" w:cs="Arial"/>
          <w:szCs w:val="24"/>
        </w:rPr>
        <w:t xml:space="preserve"> </w:t>
      </w:r>
      <w:r w:rsidR="00EE7738" w:rsidRPr="006069F1">
        <w:rPr>
          <w:rFonts w:ascii="Arial" w:hAnsi="Arial" w:cs="Arial"/>
          <w:szCs w:val="24"/>
        </w:rPr>
        <w:t xml:space="preserve">. </w:t>
      </w:r>
    </w:p>
    <w:p w:rsidR="00967A19" w:rsidRPr="006069F1" w:rsidRDefault="00967A19" w:rsidP="006069F1">
      <w:pPr>
        <w:spacing w:after="0" w:line="336" w:lineRule="auto"/>
        <w:rPr>
          <w:rFonts w:ascii="Arial" w:hAnsi="Arial" w:cs="Arial"/>
          <w:szCs w:val="24"/>
        </w:rPr>
      </w:pPr>
    </w:p>
    <w:p w:rsidR="00831B1E" w:rsidRPr="0095166D" w:rsidRDefault="0095166D" w:rsidP="006069F1">
      <w:pPr>
        <w:spacing w:after="0" w:line="33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School</w:t>
      </w:r>
      <w:r w:rsidR="00D4131E" w:rsidRPr="006069F1">
        <w:rPr>
          <w:rFonts w:ascii="Arial" w:hAnsi="Arial" w:cs="Arial"/>
          <w:szCs w:val="24"/>
        </w:rPr>
        <w:t xml:space="preserve"> </w:t>
      </w:r>
      <w:r w:rsidR="00831B1E" w:rsidRPr="006069F1">
        <w:rPr>
          <w:rFonts w:ascii="Arial" w:hAnsi="Arial" w:cs="Arial"/>
          <w:szCs w:val="24"/>
        </w:rPr>
        <w:t xml:space="preserve">will incorporate </w:t>
      </w:r>
      <w:r w:rsidR="00EC1472" w:rsidRPr="006069F1">
        <w:rPr>
          <w:rFonts w:ascii="Arial" w:hAnsi="Arial" w:cs="Arial"/>
          <w:szCs w:val="24"/>
        </w:rPr>
        <w:t xml:space="preserve">signs of abuse and </w:t>
      </w:r>
      <w:r w:rsidR="00831B1E" w:rsidRPr="006069F1">
        <w:rPr>
          <w:rFonts w:ascii="Arial" w:hAnsi="Arial" w:cs="Arial"/>
          <w:szCs w:val="24"/>
        </w:rPr>
        <w:t>s</w:t>
      </w:r>
      <w:r w:rsidR="00480727" w:rsidRPr="006069F1">
        <w:rPr>
          <w:rFonts w:ascii="Arial" w:hAnsi="Arial" w:cs="Arial"/>
          <w:szCs w:val="24"/>
        </w:rPr>
        <w:t xml:space="preserve">pecific </w:t>
      </w:r>
      <w:r w:rsidR="00EC1472" w:rsidRPr="006069F1">
        <w:rPr>
          <w:rFonts w:ascii="Arial" w:hAnsi="Arial" w:cs="Arial"/>
          <w:szCs w:val="24"/>
        </w:rPr>
        <w:t xml:space="preserve">safeguarding </w:t>
      </w:r>
      <w:r w:rsidR="00480727" w:rsidRPr="006069F1">
        <w:rPr>
          <w:rFonts w:ascii="Arial" w:hAnsi="Arial" w:cs="Arial"/>
          <w:szCs w:val="24"/>
        </w:rPr>
        <w:t>issues</w:t>
      </w:r>
      <w:r w:rsidR="00967A19" w:rsidRPr="006069F1">
        <w:rPr>
          <w:rFonts w:ascii="Arial" w:hAnsi="Arial" w:cs="Arial"/>
          <w:szCs w:val="24"/>
        </w:rPr>
        <w:t xml:space="preserve"> o</w:t>
      </w:r>
      <w:r w:rsidR="00EC1472" w:rsidRPr="006069F1">
        <w:rPr>
          <w:rFonts w:ascii="Arial" w:hAnsi="Arial" w:cs="Arial"/>
          <w:szCs w:val="24"/>
        </w:rPr>
        <w:t xml:space="preserve">n </w:t>
      </w:r>
      <w:r w:rsidR="00967A19" w:rsidRPr="006069F1">
        <w:rPr>
          <w:rFonts w:ascii="Arial" w:hAnsi="Arial" w:cs="Arial"/>
          <w:szCs w:val="24"/>
        </w:rPr>
        <w:t>S</w:t>
      </w:r>
      <w:r w:rsidR="00622A0D" w:rsidRPr="006069F1">
        <w:rPr>
          <w:rFonts w:ascii="Arial" w:hAnsi="Arial" w:cs="Arial"/>
          <w:szCs w:val="24"/>
        </w:rPr>
        <w:t>afeguarding into</w:t>
      </w:r>
      <w:r w:rsidR="00967A19" w:rsidRPr="006069F1">
        <w:rPr>
          <w:rFonts w:ascii="Arial" w:hAnsi="Arial" w:cs="Arial"/>
          <w:szCs w:val="24"/>
        </w:rPr>
        <w:t xml:space="preserve"> B</w:t>
      </w:r>
      <w:r w:rsidR="00480727" w:rsidRPr="006069F1">
        <w:rPr>
          <w:rFonts w:ascii="Arial" w:hAnsi="Arial" w:cs="Arial"/>
          <w:szCs w:val="24"/>
        </w:rPr>
        <w:t>riefings, Staff I</w:t>
      </w:r>
      <w:r w:rsidR="00831B1E" w:rsidRPr="006069F1">
        <w:rPr>
          <w:rFonts w:ascii="Arial" w:hAnsi="Arial" w:cs="Arial"/>
          <w:szCs w:val="24"/>
        </w:rPr>
        <w:t xml:space="preserve">nduction </w:t>
      </w:r>
      <w:r w:rsidR="00480727" w:rsidRPr="006069F1">
        <w:rPr>
          <w:rFonts w:ascii="Arial" w:hAnsi="Arial" w:cs="Arial"/>
          <w:szCs w:val="24"/>
        </w:rPr>
        <w:t>T</w:t>
      </w:r>
      <w:r w:rsidR="00831B1E" w:rsidRPr="006069F1">
        <w:rPr>
          <w:rFonts w:ascii="Arial" w:hAnsi="Arial" w:cs="Arial"/>
          <w:szCs w:val="24"/>
        </w:rPr>
        <w:t xml:space="preserve">raining, and </w:t>
      </w:r>
      <w:r w:rsidR="00967A19" w:rsidRPr="006069F1">
        <w:rPr>
          <w:rFonts w:ascii="Arial" w:hAnsi="Arial" w:cs="Arial"/>
          <w:szCs w:val="24"/>
        </w:rPr>
        <w:t>ongoing development t</w:t>
      </w:r>
      <w:r w:rsidR="00480727" w:rsidRPr="006069F1">
        <w:rPr>
          <w:rFonts w:ascii="Arial" w:hAnsi="Arial" w:cs="Arial"/>
          <w:szCs w:val="24"/>
        </w:rPr>
        <w:t xml:space="preserve">raining for </w:t>
      </w:r>
      <w:r w:rsidR="00020B15" w:rsidRPr="0095166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>s</w:t>
      </w:r>
      <w:r w:rsidR="00480727" w:rsidRPr="0095166D">
        <w:rPr>
          <w:rFonts w:ascii="Arial" w:hAnsi="Arial" w:cs="Arial"/>
          <w:szCs w:val="24"/>
        </w:rPr>
        <w:t>taff</w:t>
      </w:r>
      <w:r>
        <w:rPr>
          <w:rFonts w:ascii="Arial" w:hAnsi="Arial" w:cs="Arial"/>
          <w:szCs w:val="24"/>
        </w:rPr>
        <w:t xml:space="preserve">, </w:t>
      </w:r>
      <w:r w:rsidR="000575E0" w:rsidRPr="0095166D">
        <w:rPr>
          <w:rFonts w:ascii="Arial" w:hAnsi="Arial" w:cs="Arial"/>
          <w:szCs w:val="24"/>
        </w:rPr>
        <w:t>g</w:t>
      </w:r>
      <w:r w:rsidR="00020B15" w:rsidRPr="0095166D">
        <w:rPr>
          <w:rFonts w:ascii="Arial" w:hAnsi="Arial" w:cs="Arial"/>
          <w:szCs w:val="24"/>
        </w:rPr>
        <w:t xml:space="preserve">overnors and </w:t>
      </w:r>
      <w:r w:rsidR="000575E0" w:rsidRPr="0095166D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olunteers.</w:t>
      </w:r>
    </w:p>
    <w:p w:rsidR="001F0BB6" w:rsidRPr="006069F1" w:rsidRDefault="001F0BB6" w:rsidP="006069F1">
      <w:pPr>
        <w:pStyle w:val="Default"/>
        <w:rPr>
          <w:rFonts w:ascii="Arial" w:hAnsi="Arial" w:cs="Arial"/>
          <w:b/>
          <w:color w:val="548DD4" w:themeColor="text2" w:themeTint="99"/>
        </w:rPr>
      </w:pPr>
    </w:p>
    <w:p w:rsidR="001F0BB6" w:rsidRPr="0095166D" w:rsidRDefault="00967A19" w:rsidP="006069F1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95166D">
        <w:rPr>
          <w:rFonts w:ascii="Arial" w:hAnsi="Arial" w:cs="Arial"/>
          <w:color w:val="auto"/>
          <w:sz w:val="24"/>
          <w:szCs w:val="24"/>
        </w:rPr>
        <w:t xml:space="preserve">3.6  </w:t>
      </w:r>
      <w:r w:rsidR="008C1D6B" w:rsidRPr="0095166D">
        <w:rPr>
          <w:rFonts w:ascii="Arial" w:hAnsi="Arial" w:cs="Arial"/>
          <w:color w:val="auto"/>
          <w:sz w:val="24"/>
          <w:szCs w:val="24"/>
        </w:rPr>
        <w:tab/>
      </w:r>
      <w:proofErr w:type="gramEnd"/>
      <w:r w:rsidR="001F0BB6" w:rsidRPr="0095166D">
        <w:rPr>
          <w:rFonts w:ascii="Arial" w:hAnsi="Arial" w:cs="Arial"/>
          <w:color w:val="auto"/>
          <w:sz w:val="24"/>
          <w:szCs w:val="24"/>
        </w:rPr>
        <w:t>Prevent Duties</w:t>
      </w:r>
    </w:p>
    <w:p w:rsidR="00CF0747" w:rsidRPr="006069F1" w:rsidRDefault="0095166D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School</w:t>
      </w:r>
      <w:r w:rsidR="00D4131E" w:rsidRPr="006069F1">
        <w:rPr>
          <w:rFonts w:ascii="Arial" w:hAnsi="Arial" w:cs="Arial"/>
          <w:szCs w:val="24"/>
        </w:rPr>
        <w:t xml:space="preserve"> </w:t>
      </w:r>
      <w:r w:rsidR="00CF0747" w:rsidRPr="006069F1">
        <w:rPr>
          <w:rFonts w:ascii="Arial" w:hAnsi="Arial" w:cs="Arial"/>
          <w:szCs w:val="24"/>
        </w:rPr>
        <w:t xml:space="preserve">will ensure all staff including governors and volunteers </w:t>
      </w:r>
      <w:r w:rsidR="001308F4" w:rsidRPr="006069F1">
        <w:rPr>
          <w:rFonts w:ascii="Arial" w:hAnsi="Arial" w:cs="Arial"/>
          <w:szCs w:val="24"/>
        </w:rPr>
        <w:t>adhere</w:t>
      </w:r>
      <w:r w:rsidR="00CF0747" w:rsidRPr="006069F1">
        <w:rPr>
          <w:rFonts w:ascii="Arial" w:hAnsi="Arial" w:cs="Arial"/>
          <w:szCs w:val="24"/>
        </w:rPr>
        <w:t xml:space="preserve"> to the</w:t>
      </w:r>
      <w:r w:rsidR="00D5690E" w:rsidRPr="006069F1">
        <w:rPr>
          <w:rFonts w:ascii="Arial" w:hAnsi="Arial" w:cs="Arial"/>
          <w:szCs w:val="24"/>
        </w:rPr>
        <w:t>ir</w:t>
      </w:r>
      <w:r w:rsidR="00CF0747" w:rsidRPr="006069F1">
        <w:rPr>
          <w:rFonts w:ascii="Arial" w:hAnsi="Arial" w:cs="Arial"/>
          <w:szCs w:val="24"/>
        </w:rPr>
        <w:t xml:space="preserve"> duties in the Prevent guidance 2015</w:t>
      </w:r>
      <w:r w:rsidR="00BE0E3C" w:rsidRPr="006069F1">
        <w:rPr>
          <w:rFonts w:ascii="Arial" w:hAnsi="Arial" w:cs="Arial"/>
          <w:szCs w:val="24"/>
        </w:rPr>
        <w:t xml:space="preserve"> to prevent radicalisation</w:t>
      </w:r>
      <w:r w:rsidR="00CF0747" w:rsidRPr="006069F1">
        <w:rPr>
          <w:rFonts w:ascii="Arial" w:hAnsi="Arial" w:cs="Arial"/>
          <w:szCs w:val="24"/>
        </w:rPr>
        <w:t>. The HT/Principal and Chair of Governor</w:t>
      </w:r>
      <w:r w:rsidR="00EF444E" w:rsidRPr="006069F1">
        <w:rPr>
          <w:rFonts w:ascii="Arial" w:hAnsi="Arial" w:cs="Arial"/>
          <w:szCs w:val="24"/>
        </w:rPr>
        <w:t>s</w:t>
      </w:r>
      <w:r w:rsidR="00CF0747" w:rsidRPr="006069F1">
        <w:rPr>
          <w:rFonts w:ascii="Arial" w:hAnsi="Arial" w:cs="Arial"/>
          <w:szCs w:val="24"/>
        </w:rPr>
        <w:t xml:space="preserve"> will:</w:t>
      </w:r>
    </w:p>
    <w:p w:rsidR="00CF0747" w:rsidRPr="006069F1" w:rsidRDefault="00CF0747" w:rsidP="001249F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lastRenderedPageBreak/>
        <w:t xml:space="preserve">Establish or use existing mechanisms for understanding the risk of extremism </w:t>
      </w:r>
    </w:p>
    <w:p w:rsidR="00CF0747" w:rsidRPr="006069F1" w:rsidRDefault="00CF0747" w:rsidP="001249F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Ensure staff understand the risk and bu</w:t>
      </w:r>
      <w:r w:rsidR="00EF444E" w:rsidRPr="006069F1">
        <w:rPr>
          <w:rFonts w:ascii="Arial" w:hAnsi="Arial" w:cs="Arial"/>
          <w:szCs w:val="24"/>
        </w:rPr>
        <w:t>ild capabilities to deal with issues arising</w:t>
      </w:r>
    </w:p>
    <w:p w:rsidR="00CF0747" w:rsidRPr="006069F1" w:rsidRDefault="00CF0747" w:rsidP="001249F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Communicate the importance of the duty</w:t>
      </w:r>
    </w:p>
    <w:p w:rsidR="00CF0747" w:rsidRPr="006069F1" w:rsidRDefault="00CF0747" w:rsidP="001249F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Ensure </w:t>
      </w:r>
      <w:r w:rsidR="00A32D95" w:rsidRPr="0095166D">
        <w:rPr>
          <w:rFonts w:ascii="Arial" w:hAnsi="Arial" w:cs="Arial"/>
          <w:szCs w:val="24"/>
        </w:rPr>
        <w:t>a</w:t>
      </w:r>
      <w:r w:rsidR="0095166D">
        <w:rPr>
          <w:rFonts w:ascii="Arial" w:hAnsi="Arial" w:cs="Arial"/>
          <w:szCs w:val="24"/>
          <w:lang w:eastAsia="en-GB"/>
        </w:rPr>
        <w:t xml:space="preserve">ll Staff, </w:t>
      </w:r>
      <w:r w:rsidR="000575E0" w:rsidRPr="0095166D">
        <w:rPr>
          <w:rFonts w:ascii="Arial" w:hAnsi="Arial" w:cs="Arial"/>
          <w:szCs w:val="24"/>
          <w:lang w:eastAsia="en-GB"/>
        </w:rPr>
        <w:t>g</w:t>
      </w:r>
      <w:r w:rsidR="00A32D95" w:rsidRPr="0095166D">
        <w:rPr>
          <w:rFonts w:ascii="Arial" w:hAnsi="Arial" w:cs="Arial"/>
          <w:szCs w:val="24"/>
          <w:lang w:eastAsia="en-GB"/>
        </w:rPr>
        <w:t xml:space="preserve">overnors and </w:t>
      </w:r>
      <w:r w:rsidR="000575E0" w:rsidRPr="0095166D">
        <w:rPr>
          <w:rFonts w:ascii="Arial" w:hAnsi="Arial" w:cs="Arial"/>
          <w:szCs w:val="24"/>
          <w:lang w:eastAsia="en-GB"/>
        </w:rPr>
        <w:t>v</w:t>
      </w:r>
      <w:r w:rsidR="0095166D">
        <w:rPr>
          <w:rFonts w:ascii="Arial" w:hAnsi="Arial" w:cs="Arial"/>
          <w:szCs w:val="24"/>
          <w:lang w:eastAsia="en-GB"/>
        </w:rPr>
        <w:t>olunteers</w:t>
      </w:r>
      <w:r w:rsidR="00A32D95" w:rsidRPr="0095166D">
        <w:rPr>
          <w:rFonts w:ascii="Arial" w:hAnsi="Arial" w:cs="Arial"/>
          <w:szCs w:val="24"/>
          <w:lang w:eastAsia="en-GB"/>
        </w:rPr>
        <w:t xml:space="preserve"> </w:t>
      </w:r>
      <w:r w:rsidR="00A32D95" w:rsidRPr="006069F1">
        <w:rPr>
          <w:rFonts w:ascii="Arial" w:hAnsi="Arial" w:cs="Arial"/>
          <w:szCs w:val="24"/>
        </w:rPr>
        <w:t>implement</w:t>
      </w:r>
      <w:r w:rsidRPr="006069F1">
        <w:rPr>
          <w:rFonts w:ascii="Arial" w:hAnsi="Arial" w:cs="Arial"/>
          <w:szCs w:val="24"/>
        </w:rPr>
        <w:t xml:space="preserve"> the duty </w:t>
      </w:r>
    </w:p>
    <w:p w:rsidR="00967A19" w:rsidRPr="006069F1" w:rsidRDefault="00967A19" w:rsidP="006069F1">
      <w:pPr>
        <w:spacing w:after="0"/>
        <w:rPr>
          <w:rFonts w:ascii="Arial" w:hAnsi="Arial" w:cs="Arial"/>
          <w:szCs w:val="24"/>
        </w:rPr>
      </w:pPr>
    </w:p>
    <w:p w:rsidR="001308F4" w:rsidRPr="0095166D" w:rsidRDefault="0095166D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School</w:t>
      </w:r>
      <w:r w:rsidR="00D4131E" w:rsidRPr="0095166D">
        <w:rPr>
          <w:rFonts w:ascii="Arial" w:hAnsi="Arial" w:cs="Arial"/>
          <w:szCs w:val="24"/>
        </w:rPr>
        <w:t xml:space="preserve"> </w:t>
      </w:r>
      <w:r w:rsidR="00CF0747" w:rsidRPr="0095166D">
        <w:rPr>
          <w:rFonts w:ascii="Arial" w:hAnsi="Arial" w:cs="Arial"/>
          <w:szCs w:val="24"/>
        </w:rPr>
        <w:t xml:space="preserve">will </w:t>
      </w:r>
      <w:r w:rsidR="001308F4" w:rsidRPr="0095166D">
        <w:rPr>
          <w:rFonts w:ascii="Arial" w:hAnsi="Arial" w:cs="Arial"/>
          <w:szCs w:val="24"/>
        </w:rPr>
        <w:t>respond to any concern about Preven</w:t>
      </w:r>
      <w:r w:rsidR="00005CEB" w:rsidRPr="0095166D">
        <w:rPr>
          <w:rFonts w:ascii="Arial" w:hAnsi="Arial" w:cs="Arial"/>
          <w:szCs w:val="24"/>
        </w:rPr>
        <w:t>t as a S</w:t>
      </w:r>
      <w:r w:rsidR="001308F4" w:rsidRPr="0095166D">
        <w:rPr>
          <w:rFonts w:ascii="Arial" w:hAnsi="Arial" w:cs="Arial"/>
          <w:szCs w:val="24"/>
        </w:rPr>
        <w:t>afeguarding concern and will repor</w:t>
      </w:r>
      <w:r w:rsidR="00005CEB" w:rsidRPr="0095166D">
        <w:rPr>
          <w:rFonts w:ascii="Arial" w:hAnsi="Arial" w:cs="Arial"/>
          <w:szCs w:val="24"/>
        </w:rPr>
        <w:t>t in the usual way using local Safeguarding P</w:t>
      </w:r>
      <w:r w:rsidR="001308F4" w:rsidRPr="0095166D">
        <w:rPr>
          <w:rFonts w:ascii="Arial" w:hAnsi="Arial" w:cs="Arial"/>
          <w:szCs w:val="24"/>
        </w:rPr>
        <w:t>rocedures. We will seek</w:t>
      </w:r>
      <w:r w:rsidR="00CF0747" w:rsidRPr="0095166D">
        <w:rPr>
          <w:rFonts w:ascii="Arial" w:hAnsi="Arial" w:cs="Arial"/>
          <w:szCs w:val="24"/>
        </w:rPr>
        <w:t xml:space="preserve"> to work in partnership, undertak</w:t>
      </w:r>
      <w:r w:rsidR="00EF444E" w:rsidRPr="0095166D">
        <w:rPr>
          <w:rFonts w:ascii="Arial" w:hAnsi="Arial" w:cs="Arial"/>
          <w:szCs w:val="24"/>
        </w:rPr>
        <w:t>ing</w:t>
      </w:r>
      <w:r w:rsidR="00CF0747" w:rsidRPr="0095166D">
        <w:rPr>
          <w:rFonts w:ascii="Arial" w:hAnsi="Arial" w:cs="Arial"/>
          <w:szCs w:val="24"/>
        </w:rPr>
        <w:t xml:space="preserve"> risk assessments where appropr</w:t>
      </w:r>
      <w:r w:rsidR="00EF444E" w:rsidRPr="0095166D">
        <w:rPr>
          <w:rFonts w:ascii="Arial" w:hAnsi="Arial" w:cs="Arial"/>
          <w:szCs w:val="24"/>
        </w:rPr>
        <w:t xml:space="preserve">iate and proportionate to risk, </w:t>
      </w:r>
      <w:r w:rsidR="00CF0747" w:rsidRPr="0095166D">
        <w:rPr>
          <w:rFonts w:ascii="Arial" w:hAnsi="Arial" w:cs="Arial"/>
          <w:szCs w:val="24"/>
        </w:rPr>
        <w:t>build</w:t>
      </w:r>
      <w:r w:rsidR="00EF444E" w:rsidRPr="0095166D">
        <w:rPr>
          <w:rFonts w:ascii="Arial" w:hAnsi="Arial" w:cs="Arial"/>
          <w:szCs w:val="24"/>
        </w:rPr>
        <w:t>ing</w:t>
      </w:r>
      <w:r w:rsidR="00CF0747" w:rsidRPr="0095166D">
        <w:rPr>
          <w:rFonts w:ascii="Arial" w:hAnsi="Arial" w:cs="Arial"/>
          <w:szCs w:val="24"/>
        </w:rPr>
        <w:t xml:space="preserve"> our children’s resilience to radicalisation</w:t>
      </w:r>
      <w:r w:rsidR="00EF444E" w:rsidRPr="0095166D">
        <w:rPr>
          <w:rFonts w:ascii="Arial" w:hAnsi="Arial" w:cs="Arial"/>
          <w:szCs w:val="24"/>
        </w:rPr>
        <w:t xml:space="preserve">. </w:t>
      </w:r>
    </w:p>
    <w:p w:rsidR="00005CEB" w:rsidRPr="0095166D" w:rsidRDefault="00005CEB" w:rsidP="006069F1">
      <w:pPr>
        <w:spacing w:after="0"/>
        <w:rPr>
          <w:rFonts w:ascii="Arial" w:hAnsi="Arial" w:cs="Arial"/>
          <w:szCs w:val="24"/>
        </w:rPr>
      </w:pPr>
    </w:p>
    <w:p w:rsidR="001308F4" w:rsidRPr="0095166D" w:rsidRDefault="001308F4" w:rsidP="006069F1">
      <w:p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 xml:space="preserve">The school is committed to providing effective filtering systems and this </w:t>
      </w:r>
      <w:r w:rsidR="009F7D32" w:rsidRPr="0095166D">
        <w:rPr>
          <w:rFonts w:ascii="Arial" w:hAnsi="Arial" w:cs="Arial"/>
          <w:szCs w:val="24"/>
        </w:rPr>
        <w:t xml:space="preserve">will </w:t>
      </w:r>
      <w:r w:rsidRPr="0095166D">
        <w:rPr>
          <w:rFonts w:ascii="Arial" w:hAnsi="Arial" w:cs="Arial"/>
          <w:szCs w:val="24"/>
        </w:rPr>
        <w:t>include monitoring the</w:t>
      </w:r>
      <w:r w:rsidR="00005CEB" w:rsidRPr="0095166D">
        <w:rPr>
          <w:rFonts w:ascii="Arial" w:hAnsi="Arial" w:cs="Arial"/>
          <w:szCs w:val="24"/>
        </w:rPr>
        <w:t xml:space="preserve"> activities of children when on-</w:t>
      </w:r>
      <w:r w:rsidR="0095166D">
        <w:rPr>
          <w:rFonts w:ascii="Arial" w:hAnsi="Arial" w:cs="Arial"/>
          <w:szCs w:val="24"/>
        </w:rPr>
        <w:t>line in the school</w:t>
      </w:r>
      <w:r w:rsidRPr="0095166D">
        <w:rPr>
          <w:rFonts w:ascii="Arial" w:hAnsi="Arial" w:cs="Arial"/>
          <w:szCs w:val="24"/>
        </w:rPr>
        <w:t xml:space="preserve">. </w:t>
      </w:r>
    </w:p>
    <w:p w:rsidR="00005CEB" w:rsidRPr="0095166D" w:rsidRDefault="00005CEB" w:rsidP="006069F1">
      <w:pPr>
        <w:spacing w:after="0"/>
        <w:rPr>
          <w:rFonts w:ascii="Arial" w:hAnsi="Arial" w:cs="Arial"/>
          <w:szCs w:val="24"/>
        </w:rPr>
      </w:pPr>
    </w:p>
    <w:p w:rsidR="00DD49DC" w:rsidRDefault="0095166D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school</w:t>
      </w:r>
      <w:r w:rsidR="001308F4" w:rsidRPr="0095166D">
        <w:rPr>
          <w:rFonts w:ascii="Arial" w:hAnsi="Arial" w:cs="Arial"/>
          <w:szCs w:val="24"/>
        </w:rPr>
        <w:t xml:space="preserve"> will use </w:t>
      </w:r>
      <w:r w:rsidR="00005CEB" w:rsidRPr="0095166D">
        <w:rPr>
          <w:rFonts w:ascii="Arial" w:hAnsi="Arial" w:cs="Arial"/>
          <w:szCs w:val="24"/>
        </w:rPr>
        <w:t xml:space="preserve">the relevant forms to </w:t>
      </w:r>
      <w:r w:rsidR="001308F4" w:rsidRPr="0095166D">
        <w:rPr>
          <w:rFonts w:ascii="Arial" w:hAnsi="Arial" w:cs="Arial"/>
          <w:szCs w:val="24"/>
        </w:rPr>
        <w:t>record any concerns</w:t>
      </w:r>
      <w:r w:rsidR="00005CEB" w:rsidRPr="0095166D">
        <w:rPr>
          <w:rFonts w:ascii="Arial" w:hAnsi="Arial" w:cs="Arial"/>
          <w:szCs w:val="24"/>
        </w:rPr>
        <w:t>, keeping records which will be treated as a Child Protection R</w:t>
      </w:r>
      <w:r w:rsidR="001308F4" w:rsidRPr="0095166D">
        <w:rPr>
          <w:rFonts w:ascii="Arial" w:hAnsi="Arial" w:cs="Arial"/>
          <w:szCs w:val="24"/>
        </w:rPr>
        <w:t>ecord</w:t>
      </w:r>
      <w:r w:rsidR="00005CEB" w:rsidRPr="0095166D">
        <w:rPr>
          <w:rFonts w:ascii="Arial" w:hAnsi="Arial" w:cs="Arial"/>
          <w:szCs w:val="24"/>
        </w:rPr>
        <w:t xml:space="preserve">, storing them as </w:t>
      </w:r>
      <w:r>
        <w:rPr>
          <w:rFonts w:ascii="Arial" w:hAnsi="Arial" w:cs="Arial"/>
          <w:szCs w:val="24"/>
        </w:rPr>
        <w:t>appropriate, (Safeguarding Concerns form and Prevent form).</w:t>
      </w:r>
    </w:p>
    <w:p w:rsidR="0095166D" w:rsidRPr="0095166D" w:rsidRDefault="0095166D" w:rsidP="006069F1">
      <w:pPr>
        <w:spacing w:after="0"/>
        <w:rPr>
          <w:rFonts w:ascii="Arial" w:hAnsi="Arial" w:cs="Arial"/>
          <w:szCs w:val="24"/>
        </w:rPr>
      </w:pPr>
    </w:p>
    <w:p w:rsidR="00005CEB" w:rsidRPr="0095166D" w:rsidRDefault="00005CEB" w:rsidP="0095166D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95166D">
        <w:rPr>
          <w:rFonts w:ascii="Arial" w:hAnsi="Arial" w:cs="Arial"/>
          <w:color w:val="auto"/>
          <w:sz w:val="24"/>
          <w:szCs w:val="24"/>
        </w:rPr>
        <w:t xml:space="preserve">3.7   </w:t>
      </w:r>
      <w:r w:rsidR="008C1D6B" w:rsidRPr="0095166D">
        <w:rPr>
          <w:rFonts w:ascii="Arial" w:hAnsi="Arial" w:cs="Arial"/>
          <w:color w:val="auto"/>
          <w:sz w:val="24"/>
          <w:szCs w:val="24"/>
        </w:rPr>
        <w:tab/>
      </w:r>
      <w:r w:rsidR="00BB3706" w:rsidRPr="0095166D">
        <w:rPr>
          <w:rFonts w:ascii="Arial" w:hAnsi="Arial" w:cs="Arial"/>
          <w:color w:val="auto"/>
          <w:sz w:val="24"/>
          <w:szCs w:val="24"/>
        </w:rPr>
        <w:t>Child Sexual Exploitation</w:t>
      </w:r>
      <w:r w:rsidR="00E5716E" w:rsidRPr="0095166D">
        <w:rPr>
          <w:rFonts w:ascii="Arial" w:hAnsi="Arial" w:cs="Arial"/>
          <w:color w:val="auto"/>
          <w:sz w:val="24"/>
          <w:szCs w:val="24"/>
        </w:rPr>
        <w:t xml:space="preserve"> (Child Protection)</w:t>
      </w:r>
      <w:r w:rsidR="00BB3706" w:rsidRPr="0095166D">
        <w:rPr>
          <w:rFonts w:ascii="Arial" w:hAnsi="Arial" w:cs="Arial"/>
          <w:color w:val="auto"/>
          <w:sz w:val="24"/>
          <w:szCs w:val="24"/>
        </w:rPr>
        <w:t xml:space="preserve"> </w:t>
      </w:r>
      <w:r w:rsidR="00D03055" w:rsidRPr="0095166D">
        <w:rPr>
          <w:rFonts w:ascii="Arial" w:hAnsi="Arial" w:cs="Arial"/>
          <w:color w:val="auto"/>
          <w:sz w:val="24"/>
          <w:szCs w:val="24"/>
        </w:rPr>
        <w:t xml:space="preserve">   </w:t>
      </w:r>
    </w:p>
    <w:p w:rsidR="00D03055" w:rsidRPr="0095166D" w:rsidRDefault="00BC4A19" w:rsidP="006069F1">
      <w:p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Risk factors may</w:t>
      </w:r>
      <w:r w:rsidR="00BB3706" w:rsidRPr="0095166D">
        <w:rPr>
          <w:rFonts w:ascii="Arial" w:hAnsi="Arial" w:cs="Arial"/>
          <w:szCs w:val="24"/>
        </w:rPr>
        <w:t xml:space="preserve"> include;</w:t>
      </w:r>
    </w:p>
    <w:p w:rsidR="00BB3706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Going missing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Engagement in offending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Disengagement from education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Using drugs or alcohol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Unexplained gifts/money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Repeat concerns about sexual health</w:t>
      </w:r>
    </w:p>
    <w:p w:rsidR="00BC4A19" w:rsidRPr="0095166D" w:rsidRDefault="00BC4A19" w:rsidP="001249F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 xml:space="preserve">Decline in emotional wellbeing </w:t>
      </w:r>
    </w:p>
    <w:p w:rsidR="00BB3706" w:rsidRPr="0095166D" w:rsidRDefault="00BB3706" w:rsidP="006069F1">
      <w:p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All suspected or actual cases of CSE are a</w:t>
      </w:r>
      <w:r w:rsidR="00005CEB" w:rsidRPr="0095166D">
        <w:rPr>
          <w:rFonts w:ascii="Arial" w:hAnsi="Arial" w:cs="Arial"/>
          <w:szCs w:val="24"/>
        </w:rPr>
        <w:t xml:space="preserve"> Safeguarding concern in which Child P</w:t>
      </w:r>
      <w:r w:rsidRPr="0095166D">
        <w:rPr>
          <w:rFonts w:ascii="Arial" w:hAnsi="Arial" w:cs="Arial"/>
          <w:szCs w:val="24"/>
        </w:rPr>
        <w:t xml:space="preserve">rotection </w:t>
      </w:r>
      <w:r w:rsidR="00681E15" w:rsidRPr="0095166D">
        <w:rPr>
          <w:rFonts w:ascii="Arial" w:hAnsi="Arial" w:cs="Arial"/>
          <w:szCs w:val="24"/>
        </w:rPr>
        <w:t xml:space="preserve">procedures </w:t>
      </w:r>
      <w:r w:rsidRPr="0095166D">
        <w:rPr>
          <w:rFonts w:ascii="Arial" w:hAnsi="Arial" w:cs="Arial"/>
          <w:szCs w:val="24"/>
        </w:rPr>
        <w:t xml:space="preserve">will be </w:t>
      </w:r>
      <w:r w:rsidR="000575E0" w:rsidRPr="0095166D">
        <w:rPr>
          <w:rFonts w:ascii="Arial" w:hAnsi="Arial" w:cs="Arial"/>
          <w:szCs w:val="24"/>
        </w:rPr>
        <w:t>followed;</w:t>
      </w:r>
      <w:r w:rsidRPr="0095166D">
        <w:rPr>
          <w:rFonts w:ascii="Arial" w:hAnsi="Arial" w:cs="Arial"/>
          <w:szCs w:val="24"/>
        </w:rPr>
        <w:t xml:space="preserve"> this will include a referral to the police.  If any </w:t>
      </w:r>
      <w:r w:rsidR="00020B15" w:rsidRPr="0095166D">
        <w:rPr>
          <w:rFonts w:ascii="Arial" w:hAnsi="Arial" w:cs="Arial"/>
          <w:szCs w:val="24"/>
        </w:rPr>
        <w:t>staff are</w:t>
      </w:r>
      <w:r w:rsidRPr="0095166D">
        <w:rPr>
          <w:rFonts w:ascii="Arial" w:hAnsi="Arial" w:cs="Arial"/>
          <w:szCs w:val="24"/>
        </w:rPr>
        <w:t xml:space="preserve"> concerned about a pupil</w:t>
      </w:r>
      <w:r w:rsidR="00CB611B" w:rsidRPr="0095166D">
        <w:rPr>
          <w:rFonts w:ascii="Arial" w:hAnsi="Arial" w:cs="Arial"/>
          <w:szCs w:val="24"/>
        </w:rPr>
        <w:t>,</w:t>
      </w:r>
      <w:r w:rsidRPr="0095166D">
        <w:rPr>
          <w:rFonts w:ascii="Arial" w:hAnsi="Arial" w:cs="Arial"/>
          <w:szCs w:val="24"/>
        </w:rPr>
        <w:t xml:space="preserve"> they will refer to the Safeguarding Designated Lead/s </w:t>
      </w:r>
      <w:r w:rsidR="00005CEB" w:rsidRPr="0095166D">
        <w:rPr>
          <w:rFonts w:ascii="Arial" w:hAnsi="Arial" w:cs="Arial"/>
          <w:szCs w:val="24"/>
        </w:rPr>
        <w:t>with</w:t>
      </w:r>
      <w:r w:rsidRPr="0095166D">
        <w:rPr>
          <w:rFonts w:ascii="Arial" w:hAnsi="Arial" w:cs="Arial"/>
          <w:szCs w:val="24"/>
        </w:rPr>
        <w:t>in the School</w:t>
      </w:r>
      <w:r w:rsidR="0095166D">
        <w:rPr>
          <w:rFonts w:ascii="Arial" w:hAnsi="Arial" w:cs="Arial"/>
          <w:szCs w:val="24"/>
        </w:rPr>
        <w:t>.</w:t>
      </w:r>
      <w:r w:rsidRPr="0095166D">
        <w:rPr>
          <w:rFonts w:ascii="Arial" w:hAnsi="Arial" w:cs="Arial"/>
          <w:szCs w:val="24"/>
        </w:rPr>
        <w:t xml:space="preserve"> </w:t>
      </w:r>
    </w:p>
    <w:p w:rsidR="00CF0747" w:rsidRPr="006069F1" w:rsidRDefault="00CF0747" w:rsidP="006069F1">
      <w:pPr>
        <w:spacing w:after="0"/>
        <w:rPr>
          <w:rFonts w:ascii="Arial" w:hAnsi="Arial" w:cs="Arial"/>
          <w:szCs w:val="24"/>
        </w:rPr>
      </w:pPr>
    </w:p>
    <w:p w:rsidR="00005CEB" w:rsidRPr="0095166D" w:rsidRDefault="00005CEB" w:rsidP="006069F1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95166D">
        <w:rPr>
          <w:rFonts w:ascii="Arial" w:hAnsi="Arial" w:cs="Arial"/>
          <w:color w:val="auto"/>
          <w:sz w:val="24"/>
          <w:szCs w:val="24"/>
        </w:rPr>
        <w:t xml:space="preserve">3.8  </w:t>
      </w:r>
      <w:r w:rsidR="008C1D6B" w:rsidRPr="0095166D">
        <w:rPr>
          <w:rFonts w:ascii="Arial" w:hAnsi="Arial" w:cs="Arial"/>
          <w:color w:val="auto"/>
          <w:sz w:val="24"/>
          <w:szCs w:val="24"/>
        </w:rPr>
        <w:tab/>
      </w:r>
      <w:proofErr w:type="gramEnd"/>
      <w:r w:rsidR="001F0BB6" w:rsidRPr="0095166D">
        <w:rPr>
          <w:rFonts w:ascii="Arial" w:hAnsi="Arial" w:cs="Arial"/>
          <w:color w:val="auto"/>
          <w:sz w:val="24"/>
          <w:szCs w:val="24"/>
        </w:rPr>
        <w:t xml:space="preserve">Female </w:t>
      </w:r>
      <w:r w:rsidR="00792CFF" w:rsidRPr="0095166D">
        <w:rPr>
          <w:rFonts w:ascii="Arial" w:hAnsi="Arial" w:cs="Arial"/>
          <w:color w:val="auto"/>
          <w:sz w:val="24"/>
          <w:szCs w:val="24"/>
        </w:rPr>
        <w:t xml:space="preserve">Genital </w:t>
      </w:r>
      <w:r w:rsidR="001F0BB6" w:rsidRPr="0095166D">
        <w:rPr>
          <w:rFonts w:ascii="Arial" w:hAnsi="Arial" w:cs="Arial"/>
          <w:color w:val="auto"/>
          <w:sz w:val="24"/>
          <w:szCs w:val="24"/>
        </w:rPr>
        <w:t>Mutilation</w:t>
      </w:r>
      <w:r w:rsidRPr="0095166D">
        <w:rPr>
          <w:rFonts w:ascii="Arial" w:hAnsi="Arial" w:cs="Arial"/>
          <w:color w:val="auto"/>
          <w:sz w:val="24"/>
          <w:szCs w:val="24"/>
        </w:rPr>
        <w:t xml:space="preserve"> (C</w:t>
      </w:r>
      <w:r w:rsidR="00E5716E" w:rsidRPr="0095166D">
        <w:rPr>
          <w:rFonts w:ascii="Arial" w:hAnsi="Arial" w:cs="Arial"/>
          <w:color w:val="auto"/>
          <w:sz w:val="24"/>
          <w:szCs w:val="24"/>
        </w:rPr>
        <w:t>hild Protection)</w:t>
      </w:r>
      <w:r w:rsidR="001F0BB6" w:rsidRPr="0095166D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BE0E3C" w:rsidRPr="006069F1" w:rsidRDefault="0095166D" w:rsidP="006069F1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School</w:t>
      </w:r>
      <w:r w:rsidR="001308F4" w:rsidRPr="006069F1">
        <w:rPr>
          <w:rFonts w:ascii="Arial" w:hAnsi="Arial" w:cs="Arial"/>
          <w:color w:val="auto"/>
        </w:rPr>
        <w:t xml:space="preserve"> </w:t>
      </w:r>
      <w:r w:rsidR="00CF0747" w:rsidRPr="006069F1">
        <w:rPr>
          <w:rFonts w:ascii="Arial" w:hAnsi="Arial" w:cs="Arial"/>
          <w:color w:val="auto"/>
        </w:rPr>
        <w:t xml:space="preserve">recognises and understands that </w:t>
      </w:r>
      <w:r w:rsidR="00792CFF" w:rsidRPr="006069F1">
        <w:rPr>
          <w:rFonts w:ascii="Arial" w:hAnsi="Arial" w:cs="Arial"/>
          <w:color w:val="auto"/>
        </w:rPr>
        <w:t xml:space="preserve">there is a </w:t>
      </w:r>
      <w:r w:rsidR="00BE0E3C" w:rsidRPr="006069F1">
        <w:rPr>
          <w:rFonts w:ascii="Arial" w:hAnsi="Arial" w:cs="Arial"/>
          <w:color w:val="auto"/>
        </w:rPr>
        <w:t xml:space="preserve">now a </w:t>
      </w:r>
      <w:r w:rsidR="00792CFF" w:rsidRPr="006069F1">
        <w:rPr>
          <w:rFonts w:ascii="Arial" w:hAnsi="Arial" w:cs="Arial"/>
          <w:color w:val="auto"/>
        </w:rPr>
        <w:t>mandatory reporting duty</w:t>
      </w:r>
      <w:r w:rsidR="00BE0E3C" w:rsidRPr="006069F1">
        <w:rPr>
          <w:rFonts w:ascii="Arial" w:hAnsi="Arial" w:cs="Arial"/>
          <w:color w:val="auto"/>
        </w:rPr>
        <w:t xml:space="preserve"> for all teachers to report to the police where it is believed an act of FGM has been carried out on a girl under 18 in the UK.</w:t>
      </w:r>
      <w:r w:rsidR="00FB1EAA" w:rsidRPr="006069F1">
        <w:rPr>
          <w:rFonts w:ascii="Arial" w:hAnsi="Arial" w:cs="Arial"/>
          <w:color w:val="auto"/>
        </w:rPr>
        <w:t xml:space="preserve"> </w:t>
      </w:r>
      <w:r w:rsidR="00BE0E3C" w:rsidRPr="006069F1">
        <w:rPr>
          <w:rFonts w:ascii="Arial" w:hAnsi="Arial" w:cs="Arial"/>
          <w:color w:val="auto"/>
        </w:rPr>
        <w:t>Failure to do so may result in disciplinary action b</w:t>
      </w:r>
      <w:r w:rsidR="001308F4" w:rsidRPr="006069F1">
        <w:rPr>
          <w:rFonts w:ascii="Arial" w:hAnsi="Arial" w:cs="Arial"/>
          <w:color w:val="auto"/>
        </w:rPr>
        <w:t xml:space="preserve">eing taken. </w:t>
      </w:r>
      <w:r w:rsidR="00BE0E3C" w:rsidRPr="006069F1">
        <w:rPr>
          <w:rFonts w:ascii="Arial" w:hAnsi="Arial" w:cs="Arial"/>
          <w:color w:val="auto"/>
        </w:rPr>
        <w:t xml:space="preserve"> </w:t>
      </w:r>
    </w:p>
    <w:p w:rsidR="00CF0747" w:rsidRPr="006069F1" w:rsidRDefault="00BE0E3C" w:rsidP="006069F1">
      <w:pPr>
        <w:pStyle w:val="Default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 </w:t>
      </w:r>
      <w:r w:rsidR="00792CFF" w:rsidRPr="006069F1">
        <w:rPr>
          <w:rFonts w:ascii="Arial" w:hAnsi="Arial" w:cs="Arial"/>
          <w:color w:val="auto"/>
        </w:rPr>
        <w:t xml:space="preserve"> </w:t>
      </w:r>
    </w:p>
    <w:p w:rsidR="001F0BB6" w:rsidRPr="0095166D" w:rsidRDefault="00BE0E3C" w:rsidP="0095166D">
      <w:pPr>
        <w:spacing w:after="0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All suspect</w:t>
      </w:r>
      <w:r w:rsidR="00FB1EAA" w:rsidRPr="0095166D">
        <w:rPr>
          <w:rFonts w:ascii="Arial" w:hAnsi="Arial" w:cs="Arial"/>
          <w:szCs w:val="24"/>
        </w:rPr>
        <w:t>ed or actual cases of FGM are</w:t>
      </w:r>
      <w:r w:rsidR="00EF444E" w:rsidRPr="0095166D">
        <w:rPr>
          <w:rFonts w:ascii="Arial" w:hAnsi="Arial" w:cs="Arial"/>
          <w:szCs w:val="24"/>
        </w:rPr>
        <w:t xml:space="preserve"> a S</w:t>
      </w:r>
      <w:r w:rsidRPr="0095166D">
        <w:rPr>
          <w:rFonts w:ascii="Arial" w:hAnsi="Arial" w:cs="Arial"/>
          <w:szCs w:val="24"/>
        </w:rPr>
        <w:t xml:space="preserve">afeguarding concern </w:t>
      </w:r>
      <w:r w:rsidR="00EF444E" w:rsidRPr="0095166D">
        <w:rPr>
          <w:rFonts w:ascii="Arial" w:hAnsi="Arial" w:cs="Arial"/>
          <w:szCs w:val="24"/>
        </w:rPr>
        <w:t xml:space="preserve">in which </w:t>
      </w:r>
      <w:r w:rsidR="00FB1EAA" w:rsidRPr="0095166D">
        <w:rPr>
          <w:rFonts w:ascii="Arial" w:hAnsi="Arial" w:cs="Arial"/>
          <w:szCs w:val="24"/>
        </w:rPr>
        <w:t>S</w:t>
      </w:r>
      <w:r w:rsidR="00C34840" w:rsidRPr="0095166D">
        <w:rPr>
          <w:rFonts w:ascii="Arial" w:hAnsi="Arial" w:cs="Arial"/>
          <w:szCs w:val="24"/>
        </w:rPr>
        <w:t xml:space="preserve">afeguarding procedures </w:t>
      </w:r>
      <w:r w:rsidR="00EF444E" w:rsidRPr="0095166D">
        <w:rPr>
          <w:rFonts w:ascii="Arial" w:hAnsi="Arial" w:cs="Arial"/>
          <w:szCs w:val="24"/>
        </w:rPr>
        <w:t>will be followed</w:t>
      </w:r>
      <w:r w:rsidR="008C1D6B" w:rsidRPr="0095166D">
        <w:rPr>
          <w:rFonts w:ascii="Arial" w:hAnsi="Arial" w:cs="Arial"/>
          <w:szCs w:val="24"/>
        </w:rPr>
        <w:t>;</w:t>
      </w:r>
      <w:r w:rsidR="001308F4" w:rsidRPr="0095166D">
        <w:rPr>
          <w:rFonts w:ascii="Arial" w:hAnsi="Arial" w:cs="Arial"/>
          <w:szCs w:val="24"/>
        </w:rPr>
        <w:t xml:space="preserve"> this will include a referral to the </w:t>
      </w:r>
      <w:r w:rsidR="000D3866" w:rsidRPr="0095166D">
        <w:rPr>
          <w:rFonts w:ascii="Arial" w:hAnsi="Arial" w:cs="Arial"/>
          <w:szCs w:val="24"/>
        </w:rPr>
        <w:t>police.</w:t>
      </w:r>
      <w:r w:rsidR="00EF444E" w:rsidRPr="0095166D">
        <w:rPr>
          <w:rFonts w:ascii="Arial" w:hAnsi="Arial" w:cs="Arial"/>
          <w:szCs w:val="24"/>
        </w:rPr>
        <w:t xml:space="preserve"> </w:t>
      </w:r>
      <w:r w:rsidRPr="0095166D">
        <w:rPr>
          <w:rFonts w:ascii="Arial" w:hAnsi="Arial" w:cs="Arial"/>
          <w:szCs w:val="24"/>
        </w:rPr>
        <w:t xml:space="preserve"> If an</w:t>
      </w:r>
      <w:r w:rsidR="00340BE3" w:rsidRPr="0095166D">
        <w:rPr>
          <w:rFonts w:ascii="Arial" w:hAnsi="Arial" w:cs="Arial"/>
          <w:szCs w:val="24"/>
        </w:rPr>
        <w:t xml:space="preserve">y staff are concerned </w:t>
      </w:r>
      <w:r w:rsidR="00EF444E" w:rsidRPr="0095166D">
        <w:rPr>
          <w:rFonts w:ascii="Arial" w:hAnsi="Arial" w:cs="Arial"/>
          <w:szCs w:val="24"/>
        </w:rPr>
        <w:t>about a pupil</w:t>
      </w:r>
      <w:r w:rsidR="00CB611B" w:rsidRPr="0095166D">
        <w:rPr>
          <w:rFonts w:ascii="Arial" w:hAnsi="Arial" w:cs="Arial"/>
          <w:szCs w:val="24"/>
        </w:rPr>
        <w:t>,</w:t>
      </w:r>
      <w:r w:rsidR="00EF444E" w:rsidRPr="0095166D">
        <w:rPr>
          <w:rFonts w:ascii="Arial" w:hAnsi="Arial" w:cs="Arial"/>
          <w:szCs w:val="24"/>
        </w:rPr>
        <w:t xml:space="preserve"> </w:t>
      </w:r>
      <w:r w:rsidR="00340BE3" w:rsidRPr="0095166D">
        <w:rPr>
          <w:rFonts w:ascii="Arial" w:hAnsi="Arial" w:cs="Arial"/>
          <w:szCs w:val="24"/>
        </w:rPr>
        <w:t xml:space="preserve">they will </w:t>
      </w:r>
      <w:r w:rsidRPr="0095166D">
        <w:rPr>
          <w:rFonts w:ascii="Arial" w:hAnsi="Arial" w:cs="Arial"/>
          <w:szCs w:val="24"/>
        </w:rPr>
        <w:t xml:space="preserve">refer to the </w:t>
      </w:r>
      <w:r w:rsidR="00EF444E" w:rsidRPr="0095166D">
        <w:rPr>
          <w:rFonts w:ascii="Arial" w:hAnsi="Arial" w:cs="Arial"/>
          <w:szCs w:val="24"/>
        </w:rPr>
        <w:t>Safeguarding Designated L</w:t>
      </w:r>
      <w:r w:rsidRPr="0095166D">
        <w:rPr>
          <w:rFonts w:ascii="Arial" w:hAnsi="Arial" w:cs="Arial"/>
          <w:szCs w:val="24"/>
        </w:rPr>
        <w:t>ead</w:t>
      </w:r>
      <w:r w:rsidR="001308F4" w:rsidRPr="0095166D">
        <w:rPr>
          <w:rFonts w:ascii="Arial" w:hAnsi="Arial" w:cs="Arial"/>
          <w:szCs w:val="24"/>
        </w:rPr>
        <w:t>/s</w:t>
      </w:r>
      <w:r w:rsidRPr="0095166D">
        <w:rPr>
          <w:rFonts w:ascii="Arial" w:hAnsi="Arial" w:cs="Arial"/>
          <w:szCs w:val="24"/>
        </w:rPr>
        <w:t xml:space="preserve"> </w:t>
      </w:r>
      <w:r w:rsidR="00FB1EAA" w:rsidRPr="0095166D">
        <w:rPr>
          <w:rFonts w:ascii="Arial" w:hAnsi="Arial" w:cs="Arial"/>
          <w:szCs w:val="24"/>
        </w:rPr>
        <w:t>with</w:t>
      </w:r>
      <w:r w:rsidRPr="0095166D">
        <w:rPr>
          <w:rFonts w:ascii="Arial" w:hAnsi="Arial" w:cs="Arial"/>
          <w:szCs w:val="24"/>
        </w:rPr>
        <w:t>in the School</w:t>
      </w:r>
      <w:r w:rsidR="00340BE3" w:rsidRPr="0095166D">
        <w:rPr>
          <w:rFonts w:ascii="Arial" w:hAnsi="Arial" w:cs="Arial"/>
          <w:szCs w:val="24"/>
        </w:rPr>
        <w:t xml:space="preserve"> unless there is a good reason not to do so. </w:t>
      </w:r>
      <w:r w:rsidRPr="0095166D">
        <w:rPr>
          <w:rFonts w:ascii="Arial" w:hAnsi="Arial" w:cs="Arial"/>
          <w:szCs w:val="24"/>
        </w:rPr>
        <w:t xml:space="preserve"> </w:t>
      </w:r>
    </w:p>
    <w:p w:rsidR="00FB1EAA" w:rsidRPr="0095166D" w:rsidRDefault="00FB1EAA" w:rsidP="0095166D">
      <w:pPr>
        <w:spacing w:after="0"/>
        <w:rPr>
          <w:rFonts w:ascii="Arial" w:hAnsi="Arial" w:cs="Arial"/>
          <w:szCs w:val="24"/>
        </w:rPr>
      </w:pPr>
    </w:p>
    <w:p w:rsidR="00EF444E" w:rsidRPr="0095166D" w:rsidRDefault="00BB3706" w:rsidP="0095166D">
      <w:p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Signs may include;</w:t>
      </w:r>
    </w:p>
    <w:p w:rsidR="0095166D" w:rsidRDefault="00FB1EAA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Days absent from</w:t>
      </w:r>
      <w:r w:rsidR="006A08F3" w:rsidRPr="0095166D">
        <w:rPr>
          <w:rFonts w:ascii="Arial" w:hAnsi="Arial" w:cs="Arial"/>
          <w:szCs w:val="24"/>
        </w:rPr>
        <w:t xml:space="preserve"> school</w:t>
      </w:r>
    </w:p>
    <w:p w:rsidR="006A08F3" w:rsidRPr="0095166D" w:rsidRDefault="006A08F3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>Not participating in P</w:t>
      </w:r>
      <w:r w:rsidR="00FB1EAA" w:rsidRPr="0095166D">
        <w:rPr>
          <w:rFonts w:ascii="Arial" w:hAnsi="Arial" w:cs="Arial"/>
          <w:szCs w:val="24"/>
        </w:rPr>
        <w:t xml:space="preserve">hysical </w:t>
      </w:r>
      <w:r w:rsidRPr="0095166D">
        <w:rPr>
          <w:rFonts w:ascii="Arial" w:hAnsi="Arial" w:cs="Arial"/>
          <w:szCs w:val="24"/>
        </w:rPr>
        <w:t>E</w:t>
      </w:r>
      <w:r w:rsidR="00FB1EAA" w:rsidRPr="0095166D">
        <w:rPr>
          <w:rFonts w:ascii="Arial" w:hAnsi="Arial" w:cs="Arial"/>
          <w:szCs w:val="24"/>
        </w:rPr>
        <w:t>ducation</w:t>
      </w:r>
    </w:p>
    <w:p w:rsidR="006A08F3" w:rsidRPr="0095166D" w:rsidRDefault="006A08F3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lastRenderedPageBreak/>
        <w:t>In pain/has restricted movement/frequent and long visits to the toilet/broken limbs</w:t>
      </w:r>
    </w:p>
    <w:p w:rsidR="006F6F66" w:rsidRDefault="006A08F3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 xml:space="preserve">Confides that she is having a special procedure, cut or celebration </w:t>
      </w:r>
    </w:p>
    <w:p w:rsidR="00BC4A19" w:rsidRPr="006F6F66" w:rsidRDefault="00BC4A19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Unauthorised and or extended</w:t>
      </w:r>
      <w:r w:rsidR="00FB1EAA" w:rsidRPr="006F6F66">
        <w:rPr>
          <w:rFonts w:ascii="Arial" w:hAnsi="Arial" w:cs="Arial"/>
          <w:szCs w:val="24"/>
        </w:rPr>
        <w:t xml:space="preserve"> leave</w:t>
      </w:r>
      <w:r w:rsidRPr="006F6F66">
        <w:rPr>
          <w:rFonts w:ascii="Arial" w:hAnsi="Arial" w:cs="Arial"/>
          <w:szCs w:val="24"/>
        </w:rPr>
        <w:t>, vague explanations or plans for removal of a female in a high risk category</w:t>
      </w:r>
      <w:r w:rsidR="0095166D" w:rsidRPr="006F6F66">
        <w:rPr>
          <w:rFonts w:ascii="Arial" w:hAnsi="Arial" w:cs="Arial"/>
          <w:szCs w:val="24"/>
        </w:rPr>
        <w:t xml:space="preserve"> (e.g. </w:t>
      </w:r>
      <w:r w:rsidR="0095166D" w:rsidRPr="006F6F66">
        <w:rPr>
          <w:rFonts w:ascii="Arial" w:hAnsi="Arial" w:cs="Arial"/>
          <w:szCs w:val="24"/>
        </w:rPr>
        <w:t>parents from a country who are known to practice FGM</w:t>
      </w:r>
      <w:r w:rsidR="0095166D" w:rsidRPr="006F6F66">
        <w:rPr>
          <w:rFonts w:ascii="Arial" w:hAnsi="Arial" w:cs="Arial"/>
          <w:szCs w:val="24"/>
        </w:rPr>
        <w:t>)</w:t>
      </w:r>
      <w:r w:rsidRPr="006F6F66">
        <w:rPr>
          <w:rFonts w:ascii="Arial" w:hAnsi="Arial" w:cs="Arial"/>
          <w:szCs w:val="24"/>
        </w:rPr>
        <w:t xml:space="preserve"> especially over the summer period</w:t>
      </w:r>
    </w:p>
    <w:p w:rsidR="00BB3706" w:rsidRPr="0095166D" w:rsidRDefault="00BC4A19" w:rsidP="001249FE">
      <w:pPr>
        <w:pStyle w:val="ListParagraph"/>
        <w:numPr>
          <w:ilvl w:val="0"/>
          <w:numId w:val="27"/>
        </w:numPr>
        <w:spacing w:after="0" w:line="336" w:lineRule="auto"/>
        <w:rPr>
          <w:rFonts w:ascii="Arial" w:hAnsi="Arial" w:cs="Arial"/>
          <w:szCs w:val="24"/>
        </w:rPr>
      </w:pPr>
      <w:r w:rsidRPr="0095166D">
        <w:rPr>
          <w:rFonts w:ascii="Arial" w:hAnsi="Arial" w:cs="Arial"/>
          <w:szCs w:val="24"/>
        </w:rPr>
        <w:t xml:space="preserve">Plans to take a holiday which may be unauthorised, unexplained or extended in a country known to practice FGM  </w:t>
      </w:r>
    </w:p>
    <w:p w:rsidR="009316B4" w:rsidRPr="006069F1" w:rsidRDefault="009316B4" w:rsidP="006069F1">
      <w:pPr>
        <w:spacing w:after="0" w:line="336" w:lineRule="auto"/>
        <w:rPr>
          <w:rFonts w:ascii="Arial" w:hAnsi="Arial" w:cs="Arial"/>
          <w:color w:val="FF0000"/>
          <w:szCs w:val="24"/>
        </w:rPr>
      </w:pPr>
    </w:p>
    <w:p w:rsidR="009316B4" w:rsidRPr="006F6F66" w:rsidRDefault="002D6C40" w:rsidP="006F6F66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6F6F66">
        <w:rPr>
          <w:rFonts w:ascii="Arial" w:hAnsi="Arial" w:cs="Arial"/>
          <w:color w:val="auto"/>
          <w:sz w:val="24"/>
          <w:szCs w:val="24"/>
        </w:rPr>
        <w:t>3.</w:t>
      </w:r>
      <w:r w:rsidR="00552F00" w:rsidRPr="006F6F66">
        <w:rPr>
          <w:rFonts w:ascii="Arial" w:hAnsi="Arial" w:cs="Arial"/>
          <w:color w:val="auto"/>
          <w:sz w:val="24"/>
          <w:szCs w:val="24"/>
        </w:rPr>
        <w:t>9</w:t>
      </w:r>
      <w:r w:rsidRPr="006F6F66">
        <w:rPr>
          <w:rFonts w:ascii="Arial" w:hAnsi="Arial" w:cs="Arial"/>
          <w:color w:val="auto"/>
          <w:sz w:val="24"/>
          <w:szCs w:val="24"/>
        </w:rPr>
        <w:t xml:space="preserve">   </w:t>
      </w:r>
      <w:r w:rsidR="008C1D6B" w:rsidRPr="006F6F66">
        <w:rPr>
          <w:rFonts w:ascii="Arial" w:hAnsi="Arial" w:cs="Arial"/>
          <w:color w:val="auto"/>
          <w:sz w:val="24"/>
          <w:szCs w:val="24"/>
        </w:rPr>
        <w:tab/>
      </w:r>
      <w:r w:rsidR="009316B4" w:rsidRPr="006F6F66">
        <w:rPr>
          <w:rFonts w:ascii="Arial" w:hAnsi="Arial" w:cs="Arial"/>
          <w:color w:val="auto"/>
          <w:sz w:val="24"/>
          <w:szCs w:val="24"/>
        </w:rPr>
        <w:t xml:space="preserve">Allegations of abuse against other children/Peer </w:t>
      </w:r>
      <w:r w:rsidR="009B2D73" w:rsidRPr="006F6F66">
        <w:rPr>
          <w:rFonts w:ascii="Arial" w:hAnsi="Arial" w:cs="Arial"/>
          <w:color w:val="auto"/>
          <w:sz w:val="24"/>
          <w:szCs w:val="24"/>
        </w:rPr>
        <w:t>on Peer abuse</w:t>
      </w:r>
      <w:r w:rsidR="006F6F66">
        <w:rPr>
          <w:rFonts w:ascii="Arial" w:hAnsi="Arial" w:cs="Arial"/>
          <w:color w:val="auto"/>
          <w:sz w:val="24"/>
          <w:szCs w:val="24"/>
        </w:rPr>
        <w:t xml:space="preserve"> </w:t>
      </w:r>
      <w:r w:rsidR="00E5716E" w:rsidRPr="006F6F66">
        <w:rPr>
          <w:rFonts w:ascii="Arial" w:hAnsi="Arial" w:cs="Arial"/>
          <w:color w:val="auto"/>
          <w:sz w:val="24"/>
          <w:szCs w:val="24"/>
        </w:rPr>
        <w:t>(</w:t>
      </w:r>
      <w:r w:rsidRPr="006F6F66">
        <w:rPr>
          <w:rFonts w:ascii="Arial" w:hAnsi="Arial" w:cs="Arial"/>
          <w:color w:val="auto"/>
          <w:sz w:val="24"/>
          <w:szCs w:val="24"/>
        </w:rPr>
        <w:t>Child P</w:t>
      </w:r>
      <w:r w:rsidR="00E5716E" w:rsidRPr="006F6F66">
        <w:rPr>
          <w:rFonts w:ascii="Arial" w:hAnsi="Arial" w:cs="Arial"/>
          <w:color w:val="auto"/>
          <w:sz w:val="24"/>
          <w:szCs w:val="24"/>
        </w:rPr>
        <w:t>rotection)</w:t>
      </w:r>
      <w:r w:rsidR="009316B4" w:rsidRPr="006F6F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D5C3F" w:rsidRDefault="00AB5BA5" w:rsidP="006069F1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We recognise that some c</w:t>
      </w:r>
      <w:r w:rsidR="002D6C40" w:rsidRPr="006F6F66">
        <w:rPr>
          <w:rFonts w:ascii="Arial" w:hAnsi="Arial" w:cs="Arial"/>
          <w:szCs w:val="24"/>
        </w:rPr>
        <w:t xml:space="preserve">hildren abuse other children or </w:t>
      </w:r>
      <w:r w:rsidRPr="006F6F66">
        <w:rPr>
          <w:rFonts w:ascii="Arial" w:hAnsi="Arial" w:cs="Arial"/>
          <w:szCs w:val="24"/>
        </w:rPr>
        <w:t>their peers</w:t>
      </w:r>
      <w:r w:rsidR="002D6C40" w:rsidRPr="006F6F66">
        <w:rPr>
          <w:rFonts w:ascii="Arial" w:hAnsi="Arial" w:cs="Arial"/>
          <w:szCs w:val="24"/>
        </w:rPr>
        <w:t>; therefore</w:t>
      </w:r>
      <w:r w:rsidR="00CB611B" w:rsidRPr="006F6F66">
        <w:rPr>
          <w:rFonts w:ascii="Arial" w:hAnsi="Arial" w:cs="Arial"/>
          <w:szCs w:val="24"/>
        </w:rPr>
        <w:t>,</w:t>
      </w:r>
      <w:r w:rsidR="002D6C40" w:rsidRPr="006F6F66">
        <w:rPr>
          <w:rFonts w:ascii="Arial" w:hAnsi="Arial" w:cs="Arial"/>
          <w:szCs w:val="24"/>
        </w:rPr>
        <w:t xml:space="preserve"> </w:t>
      </w:r>
      <w:r w:rsidR="00065D22" w:rsidRPr="006F6F66">
        <w:rPr>
          <w:rFonts w:ascii="Arial" w:hAnsi="Arial" w:cs="Arial"/>
          <w:szCs w:val="24"/>
        </w:rPr>
        <w:t xml:space="preserve">the reasons for this are complex and are often multi-faceted. </w:t>
      </w:r>
      <w:r w:rsidR="002D6C40" w:rsidRPr="006F6F66">
        <w:rPr>
          <w:rFonts w:ascii="Arial" w:hAnsi="Arial" w:cs="Arial"/>
          <w:szCs w:val="24"/>
        </w:rPr>
        <w:t xml:space="preserve"> </w:t>
      </w:r>
      <w:r w:rsidR="009965A4" w:rsidRPr="006F6F66">
        <w:rPr>
          <w:rFonts w:ascii="Arial" w:hAnsi="Arial" w:cs="Arial"/>
          <w:szCs w:val="24"/>
        </w:rPr>
        <w:t>We understand that we need as</w:t>
      </w:r>
      <w:r w:rsidR="009A4BEA" w:rsidRPr="006F6F66">
        <w:rPr>
          <w:rFonts w:ascii="Arial" w:hAnsi="Arial" w:cs="Arial"/>
          <w:szCs w:val="24"/>
        </w:rPr>
        <w:t xml:space="preserve"> a school</w:t>
      </w:r>
      <w:r w:rsidR="009965A4" w:rsidRPr="006F6F66">
        <w:rPr>
          <w:rFonts w:ascii="Arial" w:hAnsi="Arial" w:cs="Arial"/>
          <w:szCs w:val="24"/>
        </w:rPr>
        <w:t xml:space="preserve"> to have clear mechanisms </w:t>
      </w:r>
      <w:r w:rsidR="009A4BEA" w:rsidRPr="006F6F66">
        <w:rPr>
          <w:rFonts w:ascii="Arial" w:hAnsi="Arial" w:cs="Arial"/>
          <w:szCs w:val="24"/>
        </w:rPr>
        <w:t>and</w:t>
      </w:r>
      <w:r w:rsidR="009965A4" w:rsidRPr="006F6F66">
        <w:rPr>
          <w:rFonts w:ascii="Arial" w:hAnsi="Arial" w:cs="Arial"/>
          <w:szCs w:val="24"/>
        </w:rPr>
        <w:t xml:space="preserve"> procedures </w:t>
      </w:r>
      <w:r w:rsidR="002D6C40" w:rsidRPr="006F6F66">
        <w:rPr>
          <w:rFonts w:ascii="Arial" w:hAnsi="Arial" w:cs="Arial"/>
          <w:szCs w:val="24"/>
        </w:rPr>
        <w:t xml:space="preserve">in place </w:t>
      </w:r>
      <w:r w:rsidR="009965A4" w:rsidRPr="006F6F66">
        <w:rPr>
          <w:rFonts w:ascii="Arial" w:hAnsi="Arial" w:cs="Arial"/>
          <w:szCs w:val="24"/>
        </w:rPr>
        <w:t xml:space="preserve">to </w:t>
      </w:r>
      <w:r w:rsidR="00BA3461" w:rsidRPr="006F6F66">
        <w:rPr>
          <w:rFonts w:ascii="Arial" w:hAnsi="Arial" w:cs="Arial"/>
          <w:szCs w:val="24"/>
        </w:rPr>
        <w:t xml:space="preserve">identify and </w:t>
      </w:r>
      <w:r w:rsidR="009965A4" w:rsidRPr="006F6F66">
        <w:rPr>
          <w:rFonts w:ascii="Arial" w:hAnsi="Arial" w:cs="Arial"/>
          <w:szCs w:val="24"/>
        </w:rPr>
        <w:t>report</w:t>
      </w:r>
      <w:r w:rsidR="002D6C40" w:rsidRPr="006F6F66">
        <w:rPr>
          <w:rFonts w:ascii="Arial" w:hAnsi="Arial" w:cs="Arial"/>
          <w:szCs w:val="24"/>
        </w:rPr>
        <w:t xml:space="preserve"> incidents or concerns</w:t>
      </w:r>
      <w:r w:rsidR="00BA3461" w:rsidRPr="006F6F66">
        <w:rPr>
          <w:rFonts w:ascii="Arial" w:hAnsi="Arial" w:cs="Arial"/>
          <w:szCs w:val="24"/>
        </w:rPr>
        <w:t xml:space="preserve">. </w:t>
      </w:r>
      <w:r w:rsidR="002D6C40" w:rsidRPr="006F6F66">
        <w:rPr>
          <w:rFonts w:ascii="Arial" w:hAnsi="Arial" w:cs="Arial"/>
          <w:szCs w:val="24"/>
        </w:rPr>
        <w:t xml:space="preserve"> </w:t>
      </w:r>
      <w:r w:rsidR="00BA3461" w:rsidRPr="006F6F66">
        <w:rPr>
          <w:rFonts w:ascii="Arial" w:hAnsi="Arial" w:cs="Arial"/>
          <w:szCs w:val="24"/>
        </w:rPr>
        <w:t>We aim to reduce this behaviour and any related incidents with an expectation to eliminate this</w:t>
      </w:r>
      <w:r w:rsidR="00E5716E" w:rsidRPr="006F6F66">
        <w:rPr>
          <w:rFonts w:ascii="Arial" w:hAnsi="Arial" w:cs="Arial"/>
          <w:szCs w:val="24"/>
        </w:rPr>
        <w:t xml:space="preserve"> </w:t>
      </w:r>
      <w:r w:rsidR="002D6C40" w:rsidRPr="006F6F66">
        <w:rPr>
          <w:rFonts w:ascii="Arial" w:hAnsi="Arial" w:cs="Arial"/>
          <w:szCs w:val="24"/>
        </w:rPr>
        <w:t xml:space="preserve">conduct </w:t>
      </w:r>
      <w:r w:rsidR="006F6F66">
        <w:rPr>
          <w:rFonts w:ascii="Arial" w:hAnsi="Arial" w:cs="Arial"/>
          <w:szCs w:val="24"/>
        </w:rPr>
        <w:t>in the school.</w:t>
      </w:r>
    </w:p>
    <w:p w:rsidR="006F6F66" w:rsidRPr="006F6F66" w:rsidRDefault="006F6F66" w:rsidP="006069F1">
      <w:pPr>
        <w:spacing w:after="0"/>
        <w:rPr>
          <w:rFonts w:ascii="Arial" w:hAnsi="Arial" w:cs="Arial"/>
          <w:szCs w:val="24"/>
        </w:rPr>
      </w:pPr>
    </w:p>
    <w:p w:rsidR="009A4BEA" w:rsidRDefault="00BA3461" w:rsidP="006069F1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P</w:t>
      </w:r>
      <w:r w:rsidR="00164137" w:rsidRPr="006F6F66">
        <w:rPr>
          <w:rFonts w:ascii="Arial" w:hAnsi="Arial" w:cs="Arial"/>
          <w:szCs w:val="24"/>
        </w:rPr>
        <w:t xml:space="preserve">eer </w:t>
      </w:r>
      <w:r w:rsidRPr="006F6F66">
        <w:rPr>
          <w:rFonts w:ascii="Arial" w:hAnsi="Arial" w:cs="Arial"/>
          <w:szCs w:val="24"/>
        </w:rPr>
        <w:t xml:space="preserve">on peer </w:t>
      </w:r>
      <w:r w:rsidR="00164137" w:rsidRPr="006F6F66">
        <w:rPr>
          <w:rFonts w:ascii="Arial" w:hAnsi="Arial" w:cs="Arial"/>
          <w:szCs w:val="24"/>
        </w:rPr>
        <w:t>abuse</w:t>
      </w:r>
      <w:r w:rsidR="009A4BEA" w:rsidRPr="006F6F66">
        <w:rPr>
          <w:rFonts w:ascii="Arial" w:hAnsi="Arial" w:cs="Arial"/>
          <w:szCs w:val="24"/>
        </w:rPr>
        <w:t xml:space="preserve"> </w:t>
      </w:r>
      <w:r w:rsidR="00BD5C3F" w:rsidRPr="006F6F66">
        <w:rPr>
          <w:rFonts w:ascii="Arial" w:hAnsi="Arial" w:cs="Arial"/>
          <w:szCs w:val="24"/>
        </w:rPr>
        <w:t xml:space="preserve">is </w:t>
      </w:r>
      <w:r w:rsidR="002D6C40" w:rsidRPr="006F6F66">
        <w:rPr>
          <w:rFonts w:ascii="Arial" w:hAnsi="Arial" w:cs="Arial"/>
          <w:szCs w:val="24"/>
        </w:rPr>
        <w:t>a S</w:t>
      </w:r>
      <w:r w:rsidR="009A4BEA" w:rsidRPr="006F6F66">
        <w:rPr>
          <w:rFonts w:ascii="Arial" w:hAnsi="Arial" w:cs="Arial"/>
          <w:szCs w:val="24"/>
        </w:rPr>
        <w:t xml:space="preserve">afeguarding concern and </w:t>
      </w:r>
      <w:r w:rsidR="00164137" w:rsidRPr="006F6F66">
        <w:rPr>
          <w:rFonts w:ascii="Arial" w:hAnsi="Arial" w:cs="Arial"/>
          <w:szCs w:val="24"/>
        </w:rPr>
        <w:t xml:space="preserve">will require a </w:t>
      </w:r>
      <w:r w:rsidRPr="006F6F66">
        <w:rPr>
          <w:rFonts w:ascii="Arial" w:hAnsi="Arial" w:cs="Arial"/>
          <w:szCs w:val="24"/>
        </w:rPr>
        <w:t xml:space="preserve">discussion with the Designated Safeguarding Lead who </w:t>
      </w:r>
      <w:r w:rsidR="009A4BEA" w:rsidRPr="006F6F66">
        <w:rPr>
          <w:rFonts w:ascii="Arial" w:hAnsi="Arial" w:cs="Arial"/>
          <w:szCs w:val="24"/>
        </w:rPr>
        <w:t xml:space="preserve">will seek advice from agencies and professionals </w:t>
      </w:r>
      <w:r w:rsidR="002D6C40" w:rsidRPr="006F6F66">
        <w:rPr>
          <w:rFonts w:ascii="Arial" w:hAnsi="Arial" w:cs="Arial"/>
          <w:szCs w:val="24"/>
        </w:rPr>
        <w:t>including reference to the S</w:t>
      </w:r>
      <w:r w:rsidR="009A4BEA" w:rsidRPr="006F6F66">
        <w:rPr>
          <w:rFonts w:ascii="Arial" w:hAnsi="Arial" w:cs="Arial"/>
          <w:szCs w:val="24"/>
        </w:rPr>
        <w:t xml:space="preserve">afeguarding procedures </w:t>
      </w:r>
      <w:r w:rsidR="00BD5C3F" w:rsidRPr="006F6F66">
        <w:rPr>
          <w:rFonts w:ascii="Arial" w:hAnsi="Arial" w:cs="Arial"/>
          <w:szCs w:val="24"/>
        </w:rPr>
        <w:t xml:space="preserve">as </w:t>
      </w:r>
      <w:r w:rsidR="009A4BEA" w:rsidRPr="006F6F66">
        <w:rPr>
          <w:rFonts w:ascii="Arial" w:hAnsi="Arial" w:cs="Arial"/>
          <w:szCs w:val="24"/>
        </w:rPr>
        <w:t xml:space="preserve">outlined by the local </w:t>
      </w:r>
      <w:r w:rsidR="00BD5C3F" w:rsidRPr="006F6F66">
        <w:rPr>
          <w:rFonts w:ascii="Arial" w:hAnsi="Arial" w:cs="Arial"/>
          <w:szCs w:val="24"/>
        </w:rPr>
        <w:t xml:space="preserve">authority. </w:t>
      </w:r>
      <w:r w:rsidRPr="006F6F66">
        <w:rPr>
          <w:rFonts w:ascii="Arial" w:hAnsi="Arial" w:cs="Arial"/>
          <w:szCs w:val="24"/>
        </w:rPr>
        <w:t>Thi</w:t>
      </w:r>
      <w:r w:rsidR="002D6C40" w:rsidRPr="006F6F66">
        <w:rPr>
          <w:rFonts w:ascii="Arial" w:hAnsi="Arial" w:cs="Arial"/>
          <w:szCs w:val="24"/>
        </w:rPr>
        <w:t>s may mean a referral into the P</w:t>
      </w:r>
      <w:r w:rsidRPr="006F6F66">
        <w:rPr>
          <w:rFonts w:ascii="Arial" w:hAnsi="Arial" w:cs="Arial"/>
          <w:szCs w:val="24"/>
        </w:rPr>
        <w:t>ol</w:t>
      </w:r>
      <w:r w:rsidR="002D6C40" w:rsidRPr="006F6F66">
        <w:rPr>
          <w:rFonts w:ascii="Arial" w:hAnsi="Arial" w:cs="Arial"/>
          <w:szCs w:val="24"/>
        </w:rPr>
        <w:t>ice and Social C</w:t>
      </w:r>
      <w:r w:rsidRPr="006F6F66">
        <w:rPr>
          <w:rFonts w:ascii="Arial" w:hAnsi="Arial" w:cs="Arial"/>
          <w:szCs w:val="24"/>
        </w:rPr>
        <w:t xml:space="preserve">are. </w:t>
      </w:r>
      <w:r w:rsidR="002D6C40" w:rsidRPr="006F6F66">
        <w:rPr>
          <w:rFonts w:ascii="Arial" w:hAnsi="Arial" w:cs="Arial"/>
          <w:szCs w:val="24"/>
        </w:rPr>
        <w:t xml:space="preserve"> </w:t>
      </w:r>
      <w:r w:rsidR="006F6F66">
        <w:rPr>
          <w:rFonts w:ascii="Arial" w:hAnsi="Arial" w:cs="Arial"/>
          <w:szCs w:val="24"/>
        </w:rPr>
        <w:t>The school</w:t>
      </w:r>
      <w:r w:rsidRPr="006F6F66">
        <w:rPr>
          <w:rFonts w:ascii="Arial" w:hAnsi="Arial" w:cs="Arial"/>
          <w:szCs w:val="24"/>
        </w:rPr>
        <w:t xml:space="preserve"> will consider and may apply the disciplinary policy. </w:t>
      </w:r>
      <w:r w:rsidR="002D6C40" w:rsidRPr="006F6F66">
        <w:rPr>
          <w:rFonts w:ascii="Arial" w:hAnsi="Arial" w:cs="Arial"/>
          <w:szCs w:val="24"/>
        </w:rPr>
        <w:t xml:space="preserve"> </w:t>
      </w:r>
      <w:r w:rsidR="002C6592" w:rsidRPr="006F6F66">
        <w:rPr>
          <w:rFonts w:ascii="Arial" w:hAnsi="Arial" w:cs="Arial"/>
          <w:szCs w:val="24"/>
        </w:rPr>
        <w:t xml:space="preserve">The school/college will offer support to a victim. </w:t>
      </w:r>
    </w:p>
    <w:p w:rsidR="006F6F66" w:rsidRPr="006F6F66" w:rsidRDefault="006F6F66" w:rsidP="006069F1">
      <w:pPr>
        <w:spacing w:after="0"/>
        <w:rPr>
          <w:rFonts w:ascii="Arial" w:hAnsi="Arial" w:cs="Arial"/>
          <w:szCs w:val="24"/>
        </w:rPr>
      </w:pPr>
    </w:p>
    <w:p w:rsidR="00BA3461" w:rsidRPr="006F6F66" w:rsidRDefault="00BA3461" w:rsidP="006069F1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We recognise peer on peer abuse can take </w:t>
      </w:r>
      <w:r w:rsidR="003306EA" w:rsidRPr="006F6F66">
        <w:rPr>
          <w:rFonts w:ascii="Arial" w:hAnsi="Arial" w:cs="Arial"/>
          <w:szCs w:val="24"/>
        </w:rPr>
        <w:t xml:space="preserve">some of </w:t>
      </w:r>
      <w:r w:rsidRPr="006F6F66">
        <w:rPr>
          <w:rFonts w:ascii="Arial" w:hAnsi="Arial" w:cs="Arial"/>
          <w:szCs w:val="24"/>
        </w:rPr>
        <w:t>these forms;</w:t>
      </w:r>
    </w:p>
    <w:p w:rsidR="003306EA" w:rsidRPr="006F6F66" w:rsidRDefault="00BA3461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Language</w:t>
      </w:r>
      <w:r w:rsidR="003306EA" w:rsidRPr="006F6F66">
        <w:rPr>
          <w:rFonts w:ascii="Arial" w:hAnsi="Arial" w:cs="Arial"/>
          <w:szCs w:val="24"/>
        </w:rPr>
        <w:t xml:space="preserve"> seen as derogatory, demeaning, inflammatory; </w:t>
      </w:r>
    </w:p>
    <w:p w:rsidR="00BA3461" w:rsidRPr="006F6F66" w:rsidRDefault="003306EA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U</w:t>
      </w:r>
      <w:r w:rsidR="00BA3461" w:rsidRPr="006F6F66">
        <w:rPr>
          <w:rFonts w:ascii="Arial" w:hAnsi="Arial" w:cs="Arial"/>
          <w:szCs w:val="24"/>
        </w:rPr>
        <w:t>nwanted banter;</w:t>
      </w:r>
    </w:p>
    <w:p w:rsidR="00BA3461" w:rsidRPr="006F6F66" w:rsidRDefault="00BA3461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Sexual harassment;</w:t>
      </w:r>
    </w:p>
    <w:p w:rsidR="00BA3461" w:rsidRPr="006F6F66" w:rsidRDefault="00BA3461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Hate; </w:t>
      </w:r>
    </w:p>
    <w:p w:rsidR="00BA3461" w:rsidRPr="006F6F66" w:rsidRDefault="00BA3461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Homophobia; </w:t>
      </w:r>
    </w:p>
    <w:p w:rsidR="00BA3461" w:rsidRPr="006F6F66" w:rsidRDefault="00BA3461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Based on gender differences and orientation;</w:t>
      </w:r>
    </w:p>
    <w:p w:rsidR="003306EA" w:rsidRDefault="003306EA" w:rsidP="001249FE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Based on difference. </w:t>
      </w:r>
    </w:p>
    <w:p w:rsidR="006F6F66" w:rsidRPr="006F6F66" w:rsidRDefault="006F6F66" w:rsidP="006F6F66">
      <w:pPr>
        <w:spacing w:after="0"/>
        <w:ind w:left="420"/>
        <w:rPr>
          <w:rFonts w:ascii="Arial" w:hAnsi="Arial" w:cs="Arial"/>
          <w:szCs w:val="24"/>
        </w:rPr>
      </w:pPr>
    </w:p>
    <w:p w:rsidR="009A4BEA" w:rsidRPr="006F6F66" w:rsidRDefault="00065D22" w:rsidP="006F6F66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We are working hard as a school/college to </w:t>
      </w:r>
      <w:r w:rsidR="003306EA" w:rsidRPr="006F6F66">
        <w:rPr>
          <w:rFonts w:ascii="Arial" w:hAnsi="Arial" w:cs="Arial"/>
          <w:szCs w:val="24"/>
        </w:rPr>
        <w:t xml:space="preserve">be proactive and to </w:t>
      </w:r>
      <w:r w:rsidRPr="006F6F66">
        <w:rPr>
          <w:rFonts w:ascii="Arial" w:hAnsi="Arial" w:cs="Arial"/>
          <w:szCs w:val="24"/>
        </w:rPr>
        <w:t>challeng</w:t>
      </w:r>
      <w:r w:rsidR="009A4BEA" w:rsidRPr="006F6F66">
        <w:rPr>
          <w:rFonts w:ascii="Arial" w:hAnsi="Arial" w:cs="Arial"/>
          <w:szCs w:val="24"/>
        </w:rPr>
        <w:t>e</w:t>
      </w:r>
      <w:r w:rsidR="00B879C1" w:rsidRPr="006F6F66">
        <w:rPr>
          <w:rFonts w:ascii="Arial" w:hAnsi="Arial" w:cs="Arial"/>
          <w:szCs w:val="24"/>
        </w:rPr>
        <w:t xml:space="preserve"> this type of abuse</w:t>
      </w:r>
      <w:r w:rsidR="003306EA" w:rsidRPr="006F6F66">
        <w:rPr>
          <w:rFonts w:ascii="Arial" w:hAnsi="Arial" w:cs="Arial"/>
          <w:szCs w:val="24"/>
        </w:rPr>
        <w:t>. We</w:t>
      </w:r>
      <w:r w:rsidR="009A4BEA" w:rsidRPr="006F6F66">
        <w:rPr>
          <w:rFonts w:ascii="Arial" w:hAnsi="Arial" w:cs="Arial"/>
          <w:szCs w:val="24"/>
        </w:rPr>
        <w:t xml:space="preserve"> aim to </w:t>
      </w:r>
      <w:r w:rsidRPr="006F6F66">
        <w:rPr>
          <w:rFonts w:ascii="Arial" w:hAnsi="Arial" w:cs="Arial"/>
          <w:szCs w:val="24"/>
        </w:rPr>
        <w:t>us</w:t>
      </w:r>
      <w:r w:rsidR="009A4BEA" w:rsidRPr="006F6F66">
        <w:rPr>
          <w:rFonts w:ascii="Arial" w:hAnsi="Arial" w:cs="Arial"/>
          <w:szCs w:val="24"/>
        </w:rPr>
        <w:t xml:space="preserve">e </w:t>
      </w:r>
      <w:r w:rsidRPr="006F6F66">
        <w:rPr>
          <w:rFonts w:ascii="Arial" w:hAnsi="Arial" w:cs="Arial"/>
          <w:szCs w:val="24"/>
        </w:rPr>
        <w:t xml:space="preserve">approaches in the curriculum to address and tackle </w:t>
      </w:r>
      <w:r w:rsidR="006F6F66">
        <w:rPr>
          <w:rFonts w:ascii="Arial" w:hAnsi="Arial" w:cs="Arial"/>
          <w:szCs w:val="24"/>
        </w:rPr>
        <w:t xml:space="preserve">peer on peer abuse, </w:t>
      </w:r>
      <w:r w:rsidR="009A4BEA" w:rsidRPr="006F6F66">
        <w:rPr>
          <w:rFonts w:ascii="Arial" w:hAnsi="Arial" w:cs="Arial"/>
          <w:szCs w:val="24"/>
        </w:rPr>
        <w:t>(</w:t>
      </w:r>
      <w:r w:rsidR="006F6F66">
        <w:rPr>
          <w:rFonts w:ascii="Arial" w:hAnsi="Arial" w:cs="Arial"/>
          <w:szCs w:val="24"/>
        </w:rPr>
        <w:t>please also refer to the</w:t>
      </w:r>
      <w:r w:rsidR="00B879C1" w:rsidRPr="006F6F66">
        <w:rPr>
          <w:rFonts w:ascii="Arial" w:hAnsi="Arial" w:cs="Arial"/>
          <w:szCs w:val="24"/>
        </w:rPr>
        <w:t xml:space="preserve"> </w:t>
      </w:r>
      <w:r w:rsidR="006F6F66">
        <w:rPr>
          <w:rFonts w:ascii="Arial" w:hAnsi="Arial" w:cs="Arial"/>
          <w:szCs w:val="24"/>
        </w:rPr>
        <w:t>Equal Opportunities Policy</w:t>
      </w:r>
      <w:r w:rsidR="009A4BEA" w:rsidRPr="006F6F66">
        <w:rPr>
          <w:rFonts w:ascii="Arial" w:hAnsi="Arial" w:cs="Arial"/>
          <w:szCs w:val="24"/>
        </w:rPr>
        <w:t>)</w:t>
      </w:r>
    </w:p>
    <w:p w:rsidR="009A4BEA" w:rsidRPr="006069F1" w:rsidRDefault="009A4BEA" w:rsidP="006069F1">
      <w:pPr>
        <w:spacing w:after="0"/>
        <w:ind w:left="60"/>
        <w:rPr>
          <w:rFonts w:ascii="Arial" w:hAnsi="Arial" w:cs="Arial"/>
          <w:color w:val="FF0000"/>
          <w:szCs w:val="24"/>
        </w:rPr>
      </w:pPr>
    </w:p>
    <w:p w:rsidR="008C1D6B" w:rsidRPr="006F6F66" w:rsidRDefault="008C1D6B" w:rsidP="006069F1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6F6F66">
        <w:rPr>
          <w:rFonts w:ascii="Arial" w:hAnsi="Arial" w:cs="Arial"/>
          <w:color w:val="auto"/>
          <w:sz w:val="24"/>
          <w:szCs w:val="24"/>
        </w:rPr>
        <w:t>3.10</w:t>
      </w:r>
      <w:r w:rsidR="00552F00" w:rsidRPr="006F6F66">
        <w:rPr>
          <w:rFonts w:ascii="Arial" w:hAnsi="Arial" w:cs="Arial"/>
          <w:color w:val="auto"/>
          <w:sz w:val="24"/>
          <w:szCs w:val="24"/>
        </w:rPr>
        <w:t xml:space="preserve"> </w:t>
      </w:r>
      <w:r w:rsidR="00D75046" w:rsidRPr="006F6F66">
        <w:rPr>
          <w:rFonts w:ascii="Arial" w:hAnsi="Arial" w:cs="Arial"/>
          <w:color w:val="auto"/>
          <w:sz w:val="24"/>
          <w:szCs w:val="24"/>
        </w:rPr>
        <w:t xml:space="preserve"> </w:t>
      </w:r>
      <w:r w:rsidRPr="006F6F66">
        <w:rPr>
          <w:rFonts w:ascii="Arial" w:hAnsi="Arial" w:cs="Arial"/>
          <w:color w:val="auto"/>
          <w:sz w:val="24"/>
          <w:szCs w:val="24"/>
        </w:rPr>
        <w:tab/>
      </w:r>
      <w:proofErr w:type="gramEnd"/>
      <w:r w:rsidR="003306EA" w:rsidRPr="006F6F66">
        <w:rPr>
          <w:rFonts w:ascii="Arial" w:hAnsi="Arial" w:cs="Arial"/>
          <w:color w:val="auto"/>
          <w:sz w:val="24"/>
          <w:szCs w:val="24"/>
        </w:rPr>
        <w:t xml:space="preserve">The </w:t>
      </w:r>
      <w:r w:rsidR="00681E15" w:rsidRPr="006F6F66">
        <w:rPr>
          <w:rFonts w:ascii="Arial" w:hAnsi="Arial" w:cs="Arial"/>
          <w:color w:val="auto"/>
          <w:sz w:val="24"/>
          <w:szCs w:val="24"/>
        </w:rPr>
        <w:t>s</w:t>
      </w:r>
      <w:r w:rsidR="003306EA" w:rsidRPr="006F6F66">
        <w:rPr>
          <w:rFonts w:ascii="Arial" w:hAnsi="Arial" w:cs="Arial"/>
          <w:color w:val="auto"/>
          <w:sz w:val="24"/>
          <w:szCs w:val="24"/>
        </w:rPr>
        <w:t>ending of indecent images from</w:t>
      </w:r>
      <w:r w:rsidR="00D75046" w:rsidRPr="006F6F66">
        <w:rPr>
          <w:rFonts w:ascii="Arial" w:hAnsi="Arial" w:cs="Arial"/>
          <w:color w:val="auto"/>
          <w:sz w:val="24"/>
          <w:szCs w:val="24"/>
        </w:rPr>
        <w:t xml:space="preserve"> one person to another through D</w:t>
      </w:r>
      <w:r w:rsidR="003306EA" w:rsidRPr="006F6F66">
        <w:rPr>
          <w:rFonts w:ascii="Arial" w:hAnsi="Arial" w:cs="Arial"/>
          <w:color w:val="auto"/>
          <w:sz w:val="24"/>
          <w:szCs w:val="24"/>
        </w:rPr>
        <w:t xml:space="preserve">igital </w:t>
      </w:r>
    </w:p>
    <w:p w:rsidR="003306EA" w:rsidRPr="006F6F66" w:rsidRDefault="00D75046" w:rsidP="006069F1">
      <w:pPr>
        <w:pStyle w:val="Heading2"/>
        <w:numPr>
          <w:ilvl w:val="0"/>
          <w:numId w:val="0"/>
        </w:numPr>
        <w:spacing w:before="0"/>
        <w:ind w:firstLine="720"/>
        <w:rPr>
          <w:rFonts w:ascii="Arial" w:hAnsi="Arial" w:cs="Arial"/>
          <w:color w:val="auto"/>
          <w:sz w:val="24"/>
          <w:szCs w:val="24"/>
        </w:rPr>
      </w:pPr>
      <w:r w:rsidRPr="006F6F66">
        <w:rPr>
          <w:rFonts w:ascii="Arial" w:hAnsi="Arial" w:cs="Arial"/>
          <w:color w:val="auto"/>
          <w:sz w:val="24"/>
          <w:szCs w:val="24"/>
        </w:rPr>
        <w:t>Media De</w:t>
      </w:r>
      <w:r w:rsidR="003306EA" w:rsidRPr="006F6F66">
        <w:rPr>
          <w:rFonts w:ascii="Arial" w:hAnsi="Arial" w:cs="Arial"/>
          <w:color w:val="auto"/>
          <w:sz w:val="24"/>
          <w:szCs w:val="24"/>
        </w:rPr>
        <w:t xml:space="preserve">vices </w:t>
      </w:r>
    </w:p>
    <w:p w:rsidR="003306EA" w:rsidRPr="006F6F66" w:rsidRDefault="006F6F66" w:rsidP="006069F1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>This school</w:t>
      </w:r>
      <w:r w:rsidR="003306EA" w:rsidRPr="006F6F66">
        <w:rPr>
          <w:rFonts w:ascii="Arial" w:hAnsi="Arial" w:cs="Arial"/>
          <w:szCs w:val="24"/>
        </w:rPr>
        <w:t xml:space="preserve"> accepts that this is a </w:t>
      </w:r>
      <w:r w:rsidR="00D75046" w:rsidRPr="006F6F66">
        <w:rPr>
          <w:rFonts w:ascii="Arial" w:hAnsi="Arial" w:cs="Arial"/>
          <w:szCs w:val="24"/>
        </w:rPr>
        <w:t>S</w:t>
      </w:r>
      <w:r w:rsidR="003306EA" w:rsidRPr="006F6F66">
        <w:rPr>
          <w:rFonts w:ascii="Arial" w:hAnsi="Arial" w:cs="Arial"/>
          <w:szCs w:val="24"/>
        </w:rPr>
        <w:t xml:space="preserve">afeguarding concern and one that is </w:t>
      </w:r>
      <w:r w:rsidR="00D75046" w:rsidRPr="006F6F66">
        <w:rPr>
          <w:rFonts w:ascii="Arial" w:hAnsi="Arial" w:cs="Arial"/>
          <w:szCs w:val="24"/>
        </w:rPr>
        <w:t>increasing</w:t>
      </w:r>
      <w:r w:rsidR="003306EA" w:rsidRPr="006F6F66">
        <w:rPr>
          <w:rFonts w:ascii="Arial" w:hAnsi="Arial" w:cs="Arial"/>
          <w:szCs w:val="24"/>
        </w:rPr>
        <w:t xml:space="preserve"> </w:t>
      </w:r>
      <w:r w:rsidR="00D75046" w:rsidRPr="006F6F66">
        <w:rPr>
          <w:rFonts w:ascii="Arial" w:hAnsi="Arial" w:cs="Arial"/>
          <w:szCs w:val="24"/>
        </w:rPr>
        <w:t>which</w:t>
      </w:r>
      <w:r w:rsidR="003306EA" w:rsidRPr="006F6F66">
        <w:rPr>
          <w:rFonts w:ascii="Arial" w:hAnsi="Arial" w:cs="Arial"/>
          <w:szCs w:val="24"/>
        </w:rPr>
        <w:t xml:space="preserve"> requires a robust response. </w:t>
      </w:r>
      <w:r w:rsidR="00AE2F0B" w:rsidRPr="006F6F66">
        <w:rPr>
          <w:rFonts w:ascii="Arial" w:hAnsi="Arial" w:cs="Arial"/>
          <w:szCs w:val="24"/>
        </w:rPr>
        <w:t xml:space="preserve">We </w:t>
      </w:r>
      <w:r w:rsidR="00C34840" w:rsidRPr="006F6F66">
        <w:rPr>
          <w:rFonts w:ascii="Arial" w:hAnsi="Arial" w:cs="Arial"/>
          <w:szCs w:val="24"/>
        </w:rPr>
        <w:t xml:space="preserve">will seek advice from agencies and professionals </w:t>
      </w:r>
      <w:r w:rsidR="00AE2F0B" w:rsidRPr="006F6F66">
        <w:rPr>
          <w:rFonts w:ascii="Arial" w:hAnsi="Arial" w:cs="Arial"/>
          <w:szCs w:val="24"/>
        </w:rPr>
        <w:t>acknowledg</w:t>
      </w:r>
      <w:r w:rsidR="00D75046" w:rsidRPr="006F6F66">
        <w:rPr>
          <w:rFonts w:ascii="Arial" w:hAnsi="Arial" w:cs="Arial"/>
          <w:szCs w:val="24"/>
        </w:rPr>
        <w:t>ing that there are</w:t>
      </w:r>
      <w:r w:rsidR="00AE2F0B" w:rsidRPr="006F6F66">
        <w:rPr>
          <w:rFonts w:ascii="Arial" w:hAnsi="Arial" w:cs="Arial"/>
          <w:szCs w:val="24"/>
        </w:rPr>
        <w:t xml:space="preserve"> both national and local guidance that we need to adhere to in order to tackle the concerns and work in partnership with our agencies. </w:t>
      </w:r>
    </w:p>
    <w:p w:rsidR="00D75046" w:rsidRPr="006069F1" w:rsidRDefault="00D75046" w:rsidP="006069F1">
      <w:pPr>
        <w:spacing w:after="0"/>
        <w:rPr>
          <w:rFonts w:ascii="Arial" w:hAnsi="Arial" w:cs="Arial"/>
          <w:color w:val="FF0000"/>
          <w:szCs w:val="24"/>
        </w:rPr>
      </w:pPr>
    </w:p>
    <w:p w:rsidR="006F6F66" w:rsidRDefault="006F6F66" w:rsidP="006069F1">
      <w:pPr>
        <w:spacing w:after="0"/>
        <w:rPr>
          <w:rFonts w:ascii="Arial" w:hAnsi="Arial" w:cs="Arial"/>
          <w:color w:val="FF0000"/>
          <w:szCs w:val="24"/>
        </w:rPr>
      </w:pPr>
    </w:p>
    <w:p w:rsidR="00D75046" w:rsidRPr="006F6F66" w:rsidRDefault="006F6F66" w:rsidP="006069F1">
      <w:p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lastRenderedPageBreak/>
        <w:t>We will refer to;</w:t>
      </w:r>
    </w:p>
    <w:p w:rsidR="006F6F66" w:rsidRPr="006F6F66" w:rsidRDefault="002C6592" w:rsidP="001249FE">
      <w:pPr>
        <w:pStyle w:val="ListParagraph"/>
        <w:numPr>
          <w:ilvl w:val="0"/>
          <w:numId w:val="33"/>
        </w:numPr>
        <w:spacing w:after="0"/>
        <w:rPr>
          <w:rStyle w:val="Hyperlink"/>
          <w:rFonts w:ascii="Arial" w:hAnsi="Arial" w:cs="Arial"/>
          <w:color w:val="auto"/>
          <w:szCs w:val="24"/>
          <w:u w:val="none"/>
        </w:rPr>
      </w:pPr>
      <w:r w:rsidRPr="006F6F66">
        <w:rPr>
          <w:rFonts w:ascii="Arial" w:hAnsi="Arial" w:cs="Arial"/>
          <w:szCs w:val="24"/>
        </w:rPr>
        <w:t xml:space="preserve">Derby City &amp; </w:t>
      </w:r>
      <w:r w:rsidR="00AE2F0B" w:rsidRPr="006F6F66">
        <w:rPr>
          <w:rFonts w:ascii="Arial" w:hAnsi="Arial" w:cs="Arial"/>
          <w:szCs w:val="24"/>
        </w:rPr>
        <w:t xml:space="preserve">Derbyshire </w:t>
      </w:r>
      <w:r w:rsidRPr="006F6F66">
        <w:rPr>
          <w:rFonts w:ascii="Arial" w:hAnsi="Arial" w:cs="Arial"/>
          <w:szCs w:val="24"/>
        </w:rPr>
        <w:t>C</w:t>
      </w:r>
      <w:r w:rsidR="00AE2F0B" w:rsidRPr="006F6F66">
        <w:rPr>
          <w:rFonts w:ascii="Arial" w:hAnsi="Arial" w:cs="Arial"/>
          <w:szCs w:val="24"/>
        </w:rPr>
        <w:t xml:space="preserve">hildren’s </w:t>
      </w:r>
      <w:r w:rsidRPr="006F6F66">
        <w:rPr>
          <w:rFonts w:ascii="Arial" w:hAnsi="Arial" w:cs="Arial"/>
          <w:szCs w:val="24"/>
        </w:rPr>
        <w:t>S</w:t>
      </w:r>
      <w:r w:rsidR="00AE2F0B" w:rsidRPr="006F6F66">
        <w:rPr>
          <w:rFonts w:ascii="Arial" w:hAnsi="Arial" w:cs="Arial"/>
          <w:szCs w:val="24"/>
        </w:rPr>
        <w:t xml:space="preserve">ocial </w:t>
      </w:r>
      <w:r w:rsidRPr="006F6F66">
        <w:rPr>
          <w:rFonts w:ascii="Arial" w:hAnsi="Arial" w:cs="Arial"/>
          <w:szCs w:val="24"/>
        </w:rPr>
        <w:t>C</w:t>
      </w:r>
      <w:r w:rsidR="00AE2F0B" w:rsidRPr="006F6F66">
        <w:rPr>
          <w:rFonts w:ascii="Arial" w:hAnsi="Arial" w:cs="Arial"/>
          <w:szCs w:val="24"/>
        </w:rPr>
        <w:t xml:space="preserve">are </w:t>
      </w:r>
      <w:r w:rsidR="00D75046" w:rsidRPr="006F6F66">
        <w:rPr>
          <w:rFonts w:ascii="Arial" w:hAnsi="Arial" w:cs="Arial"/>
          <w:szCs w:val="24"/>
        </w:rPr>
        <w:t>Safeguarding P</w:t>
      </w:r>
      <w:r w:rsidRPr="006F6F66">
        <w:rPr>
          <w:rFonts w:ascii="Arial" w:hAnsi="Arial" w:cs="Arial"/>
          <w:szCs w:val="24"/>
        </w:rPr>
        <w:t xml:space="preserve">rocedures </w:t>
      </w:r>
      <w:r w:rsidR="00AE2F0B" w:rsidRPr="006F6F66">
        <w:rPr>
          <w:rFonts w:ascii="Arial" w:hAnsi="Arial" w:cs="Arial"/>
          <w:szCs w:val="24"/>
        </w:rPr>
        <w:t xml:space="preserve">chapter   </w:t>
      </w:r>
      <w:hyperlink r:id="rId16" w:history="1">
        <w:r w:rsidR="00020B15" w:rsidRPr="006F6F66">
          <w:rPr>
            <w:rStyle w:val="Hyperlink"/>
            <w:rFonts w:ascii="Arial" w:hAnsi="Arial" w:cs="Arial"/>
            <w:color w:val="auto"/>
            <w:szCs w:val="24"/>
          </w:rPr>
          <w:t>http://derbyshirescbs.proceduresonline.com/chapters/p_abuse_img_ch_ict.html?zoom_highlight=sexting</w:t>
        </w:r>
      </w:hyperlink>
    </w:p>
    <w:p w:rsidR="006F6F66" w:rsidRPr="006F6F66" w:rsidRDefault="00AE2F0B" w:rsidP="001249F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Derbyshire </w:t>
      </w:r>
      <w:r w:rsidR="002C6592" w:rsidRPr="006F6F66">
        <w:rPr>
          <w:rFonts w:ascii="Arial" w:hAnsi="Arial" w:cs="Arial"/>
          <w:szCs w:val="24"/>
        </w:rPr>
        <w:t>P</w:t>
      </w:r>
      <w:r w:rsidRPr="006F6F66">
        <w:rPr>
          <w:rFonts w:ascii="Arial" w:hAnsi="Arial" w:cs="Arial"/>
          <w:szCs w:val="24"/>
        </w:rPr>
        <w:t>olice</w:t>
      </w:r>
      <w:r w:rsidR="002C6592" w:rsidRPr="006F6F66">
        <w:rPr>
          <w:rFonts w:ascii="Arial" w:hAnsi="Arial" w:cs="Arial"/>
          <w:szCs w:val="24"/>
        </w:rPr>
        <w:t xml:space="preserve">, </w:t>
      </w:r>
      <w:r w:rsidRPr="006F6F66">
        <w:rPr>
          <w:rFonts w:ascii="Arial" w:hAnsi="Arial" w:cs="Arial"/>
          <w:szCs w:val="24"/>
        </w:rPr>
        <w:t xml:space="preserve">interim guidance on “Sexting” Version 3. June 2016. </w:t>
      </w:r>
    </w:p>
    <w:p w:rsidR="002C6592" w:rsidRPr="006F6F66" w:rsidRDefault="00526DA2" w:rsidP="001249F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t xml:space="preserve">The </w:t>
      </w:r>
      <w:proofErr w:type="spellStart"/>
      <w:r w:rsidRPr="006F6F66">
        <w:rPr>
          <w:rFonts w:ascii="Arial" w:hAnsi="Arial" w:cs="Arial"/>
          <w:szCs w:val="24"/>
        </w:rPr>
        <w:t>Dfe</w:t>
      </w:r>
      <w:proofErr w:type="spellEnd"/>
      <w:r w:rsidRPr="006F6F66">
        <w:rPr>
          <w:rFonts w:ascii="Arial" w:hAnsi="Arial" w:cs="Arial"/>
          <w:szCs w:val="24"/>
        </w:rPr>
        <w:t xml:space="preserve"> guidance </w:t>
      </w:r>
      <w:r w:rsidR="00E5716E" w:rsidRPr="006F6F66">
        <w:rPr>
          <w:rFonts w:ascii="Arial" w:hAnsi="Arial" w:cs="Arial"/>
          <w:szCs w:val="24"/>
        </w:rPr>
        <w:t xml:space="preserve">2014 on </w:t>
      </w:r>
      <w:r w:rsidRPr="006F6F66">
        <w:rPr>
          <w:rFonts w:ascii="Arial" w:hAnsi="Arial" w:cs="Arial"/>
          <w:szCs w:val="24"/>
        </w:rPr>
        <w:t xml:space="preserve">Searching </w:t>
      </w:r>
      <w:r w:rsidR="002C6592" w:rsidRPr="006F6F66">
        <w:rPr>
          <w:rFonts w:ascii="Arial" w:hAnsi="Arial" w:cs="Arial"/>
          <w:szCs w:val="24"/>
        </w:rPr>
        <w:t>S</w:t>
      </w:r>
      <w:r w:rsidRPr="006F6F66">
        <w:rPr>
          <w:rFonts w:ascii="Arial" w:hAnsi="Arial" w:cs="Arial"/>
          <w:szCs w:val="24"/>
        </w:rPr>
        <w:t xml:space="preserve">creening and </w:t>
      </w:r>
      <w:r w:rsidR="002C6592" w:rsidRPr="006F6F66">
        <w:rPr>
          <w:rFonts w:ascii="Arial" w:hAnsi="Arial" w:cs="Arial"/>
          <w:szCs w:val="24"/>
        </w:rPr>
        <w:t>C</w:t>
      </w:r>
      <w:r w:rsidRPr="006F6F66">
        <w:rPr>
          <w:rFonts w:ascii="Arial" w:hAnsi="Arial" w:cs="Arial"/>
          <w:szCs w:val="24"/>
        </w:rPr>
        <w:t xml:space="preserve">onfiscation </w:t>
      </w:r>
      <w:r w:rsidR="002C6592" w:rsidRPr="006F6F66">
        <w:rPr>
          <w:rFonts w:ascii="Arial" w:hAnsi="Arial" w:cs="Arial"/>
          <w:szCs w:val="24"/>
        </w:rPr>
        <w:t>A</w:t>
      </w:r>
      <w:r w:rsidRPr="006F6F66">
        <w:rPr>
          <w:rFonts w:ascii="Arial" w:hAnsi="Arial" w:cs="Arial"/>
          <w:szCs w:val="24"/>
        </w:rPr>
        <w:t>dvice</w:t>
      </w:r>
      <w:r w:rsidR="002C6592" w:rsidRPr="006F6F66">
        <w:rPr>
          <w:rFonts w:ascii="Arial" w:hAnsi="Arial" w:cs="Arial"/>
          <w:szCs w:val="24"/>
        </w:rPr>
        <w:t xml:space="preserve"> for Schools</w:t>
      </w:r>
    </w:p>
    <w:p w:rsidR="009316B4" w:rsidRPr="006069F1" w:rsidRDefault="00526DA2" w:rsidP="006069F1">
      <w:pPr>
        <w:spacing w:after="0"/>
        <w:rPr>
          <w:rFonts w:ascii="Arial" w:hAnsi="Arial" w:cs="Arial"/>
          <w:color w:val="FF0000"/>
          <w:szCs w:val="24"/>
        </w:rPr>
      </w:pPr>
      <w:r w:rsidRPr="006069F1">
        <w:rPr>
          <w:rFonts w:ascii="Arial" w:hAnsi="Arial" w:cs="Arial"/>
          <w:color w:val="FF0000"/>
          <w:szCs w:val="24"/>
        </w:rPr>
        <w:t xml:space="preserve"> </w:t>
      </w:r>
    </w:p>
    <w:p w:rsidR="00FE292E" w:rsidRPr="006F6F66" w:rsidRDefault="00FE292E" w:rsidP="006069F1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6F6F66">
        <w:rPr>
          <w:rFonts w:ascii="Arial" w:hAnsi="Arial" w:cs="Arial"/>
          <w:color w:val="auto"/>
          <w:sz w:val="24"/>
          <w:szCs w:val="24"/>
        </w:rPr>
        <w:t>Safeguarding Roles and Responsibilities</w:t>
      </w:r>
    </w:p>
    <w:p w:rsidR="001331F3" w:rsidRPr="006F6F66" w:rsidRDefault="00AB502C" w:rsidP="006069F1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b/>
          <w:color w:val="auto"/>
        </w:rPr>
        <w:t xml:space="preserve">4.1   </w:t>
      </w:r>
      <w:r w:rsidR="008C1D6B" w:rsidRPr="006F6F66">
        <w:rPr>
          <w:rFonts w:ascii="Arial" w:hAnsi="Arial" w:cs="Arial"/>
          <w:b/>
          <w:color w:val="auto"/>
        </w:rPr>
        <w:tab/>
      </w:r>
      <w:r w:rsidR="00A32D95" w:rsidRPr="006F6F66">
        <w:rPr>
          <w:rFonts w:ascii="Arial" w:hAnsi="Arial" w:cs="Arial"/>
          <w:b/>
          <w:color w:val="auto"/>
          <w:lang w:eastAsia="en-GB"/>
        </w:rPr>
        <w:t xml:space="preserve">All Staff (Governors and Volunteers) </w:t>
      </w:r>
      <w:r w:rsidR="00FE292E" w:rsidRPr="006F6F66">
        <w:rPr>
          <w:rFonts w:ascii="Arial" w:hAnsi="Arial" w:cs="Arial"/>
          <w:b/>
          <w:color w:val="auto"/>
        </w:rPr>
        <w:t>have resp</w:t>
      </w:r>
      <w:r w:rsidR="006F6F66">
        <w:rPr>
          <w:rFonts w:ascii="Arial" w:hAnsi="Arial" w:cs="Arial"/>
          <w:b/>
          <w:color w:val="auto"/>
        </w:rPr>
        <w:t>onsibility for the following: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 xml:space="preserve">Being aware of the Derby and Derbyshire Safeguarding Procedures, </w:t>
      </w:r>
      <w:hyperlink r:id="rId17" w:history="1">
        <w:r w:rsidRPr="006069F1">
          <w:rPr>
            <w:rStyle w:val="Hyperlink"/>
            <w:rFonts w:ascii="Arial" w:hAnsi="Arial" w:cs="Arial"/>
            <w:b/>
          </w:rPr>
          <w:t>http://derbyshirescbs.proceduresonline.com/index.htm</w:t>
        </w:r>
      </w:hyperlink>
      <w:r w:rsidRPr="006069F1">
        <w:rPr>
          <w:rFonts w:ascii="Arial" w:hAnsi="Arial" w:cs="Arial"/>
        </w:rPr>
        <w:t xml:space="preserve"> and ensurin</w:t>
      </w:r>
      <w:r w:rsidR="001331F3" w:rsidRPr="006069F1">
        <w:rPr>
          <w:rFonts w:ascii="Arial" w:hAnsi="Arial" w:cs="Arial"/>
        </w:rPr>
        <w:t>g these procedures are followed</w:t>
      </w:r>
      <w:r w:rsidR="006F4139" w:rsidRPr="006069F1">
        <w:rPr>
          <w:rFonts w:ascii="Arial" w:hAnsi="Arial" w:cs="Arial"/>
        </w:rPr>
        <w:t>;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Listening to, and seeking out, the views, wishes and feelings of children and young people</w:t>
      </w:r>
      <w:r w:rsidR="00E15830" w:rsidRPr="006069F1">
        <w:rPr>
          <w:rFonts w:ascii="Arial" w:hAnsi="Arial" w:cs="Arial"/>
        </w:rPr>
        <w:t xml:space="preserve">, </w:t>
      </w:r>
      <w:r w:rsidR="00C62DC6" w:rsidRPr="006069F1">
        <w:rPr>
          <w:rFonts w:ascii="Arial" w:hAnsi="Arial" w:cs="Arial"/>
        </w:rPr>
        <w:t xml:space="preserve">ensuring in this </w:t>
      </w:r>
      <w:r w:rsidR="00E15830" w:rsidRPr="006069F1">
        <w:rPr>
          <w:rFonts w:ascii="Arial" w:hAnsi="Arial" w:cs="Arial"/>
        </w:rPr>
        <w:t xml:space="preserve">that </w:t>
      </w:r>
      <w:r w:rsidR="00C62DC6" w:rsidRPr="006069F1">
        <w:rPr>
          <w:rFonts w:ascii="Arial" w:hAnsi="Arial" w:cs="Arial"/>
        </w:rPr>
        <w:t xml:space="preserve">the child’s voice is heard and </w:t>
      </w:r>
      <w:r w:rsidR="009002F8" w:rsidRPr="006069F1">
        <w:rPr>
          <w:rFonts w:ascii="Arial" w:hAnsi="Arial" w:cs="Arial"/>
        </w:rPr>
        <w:t>referred to</w:t>
      </w:r>
      <w:r w:rsidR="006F4139" w:rsidRPr="006069F1">
        <w:rPr>
          <w:rFonts w:ascii="Arial" w:hAnsi="Arial" w:cs="Arial"/>
        </w:rPr>
        <w:t>;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 xml:space="preserve">Knowing </w:t>
      </w:r>
      <w:r w:rsidR="001331F3" w:rsidRPr="006069F1">
        <w:rPr>
          <w:rFonts w:ascii="Arial" w:hAnsi="Arial" w:cs="Arial"/>
        </w:rPr>
        <w:t>who the S</w:t>
      </w:r>
      <w:r w:rsidR="008717AA" w:rsidRPr="006069F1">
        <w:rPr>
          <w:rFonts w:ascii="Arial" w:hAnsi="Arial" w:cs="Arial"/>
        </w:rPr>
        <w:t xml:space="preserve">chool Designated </w:t>
      </w:r>
      <w:r w:rsidR="00765223" w:rsidRPr="006069F1">
        <w:rPr>
          <w:rFonts w:ascii="Arial" w:hAnsi="Arial" w:cs="Arial"/>
        </w:rPr>
        <w:t>Lead/</w:t>
      </w:r>
      <w:r w:rsidR="008717AA" w:rsidRPr="006069F1">
        <w:rPr>
          <w:rFonts w:ascii="Arial" w:hAnsi="Arial" w:cs="Arial"/>
        </w:rPr>
        <w:t>T</w:t>
      </w:r>
      <w:r w:rsidRPr="006069F1">
        <w:rPr>
          <w:rFonts w:ascii="Arial" w:hAnsi="Arial" w:cs="Arial"/>
        </w:rPr>
        <w:t>eacher</w:t>
      </w:r>
      <w:r w:rsidR="00E15830" w:rsidRPr="006069F1">
        <w:rPr>
          <w:rFonts w:ascii="Arial" w:hAnsi="Arial" w:cs="Arial"/>
        </w:rPr>
        <w:t>(s)</w:t>
      </w:r>
      <w:r w:rsidR="001331F3" w:rsidRPr="006069F1">
        <w:rPr>
          <w:rFonts w:ascii="Arial" w:hAnsi="Arial" w:cs="Arial"/>
        </w:rPr>
        <w:t xml:space="preserve"> for S</w:t>
      </w:r>
      <w:r w:rsidR="00831B1E" w:rsidRPr="006069F1">
        <w:rPr>
          <w:rFonts w:ascii="Arial" w:hAnsi="Arial" w:cs="Arial"/>
        </w:rPr>
        <w:t xml:space="preserve">afeguarding </w:t>
      </w:r>
      <w:r w:rsidR="00494070" w:rsidRPr="006069F1">
        <w:rPr>
          <w:rFonts w:ascii="Arial" w:hAnsi="Arial" w:cs="Arial"/>
        </w:rPr>
        <w:t>are and</w:t>
      </w:r>
      <w:r w:rsidR="001331F3" w:rsidRPr="006069F1">
        <w:rPr>
          <w:rFonts w:ascii="Arial" w:hAnsi="Arial" w:cs="Arial"/>
        </w:rPr>
        <w:t xml:space="preserve"> </w:t>
      </w:r>
      <w:r w:rsidR="00A70E29" w:rsidRPr="006069F1">
        <w:rPr>
          <w:rFonts w:ascii="Arial" w:hAnsi="Arial" w:cs="Arial"/>
        </w:rPr>
        <w:t xml:space="preserve">the </w:t>
      </w:r>
      <w:r w:rsidR="001331F3" w:rsidRPr="006069F1">
        <w:rPr>
          <w:rFonts w:ascii="Arial" w:hAnsi="Arial" w:cs="Arial"/>
        </w:rPr>
        <w:t>relevant links for CIC (Child in Care/Looked A</w:t>
      </w:r>
      <w:r w:rsidR="00831B1E" w:rsidRPr="006069F1">
        <w:rPr>
          <w:rFonts w:ascii="Arial" w:hAnsi="Arial" w:cs="Arial"/>
        </w:rPr>
        <w:t>fter</w:t>
      </w:r>
      <w:r w:rsidR="001331F3" w:rsidRPr="006069F1">
        <w:rPr>
          <w:rFonts w:ascii="Arial" w:hAnsi="Arial" w:cs="Arial"/>
        </w:rPr>
        <w:t xml:space="preserve"> Children</w:t>
      </w:r>
      <w:r w:rsidR="00831B1E" w:rsidRPr="006069F1">
        <w:rPr>
          <w:rFonts w:ascii="Arial" w:hAnsi="Arial" w:cs="Arial"/>
        </w:rPr>
        <w:t xml:space="preserve">), </w:t>
      </w:r>
      <w:r w:rsidR="00831B1E" w:rsidRPr="006F6F66">
        <w:rPr>
          <w:rFonts w:ascii="Arial" w:hAnsi="Arial" w:cs="Arial"/>
          <w:color w:val="auto"/>
        </w:rPr>
        <w:t>SEN</w:t>
      </w:r>
      <w:r w:rsidR="009F7D32" w:rsidRPr="006F6F66">
        <w:rPr>
          <w:rFonts w:ascii="Arial" w:hAnsi="Arial" w:cs="Arial"/>
          <w:color w:val="auto"/>
        </w:rPr>
        <w:t>D</w:t>
      </w:r>
      <w:r w:rsidR="00831B1E" w:rsidRPr="006F6F66">
        <w:rPr>
          <w:rFonts w:ascii="Arial" w:hAnsi="Arial" w:cs="Arial"/>
          <w:color w:val="auto"/>
        </w:rPr>
        <w:t xml:space="preserve"> and </w:t>
      </w:r>
      <w:r w:rsidR="00831B1E" w:rsidRPr="006069F1">
        <w:rPr>
          <w:rFonts w:ascii="Arial" w:hAnsi="Arial" w:cs="Arial"/>
        </w:rPr>
        <w:t xml:space="preserve">Anti- Bullying </w:t>
      </w:r>
      <w:r w:rsidR="00A70E29" w:rsidRPr="006069F1">
        <w:rPr>
          <w:rFonts w:ascii="Arial" w:hAnsi="Arial" w:cs="Arial"/>
        </w:rPr>
        <w:t xml:space="preserve">including </w:t>
      </w:r>
      <w:r w:rsidR="00831B1E" w:rsidRPr="006069F1">
        <w:rPr>
          <w:rFonts w:ascii="Arial" w:hAnsi="Arial" w:cs="Arial"/>
        </w:rPr>
        <w:t xml:space="preserve">who is the </w:t>
      </w:r>
      <w:r w:rsidR="00A70E29" w:rsidRPr="006069F1">
        <w:rPr>
          <w:rFonts w:ascii="Arial" w:hAnsi="Arial" w:cs="Arial"/>
        </w:rPr>
        <w:t xml:space="preserve">School </w:t>
      </w:r>
      <w:proofErr w:type="gramStart"/>
      <w:r w:rsidR="00494070" w:rsidRPr="006069F1">
        <w:rPr>
          <w:rFonts w:ascii="Arial" w:hAnsi="Arial" w:cs="Arial"/>
        </w:rPr>
        <w:t>link</w:t>
      </w:r>
      <w:proofErr w:type="gramEnd"/>
      <w:r w:rsidR="00494070" w:rsidRPr="006069F1">
        <w:rPr>
          <w:rFonts w:ascii="Arial" w:hAnsi="Arial" w:cs="Arial"/>
        </w:rPr>
        <w:t xml:space="preserve"> </w:t>
      </w:r>
      <w:r w:rsidR="00A70E29" w:rsidRPr="006069F1">
        <w:rPr>
          <w:rFonts w:ascii="Arial" w:hAnsi="Arial" w:cs="Arial"/>
        </w:rPr>
        <w:t>G</w:t>
      </w:r>
      <w:r w:rsidRPr="006069F1">
        <w:rPr>
          <w:rFonts w:ascii="Arial" w:hAnsi="Arial" w:cs="Arial"/>
        </w:rPr>
        <w:t xml:space="preserve">overnor for </w:t>
      </w:r>
      <w:r w:rsidR="008717AA" w:rsidRPr="006069F1">
        <w:rPr>
          <w:rFonts w:ascii="Arial" w:hAnsi="Arial" w:cs="Arial"/>
        </w:rPr>
        <w:t>Child P</w:t>
      </w:r>
      <w:r w:rsidRPr="006069F1">
        <w:rPr>
          <w:rFonts w:ascii="Arial" w:hAnsi="Arial" w:cs="Arial"/>
        </w:rPr>
        <w:t>rotection</w:t>
      </w:r>
      <w:r w:rsidR="008717AA" w:rsidRPr="006069F1">
        <w:rPr>
          <w:rFonts w:ascii="Arial" w:hAnsi="Arial" w:cs="Arial"/>
        </w:rPr>
        <w:t xml:space="preserve"> and S</w:t>
      </w:r>
      <w:r w:rsidR="00E15830" w:rsidRPr="006069F1">
        <w:rPr>
          <w:rFonts w:ascii="Arial" w:hAnsi="Arial" w:cs="Arial"/>
        </w:rPr>
        <w:t>afeguarding</w:t>
      </w:r>
      <w:r w:rsidR="006F4139" w:rsidRPr="006069F1">
        <w:rPr>
          <w:rFonts w:ascii="Arial" w:hAnsi="Arial" w:cs="Arial"/>
        </w:rPr>
        <w:t>;</w:t>
      </w:r>
      <w:r w:rsidRPr="006069F1">
        <w:rPr>
          <w:rFonts w:ascii="Arial" w:hAnsi="Arial" w:cs="Arial"/>
        </w:rPr>
        <w:t xml:space="preserve"> 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</w:rPr>
        <w:t>Being alert to the signs of abuse</w:t>
      </w:r>
      <w:r w:rsidR="009002F8" w:rsidRPr="006069F1">
        <w:rPr>
          <w:rFonts w:ascii="Arial" w:hAnsi="Arial" w:cs="Arial"/>
        </w:rPr>
        <w:t>, including spec</w:t>
      </w:r>
      <w:r w:rsidR="008717AA" w:rsidRPr="006069F1">
        <w:rPr>
          <w:rFonts w:ascii="Arial" w:hAnsi="Arial" w:cs="Arial"/>
        </w:rPr>
        <w:t>ific issues in S</w:t>
      </w:r>
      <w:r w:rsidR="009002F8" w:rsidRPr="006069F1">
        <w:rPr>
          <w:rFonts w:ascii="Arial" w:hAnsi="Arial" w:cs="Arial"/>
        </w:rPr>
        <w:t>afeguarding</w:t>
      </w:r>
      <w:r w:rsidRPr="006069F1">
        <w:rPr>
          <w:rFonts w:ascii="Arial" w:hAnsi="Arial" w:cs="Arial"/>
        </w:rPr>
        <w:t xml:space="preserve"> and their need to refer any concerns to the </w:t>
      </w:r>
      <w:r w:rsidR="008717AA" w:rsidRPr="006069F1">
        <w:rPr>
          <w:rFonts w:ascii="Arial" w:hAnsi="Arial" w:cs="Arial"/>
        </w:rPr>
        <w:t>S</w:t>
      </w:r>
      <w:r w:rsidR="009002F8" w:rsidRPr="006069F1">
        <w:rPr>
          <w:rFonts w:ascii="Arial" w:hAnsi="Arial" w:cs="Arial"/>
        </w:rPr>
        <w:t xml:space="preserve">afeguarding </w:t>
      </w:r>
      <w:r w:rsidR="00E15830" w:rsidRPr="006069F1">
        <w:rPr>
          <w:rFonts w:ascii="Arial" w:hAnsi="Arial" w:cs="Arial"/>
          <w:color w:val="auto"/>
        </w:rPr>
        <w:t>D</w:t>
      </w:r>
      <w:r w:rsidRPr="006069F1">
        <w:rPr>
          <w:rFonts w:ascii="Arial" w:hAnsi="Arial" w:cs="Arial"/>
          <w:color w:val="auto"/>
        </w:rPr>
        <w:t xml:space="preserve">esignated </w:t>
      </w:r>
      <w:r w:rsidR="00E15830" w:rsidRPr="006069F1">
        <w:rPr>
          <w:rFonts w:ascii="Arial" w:hAnsi="Arial" w:cs="Arial"/>
          <w:color w:val="auto"/>
        </w:rPr>
        <w:t>Lead</w:t>
      </w:r>
      <w:r w:rsidR="00E758CF" w:rsidRPr="006069F1">
        <w:rPr>
          <w:rFonts w:ascii="Arial" w:hAnsi="Arial" w:cs="Arial"/>
          <w:color w:val="auto"/>
        </w:rPr>
        <w:t>(</w:t>
      </w:r>
      <w:r w:rsidR="00E15830" w:rsidRPr="006069F1">
        <w:rPr>
          <w:rFonts w:ascii="Arial" w:hAnsi="Arial" w:cs="Arial"/>
          <w:color w:val="auto"/>
        </w:rPr>
        <w:t>s</w:t>
      </w:r>
      <w:r w:rsidR="00E758CF" w:rsidRPr="006069F1">
        <w:rPr>
          <w:rFonts w:ascii="Arial" w:hAnsi="Arial" w:cs="Arial"/>
          <w:color w:val="auto"/>
        </w:rPr>
        <w:t>)</w:t>
      </w:r>
      <w:r w:rsidR="00E15830" w:rsidRPr="006069F1">
        <w:rPr>
          <w:rFonts w:ascii="Arial" w:hAnsi="Arial" w:cs="Arial"/>
          <w:color w:val="auto"/>
        </w:rPr>
        <w:t xml:space="preserve"> in the School or C</w:t>
      </w:r>
      <w:r w:rsidR="009002F8" w:rsidRPr="006069F1">
        <w:rPr>
          <w:rFonts w:ascii="Arial" w:hAnsi="Arial" w:cs="Arial"/>
          <w:color w:val="auto"/>
        </w:rPr>
        <w:t>ollege</w:t>
      </w:r>
      <w:r w:rsidR="006F4139" w:rsidRPr="006069F1">
        <w:rPr>
          <w:rFonts w:ascii="Arial" w:hAnsi="Arial" w:cs="Arial"/>
          <w:color w:val="auto"/>
        </w:rPr>
        <w:t>;</w:t>
      </w:r>
    </w:p>
    <w:p w:rsidR="00024B60" w:rsidRPr="006069F1" w:rsidRDefault="00161E38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To </w:t>
      </w:r>
      <w:r w:rsidR="00552F00" w:rsidRPr="006069F1">
        <w:rPr>
          <w:rFonts w:ascii="Arial" w:hAnsi="Arial" w:cs="Arial"/>
          <w:color w:val="auto"/>
        </w:rPr>
        <w:t xml:space="preserve">be aware of the </w:t>
      </w:r>
      <w:r w:rsidR="00E15830" w:rsidRPr="006069F1">
        <w:rPr>
          <w:rFonts w:ascii="Arial" w:hAnsi="Arial" w:cs="Arial"/>
          <w:color w:val="auto"/>
        </w:rPr>
        <w:t>‘A</w:t>
      </w:r>
      <w:r w:rsidR="00024B60" w:rsidRPr="006069F1">
        <w:rPr>
          <w:rFonts w:ascii="Arial" w:hAnsi="Arial" w:cs="Arial"/>
          <w:color w:val="auto"/>
        </w:rPr>
        <w:t xml:space="preserve">llegations </w:t>
      </w:r>
      <w:r w:rsidR="00E15830" w:rsidRPr="006069F1">
        <w:rPr>
          <w:rFonts w:ascii="Arial" w:hAnsi="Arial" w:cs="Arial"/>
          <w:color w:val="auto"/>
        </w:rPr>
        <w:t>Against P</w:t>
      </w:r>
      <w:r w:rsidR="00024B60" w:rsidRPr="006069F1">
        <w:rPr>
          <w:rFonts w:ascii="Arial" w:hAnsi="Arial" w:cs="Arial"/>
          <w:color w:val="auto"/>
        </w:rPr>
        <w:t>rofessionals</w:t>
      </w:r>
      <w:r w:rsidR="00E15830" w:rsidRPr="006069F1">
        <w:rPr>
          <w:rFonts w:ascii="Arial" w:hAnsi="Arial" w:cs="Arial"/>
          <w:color w:val="auto"/>
        </w:rPr>
        <w:t>’</w:t>
      </w:r>
      <w:r w:rsidR="00024B60" w:rsidRPr="006069F1">
        <w:rPr>
          <w:rFonts w:ascii="Arial" w:hAnsi="Arial" w:cs="Arial"/>
          <w:color w:val="auto"/>
        </w:rPr>
        <w:t xml:space="preserve"> </w:t>
      </w:r>
      <w:r w:rsidR="007939FD" w:rsidRPr="006069F1">
        <w:rPr>
          <w:rFonts w:ascii="Arial" w:hAnsi="Arial" w:cs="Arial"/>
          <w:color w:val="auto"/>
        </w:rPr>
        <w:t xml:space="preserve">LADO </w:t>
      </w:r>
      <w:r w:rsidR="00024B60" w:rsidRPr="006069F1">
        <w:rPr>
          <w:rFonts w:ascii="Arial" w:hAnsi="Arial" w:cs="Arial"/>
          <w:color w:val="auto"/>
        </w:rPr>
        <w:t>procedures and feel con</w:t>
      </w:r>
      <w:r w:rsidR="00E15830" w:rsidRPr="006069F1">
        <w:rPr>
          <w:rFonts w:ascii="Arial" w:hAnsi="Arial" w:cs="Arial"/>
          <w:color w:val="auto"/>
        </w:rPr>
        <w:t>fident in been able to use them</w:t>
      </w:r>
      <w:r w:rsidR="00397137" w:rsidRPr="006069F1">
        <w:rPr>
          <w:rFonts w:ascii="Arial" w:hAnsi="Arial" w:cs="Arial"/>
          <w:color w:val="auto"/>
        </w:rPr>
        <w:t xml:space="preserve"> including </w:t>
      </w:r>
      <w:r w:rsidR="00681E15" w:rsidRPr="006069F1">
        <w:rPr>
          <w:rFonts w:ascii="Arial" w:hAnsi="Arial" w:cs="Arial"/>
          <w:color w:val="auto"/>
        </w:rPr>
        <w:t xml:space="preserve">how to report </w:t>
      </w:r>
      <w:r w:rsidR="00397137" w:rsidRPr="006069F1">
        <w:rPr>
          <w:rFonts w:ascii="Arial" w:hAnsi="Arial" w:cs="Arial"/>
          <w:color w:val="auto"/>
        </w:rPr>
        <w:t xml:space="preserve">concerns about </w:t>
      </w:r>
      <w:r w:rsidR="006A484E" w:rsidRPr="006069F1">
        <w:rPr>
          <w:rFonts w:ascii="Arial" w:hAnsi="Arial" w:cs="Arial"/>
          <w:color w:val="auto"/>
        </w:rPr>
        <w:t xml:space="preserve">other staff and </w:t>
      </w:r>
      <w:r w:rsidR="00397137" w:rsidRPr="006069F1">
        <w:rPr>
          <w:rFonts w:ascii="Arial" w:hAnsi="Arial" w:cs="Arial"/>
          <w:color w:val="auto"/>
        </w:rPr>
        <w:t>the setting</w:t>
      </w:r>
      <w:r w:rsidR="006F4139" w:rsidRPr="006069F1">
        <w:rPr>
          <w:rFonts w:ascii="Arial" w:hAnsi="Arial" w:cs="Arial"/>
          <w:color w:val="auto"/>
        </w:rPr>
        <w:t>;</w:t>
      </w:r>
      <w:r w:rsidR="00397137" w:rsidRPr="006069F1">
        <w:rPr>
          <w:rFonts w:ascii="Arial" w:hAnsi="Arial" w:cs="Arial"/>
          <w:color w:val="auto"/>
        </w:rPr>
        <w:t xml:space="preserve"> </w:t>
      </w:r>
    </w:p>
    <w:p w:rsidR="006A484E" w:rsidRPr="006F6F66" w:rsidRDefault="009F7D3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</w:rPr>
        <w:t>That any concern</w:t>
      </w:r>
      <w:r w:rsidR="00552F00" w:rsidRPr="006F6F66">
        <w:rPr>
          <w:rFonts w:ascii="Arial" w:hAnsi="Arial" w:cs="Arial"/>
          <w:color w:val="auto"/>
        </w:rPr>
        <w:t>s</w:t>
      </w:r>
      <w:r w:rsidRPr="006F6F66">
        <w:rPr>
          <w:rFonts w:ascii="Arial" w:hAnsi="Arial" w:cs="Arial"/>
          <w:color w:val="auto"/>
        </w:rPr>
        <w:t xml:space="preserve"> </w:t>
      </w:r>
      <w:r w:rsidR="00681E15" w:rsidRPr="006F6F66">
        <w:rPr>
          <w:rFonts w:ascii="Arial" w:hAnsi="Arial" w:cs="Arial"/>
          <w:color w:val="auto"/>
        </w:rPr>
        <w:t xml:space="preserve">any </w:t>
      </w:r>
      <w:r w:rsidR="00552F00" w:rsidRPr="006F6F66">
        <w:rPr>
          <w:rFonts w:ascii="Arial" w:hAnsi="Arial" w:cs="Arial"/>
          <w:color w:val="auto"/>
        </w:rPr>
        <w:t>staff have</w:t>
      </w:r>
      <w:r w:rsidR="006F6F66" w:rsidRPr="006F6F66">
        <w:rPr>
          <w:rFonts w:ascii="Arial" w:hAnsi="Arial" w:cs="Arial"/>
          <w:color w:val="auto"/>
        </w:rPr>
        <w:t xml:space="preserve"> about a </w:t>
      </w:r>
      <w:proofErr w:type="spellStart"/>
      <w:r w:rsidR="006F6F66" w:rsidRPr="006F6F66">
        <w:rPr>
          <w:rFonts w:ascii="Arial" w:hAnsi="Arial" w:cs="Arial"/>
          <w:color w:val="auto"/>
        </w:rPr>
        <w:t>Headteacher</w:t>
      </w:r>
      <w:proofErr w:type="spellEnd"/>
      <w:r w:rsidRPr="006F6F66">
        <w:rPr>
          <w:rFonts w:ascii="Arial" w:hAnsi="Arial" w:cs="Arial"/>
          <w:color w:val="auto"/>
        </w:rPr>
        <w:t>, should</w:t>
      </w:r>
      <w:r w:rsidR="00552F00" w:rsidRPr="006F6F66">
        <w:rPr>
          <w:rFonts w:ascii="Arial" w:hAnsi="Arial" w:cs="Arial"/>
          <w:color w:val="auto"/>
        </w:rPr>
        <w:t xml:space="preserve"> be</w:t>
      </w:r>
      <w:r w:rsidRPr="006F6F66">
        <w:rPr>
          <w:rFonts w:ascii="Arial" w:hAnsi="Arial" w:cs="Arial"/>
          <w:color w:val="auto"/>
        </w:rPr>
        <w:t xml:space="preserve"> </w:t>
      </w:r>
      <w:r w:rsidR="006A484E" w:rsidRPr="006F6F66">
        <w:rPr>
          <w:rFonts w:ascii="Arial" w:hAnsi="Arial" w:cs="Arial"/>
          <w:color w:val="auto"/>
        </w:rPr>
        <w:t>refer</w:t>
      </w:r>
      <w:r w:rsidR="00552F00" w:rsidRPr="006F6F66">
        <w:rPr>
          <w:rFonts w:ascii="Arial" w:hAnsi="Arial" w:cs="Arial"/>
          <w:color w:val="auto"/>
        </w:rPr>
        <w:t>red</w:t>
      </w:r>
      <w:r w:rsidR="006A484E" w:rsidRPr="006F6F66">
        <w:rPr>
          <w:rFonts w:ascii="Arial" w:hAnsi="Arial" w:cs="Arial"/>
          <w:color w:val="auto"/>
        </w:rPr>
        <w:t xml:space="preserve"> to the Chair of Governors. </w:t>
      </w:r>
    </w:p>
    <w:p w:rsidR="00161E38" w:rsidRPr="006069F1" w:rsidRDefault="00552F00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To be aware of </w:t>
      </w:r>
      <w:r w:rsidR="00161E38" w:rsidRPr="006069F1">
        <w:rPr>
          <w:rFonts w:ascii="Arial" w:hAnsi="Arial" w:cs="Arial"/>
          <w:color w:val="auto"/>
        </w:rPr>
        <w:t xml:space="preserve">Whistle Blowing procedures </w:t>
      </w:r>
      <w:r w:rsidR="00681E15" w:rsidRPr="006069F1">
        <w:rPr>
          <w:rFonts w:ascii="Arial" w:hAnsi="Arial" w:cs="Arial"/>
          <w:color w:val="auto"/>
        </w:rPr>
        <w:t xml:space="preserve">and </w:t>
      </w:r>
      <w:r w:rsidR="00161E38" w:rsidRPr="006069F1">
        <w:rPr>
          <w:rFonts w:ascii="Arial" w:hAnsi="Arial" w:cs="Arial"/>
          <w:color w:val="auto"/>
        </w:rPr>
        <w:t xml:space="preserve">where to </w:t>
      </w:r>
      <w:r w:rsidR="00992F88" w:rsidRPr="006069F1">
        <w:rPr>
          <w:rFonts w:ascii="Arial" w:hAnsi="Arial" w:cs="Arial"/>
          <w:color w:val="auto"/>
        </w:rPr>
        <w:t xml:space="preserve">obtain further information, advice and </w:t>
      </w:r>
      <w:r w:rsidR="00161E38" w:rsidRPr="006069F1">
        <w:rPr>
          <w:rFonts w:ascii="Arial" w:hAnsi="Arial" w:cs="Arial"/>
          <w:color w:val="auto"/>
        </w:rPr>
        <w:t>support</w:t>
      </w:r>
      <w:r w:rsidR="006F6F66">
        <w:rPr>
          <w:rFonts w:ascii="Arial" w:hAnsi="Arial" w:cs="Arial"/>
          <w:color w:val="auto"/>
        </w:rPr>
        <w:t xml:space="preserve">, </w:t>
      </w:r>
      <w:r w:rsidR="00161E38" w:rsidRPr="006069F1">
        <w:rPr>
          <w:rFonts w:ascii="Arial" w:hAnsi="Arial" w:cs="Arial"/>
          <w:color w:val="auto"/>
        </w:rPr>
        <w:t>(</w:t>
      </w:r>
      <w:r w:rsidR="006F6F66">
        <w:rPr>
          <w:rFonts w:ascii="Arial" w:hAnsi="Arial" w:cs="Arial"/>
          <w:color w:val="auto"/>
        </w:rPr>
        <w:t>please refer to the policy</w:t>
      </w:r>
      <w:r w:rsidR="00161E38" w:rsidRPr="006069F1">
        <w:rPr>
          <w:rFonts w:ascii="Arial" w:hAnsi="Arial" w:cs="Arial"/>
          <w:color w:val="auto"/>
        </w:rPr>
        <w:t>)</w:t>
      </w:r>
      <w:r w:rsidR="006F6F66">
        <w:rPr>
          <w:rFonts w:ascii="Arial" w:hAnsi="Arial" w:cs="Arial"/>
          <w:color w:val="auto"/>
        </w:rPr>
        <w:t>.</w:t>
      </w:r>
      <w:r w:rsidR="00161E38" w:rsidRPr="006069F1">
        <w:rPr>
          <w:rFonts w:ascii="Arial" w:hAnsi="Arial" w:cs="Arial"/>
          <w:color w:val="auto"/>
        </w:rPr>
        <w:t xml:space="preserve"> 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FF0000"/>
        </w:rPr>
      </w:pPr>
      <w:r w:rsidRPr="006F6F66">
        <w:rPr>
          <w:rFonts w:ascii="Arial" w:hAnsi="Arial" w:cs="Arial"/>
          <w:color w:val="auto"/>
        </w:rPr>
        <w:t xml:space="preserve">Being aware of the </w:t>
      </w:r>
      <w:r w:rsidR="00992F88" w:rsidRPr="006F6F66">
        <w:rPr>
          <w:rFonts w:ascii="Arial" w:hAnsi="Arial" w:cs="Arial"/>
          <w:color w:val="auto"/>
        </w:rPr>
        <w:t>‘</w:t>
      </w:r>
      <w:r w:rsidRPr="006F6F66">
        <w:rPr>
          <w:rFonts w:ascii="Arial" w:hAnsi="Arial" w:cs="Arial"/>
          <w:color w:val="auto"/>
        </w:rPr>
        <w:t xml:space="preserve">Guidance for Safer Working </w:t>
      </w:r>
      <w:r w:rsidR="00992F88" w:rsidRPr="006F6F66">
        <w:rPr>
          <w:rFonts w:ascii="Arial" w:hAnsi="Arial" w:cs="Arial"/>
          <w:color w:val="auto"/>
        </w:rPr>
        <w:t>Practices when working with Children and Young P</w:t>
      </w:r>
      <w:r w:rsidR="00F04D75" w:rsidRPr="006F6F66">
        <w:rPr>
          <w:rFonts w:ascii="Arial" w:hAnsi="Arial" w:cs="Arial"/>
          <w:color w:val="auto"/>
        </w:rPr>
        <w:t>eople in education settings, 2015</w:t>
      </w:r>
      <w:r w:rsidR="00992F88" w:rsidRPr="006F6F66">
        <w:rPr>
          <w:rFonts w:ascii="Arial" w:hAnsi="Arial" w:cs="Arial"/>
          <w:color w:val="auto"/>
        </w:rPr>
        <w:t xml:space="preserve">’, </w:t>
      </w:r>
      <w:r w:rsidR="00F04D75" w:rsidRPr="006F6F66">
        <w:rPr>
          <w:rFonts w:ascii="Arial" w:hAnsi="Arial" w:cs="Arial"/>
          <w:color w:val="auto"/>
        </w:rPr>
        <w:t xml:space="preserve">relevant sections of </w:t>
      </w:r>
      <w:r w:rsidR="00992F88" w:rsidRPr="006F6F66">
        <w:rPr>
          <w:rFonts w:ascii="Arial" w:hAnsi="Arial" w:cs="Arial"/>
          <w:color w:val="auto"/>
        </w:rPr>
        <w:t>‘</w:t>
      </w:r>
      <w:r w:rsidR="00C1780A" w:rsidRPr="006F6F66">
        <w:rPr>
          <w:rFonts w:ascii="Arial" w:hAnsi="Arial" w:cs="Arial"/>
          <w:color w:val="auto"/>
        </w:rPr>
        <w:t xml:space="preserve">KCSIE </w:t>
      </w:r>
      <w:r w:rsidR="00F04D75" w:rsidRPr="006F6F66">
        <w:rPr>
          <w:rFonts w:ascii="Arial" w:hAnsi="Arial" w:cs="Arial"/>
          <w:color w:val="auto"/>
        </w:rPr>
        <w:t>2016</w:t>
      </w:r>
      <w:r w:rsidR="00992F88" w:rsidRPr="006F6F66">
        <w:rPr>
          <w:rFonts w:ascii="Arial" w:hAnsi="Arial" w:cs="Arial"/>
          <w:color w:val="auto"/>
        </w:rPr>
        <w:t>’</w:t>
      </w:r>
      <w:r w:rsidR="00F04D75" w:rsidRPr="006F6F66">
        <w:rPr>
          <w:rFonts w:ascii="Arial" w:hAnsi="Arial" w:cs="Arial"/>
          <w:color w:val="auto"/>
        </w:rPr>
        <w:t xml:space="preserve"> and</w:t>
      </w:r>
      <w:r w:rsidR="00A70E29" w:rsidRPr="006F6F66">
        <w:rPr>
          <w:rFonts w:ascii="Arial" w:hAnsi="Arial" w:cs="Arial"/>
          <w:color w:val="auto"/>
        </w:rPr>
        <w:t xml:space="preserve"> local procedures for </w:t>
      </w:r>
      <w:r w:rsidR="00992F88" w:rsidRPr="006F6F66">
        <w:rPr>
          <w:rFonts w:ascii="Arial" w:hAnsi="Arial" w:cs="Arial"/>
          <w:color w:val="auto"/>
        </w:rPr>
        <w:t>‘</w:t>
      </w:r>
      <w:r w:rsidR="00A70E29" w:rsidRPr="006F6F66">
        <w:rPr>
          <w:rFonts w:ascii="Arial" w:hAnsi="Arial" w:cs="Arial"/>
          <w:color w:val="auto"/>
        </w:rPr>
        <w:t>Safer Working P</w:t>
      </w:r>
      <w:r w:rsidR="00494070" w:rsidRPr="006F6F66">
        <w:rPr>
          <w:rFonts w:ascii="Arial" w:hAnsi="Arial" w:cs="Arial"/>
          <w:color w:val="auto"/>
        </w:rPr>
        <w:t>ractices</w:t>
      </w:r>
      <w:r w:rsidR="00992F88" w:rsidRPr="006F6F66">
        <w:rPr>
          <w:rFonts w:ascii="Arial" w:hAnsi="Arial" w:cs="Arial"/>
          <w:color w:val="auto"/>
        </w:rPr>
        <w:t>’</w:t>
      </w:r>
      <w:r w:rsidR="00494070" w:rsidRPr="006F6F66">
        <w:rPr>
          <w:rFonts w:ascii="Arial" w:hAnsi="Arial" w:cs="Arial"/>
          <w:color w:val="auto"/>
        </w:rPr>
        <w:t xml:space="preserve">. </w:t>
      </w:r>
      <w:r w:rsidR="00F04D75" w:rsidRPr="006F6F66">
        <w:rPr>
          <w:rFonts w:ascii="Arial" w:hAnsi="Arial" w:cs="Arial"/>
          <w:color w:val="auto"/>
        </w:rPr>
        <w:t>(Cross reference to similar policies, protocols the school/college has)</w:t>
      </w:r>
      <w:r w:rsidR="006F4139" w:rsidRPr="006F6F66">
        <w:rPr>
          <w:rFonts w:ascii="Arial" w:hAnsi="Arial" w:cs="Arial"/>
          <w:color w:val="auto"/>
        </w:rPr>
        <w:t>;</w:t>
      </w:r>
      <w:r w:rsidR="00F04D75" w:rsidRPr="006F6F66">
        <w:rPr>
          <w:rFonts w:ascii="Arial" w:hAnsi="Arial" w:cs="Arial"/>
          <w:color w:val="auto"/>
        </w:rPr>
        <w:t xml:space="preserve"> </w:t>
      </w:r>
    </w:p>
    <w:p w:rsidR="00FE292E" w:rsidRPr="006F6F66" w:rsidRDefault="00FE292E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Ensuring that their </w:t>
      </w:r>
      <w:r w:rsidR="00E15830" w:rsidRPr="006069F1">
        <w:rPr>
          <w:rFonts w:ascii="Arial" w:hAnsi="Arial" w:cs="Arial"/>
          <w:szCs w:val="24"/>
        </w:rPr>
        <w:t>Child P</w:t>
      </w:r>
      <w:r w:rsidRPr="006069F1">
        <w:rPr>
          <w:rFonts w:ascii="Arial" w:hAnsi="Arial" w:cs="Arial"/>
          <w:szCs w:val="24"/>
        </w:rPr>
        <w:t>rotection training is up to date</w:t>
      </w:r>
      <w:r w:rsidR="00992F88" w:rsidRPr="006069F1">
        <w:rPr>
          <w:rFonts w:ascii="Arial" w:hAnsi="Arial" w:cs="Arial"/>
          <w:szCs w:val="24"/>
        </w:rPr>
        <w:t xml:space="preserve">, undertaking </w:t>
      </w:r>
      <w:r w:rsidR="002231AD" w:rsidRPr="006F6F66">
        <w:rPr>
          <w:rFonts w:ascii="Arial" w:hAnsi="Arial" w:cs="Arial"/>
          <w:szCs w:val="24"/>
        </w:rPr>
        <w:t>refresher/update</w:t>
      </w:r>
      <w:r w:rsidR="00992F88" w:rsidRPr="006F6F66">
        <w:rPr>
          <w:rFonts w:ascii="Arial" w:hAnsi="Arial" w:cs="Arial"/>
          <w:szCs w:val="24"/>
        </w:rPr>
        <w:t xml:space="preserve"> training </w:t>
      </w:r>
      <w:r w:rsidR="002231AD" w:rsidRPr="006F6F66">
        <w:rPr>
          <w:rFonts w:ascii="Arial" w:hAnsi="Arial" w:cs="Arial"/>
          <w:szCs w:val="24"/>
        </w:rPr>
        <w:t>at least annually</w:t>
      </w:r>
      <w:r w:rsidR="00A96721" w:rsidRPr="006F6F66">
        <w:rPr>
          <w:rFonts w:ascii="Arial" w:hAnsi="Arial" w:cs="Arial"/>
          <w:szCs w:val="24"/>
        </w:rPr>
        <w:t>;</w:t>
      </w:r>
      <w:r w:rsidR="00494070" w:rsidRPr="006F6F66">
        <w:rPr>
          <w:rFonts w:ascii="Arial" w:hAnsi="Arial" w:cs="Arial"/>
          <w:szCs w:val="24"/>
        </w:rPr>
        <w:t xml:space="preserve"> </w:t>
      </w:r>
    </w:p>
    <w:p w:rsidR="00FE292E" w:rsidRPr="006069F1" w:rsidRDefault="00FE292E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Sharing information and working together</w:t>
      </w:r>
      <w:r w:rsidR="00681E15" w:rsidRPr="006069F1">
        <w:rPr>
          <w:rFonts w:ascii="Arial" w:hAnsi="Arial" w:cs="Arial"/>
          <w:szCs w:val="24"/>
        </w:rPr>
        <w:t xml:space="preserve"> with agencies </w:t>
      </w:r>
      <w:r w:rsidRPr="006069F1">
        <w:rPr>
          <w:rFonts w:ascii="Arial" w:hAnsi="Arial" w:cs="Arial"/>
          <w:szCs w:val="24"/>
        </w:rPr>
        <w:t>to provide children and young people with the help</w:t>
      </w:r>
      <w:r w:rsidR="00494070" w:rsidRPr="006069F1">
        <w:rPr>
          <w:rFonts w:ascii="Arial" w:hAnsi="Arial" w:cs="Arial"/>
          <w:szCs w:val="24"/>
        </w:rPr>
        <w:t xml:space="preserve"> and support </w:t>
      </w:r>
      <w:r w:rsidR="00E15830" w:rsidRPr="006069F1">
        <w:rPr>
          <w:rFonts w:ascii="Arial" w:hAnsi="Arial" w:cs="Arial"/>
          <w:szCs w:val="24"/>
        </w:rPr>
        <w:t>they need</w:t>
      </w:r>
      <w:r w:rsidR="006F4139" w:rsidRPr="006069F1">
        <w:rPr>
          <w:rFonts w:ascii="Arial" w:hAnsi="Arial" w:cs="Arial"/>
          <w:szCs w:val="24"/>
        </w:rPr>
        <w:t>;</w:t>
      </w:r>
    </w:p>
    <w:p w:rsidR="00FE292E" w:rsidRPr="006069F1" w:rsidRDefault="00FE292E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Supporting pupils who have been abused in accordance with his/her </w:t>
      </w:r>
      <w:r w:rsidR="00E15830" w:rsidRPr="006069F1">
        <w:rPr>
          <w:rFonts w:ascii="Arial" w:hAnsi="Arial" w:cs="Arial"/>
          <w:szCs w:val="24"/>
        </w:rPr>
        <w:t>Child P</w:t>
      </w:r>
      <w:r w:rsidRPr="006069F1">
        <w:rPr>
          <w:rFonts w:ascii="Arial" w:hAnsi="Arial" w:cs="Arial"/>
          <w:szCs w:val="24"/>
        </w:rPr>
        <w:t xml:space="preserve">rotection </w:t>
      </w:r>
      <w:r w:rsidR="00E15830" w:rsidRPr="006069F1">
        <w:rPr>
          <w:rFonts w:ascii="Arial" w:hAnsi="Arial" w:cs="Arial"/>
          <w:szCs w:val="24"/>
        </w:rPr>
        <w:t>P</w:t>
      </w:r>
      <w:r w:rsidRPr="006069F1">
        <w:rPr>
          <w:rFonts w:ascii="Arial" w:hAnsi="Arial" w:cs="Arial"/>
          <w:szCs w:val="24"/>
        </w:rPr>
        <w:t>lan</w:t>
      </w:r>
      <w:r w:rsidR="006F4139" w:rsidRPr="006069F1">
        <w:rPr>
          <w:rFonts w:ascii="Arial" w:hAnsi="Arial" w:cs="Arial"/>
          <w:szCs w:val="24"/>
        </w:rPr>
        <w:t>;</w:t>
      </w:r>
    </w:p>
    <w:p w:rsidR="00FE292E" w:rsidRPr="006069F1" w:rsidRDefault="00FE292E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Seeking early help where a child and family would benefit from co</w:t>
      </w:r>
      <w:r w:rsidR="00992F88" w:rsidRPr="006069F1">
        <w:rPr>
          <w:rFonts w:ascii="Arial" w:hAnsi="Arial" w:cs="Arial"/>
          <w:szCs w:val="24"/>
        </w:rPr>
        <w:t>-</w:t>
      </w:r>
      <w:r w:rsidRPr="006069F1">
        <w:rPr>
          <w:rFonts w:ascii="Arial" w:hAnsi="Arial" w:cs="Arial"/>
          <w:szCs w:val="24"/>
        </w:rPr>
        <w:t>ordinated support from more than one agency (e.g. education, health, housing, police) to prevent needs escalating to a point where intervention would be needed via a statutory assessment</w:t>
      </w:r>
      <w:r w:rsidR="009316B4" w:rsidRPr="006069F1">
        <w:rPr>
          <w:rFonts w:ascii="Arial" w:hAnsi="Arial" w:cs="Arial"/>
          <w:szCs w:val="24"/>
        </w:rPr>
        <w:t>;</w:t>
      </w:r>
    </w:p>
    <w:p w:rsidR="00E349C1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If at any time it is considered that the child may be a </w:t>
      </w:r>
      <w:r w:rsidR="00992F88" w:rsidRPr="006069F1">
        <w:rPr>
          <w:rFonts w:ascii="Arial" w:hAnsi="Arial" w:cs="Arial"/>
          <w:color w:val="auto"/>
        </w:rPr>
        <w:t>‘Child in N</w:t>
      </w:r>
      <w:r w:rsidRPr="006069F1">
        <w:rPr>
          <w:rFonts w:ascii="Arial" w:hAnsi="Arial" w:cs="Arial"/>
          <w:color w:val="auto"/>
        </w:rPr>
        <w:t>eed</w:t>
      </w:r>
      <w:r w:rsidR="00992F88" w:rsidRPr="006069F1">
        <w:rPr>
          <w:rFonts w:ascii="Arial" w:hAnsi="Arial" w:cs="Arial"/>
          <w:color w:val="auto"/>
        </w:rPr>
        <w:t>’</w:t>
      </w:r>
      <w:r w:rsidRPr="006069F1">
        <w:rPr>
          <w:rFonts w:ascii="Arial" w:hAnsi="Arial" w:cs="Arial"/>
          <w:color w:val="auto"/>
        </w:rPr>
        <w:t xml:space="preserve"> as defined in the </w:t>
      </w:r>
      <w:hyperlink r:id="rId18" w:history="1">
        <w:r w:rsidRPr="006069F1">
          <w:rPr>
            <w:rStyle w:val="Hyperlink"/>
            <w:rFonts w:ascii="Arial" w:hAnsi="Arial" w:cs="Arial"/>
            <w:color w:val="auto"/>
          </w:rPr>
          <w:t>Children Act 1989</w:t>
        </w:r>
      </w:hyperlink>
      <w:r w:rsidR="00992F88" w:rsidRPr="006069F1">
        <w:rPr>
          <w:rFonts w:ascii="Arial" w:hAnsi="Arial" w:cs="Arial"/>
          <w:color w:val="auto"/>
        </w:rPr>
        <w:t>;</w:t>
      </w:r>
      <w:r w:rsidRPr="006069F1">
        <w:rPr>
          <w:rFonts w:ascii="Arial" w:hAnsi="Arial" w:cs="Arial"/>
          <w:color w:val="auto"/>
        </w:rPr>
        <w:t xml:space="preserve"> or that the child has suffered significant harm or is likely to do so, a referral </w:t>
      </w:r>
      <w:r w:rsidR="00E349C1" w:rsidRPr="006069F1">
        <w:rPr>
          <w:rFonts w:ascii="Arial" w:hAnsi="Arial" w:cs="Arial"/>
          <w:color w:val="auto"/>
        </w:rPr>
        <w:t xml:space="preserve">is </w:t>
      </w:r>
      <w:r w:rsidR="00A70E29" w:rsidRPr="006069F1">
        <w:rPr>
          <w:rFonts w:ascii="Arial" w:hAnsi="Arial" w:cs="Arial"/>
          <w:color w:val="auto"/>
        </w:rPr>
        <w:t xml:space="preserve">made </w:t>
      </w:r>
      <w:r w:rsidR="00681E15" w:rsidRPr="006069F1">
        <w:rPr>
          <w:rFonts w:ascii="Arial" w:hAnsi="Arial" w:cs="Arial"/>
          <w:color w:val="auto"/>
        </w:rPr>
        <w:t xml:space="preserve">to </w:t>
      </w:r>
      <w:r w:rsidR="00A70E29" w:rsidRPr="006069F1">
        <w:rPr>
          <w:rFonts w:ascii="Arial" w:hAnsi="Arial" w:cs="Arial"/>
          <w:color w:val="auto"/>
        </w:rPr>
        <w:t>Local Authority Children's S</w:t>
      </w:r>
      <w:r w:rsidRPr="006069F1">
        <w:rPr>
          <w:rFonts w:ascii="Arial" w:hAnsi="Arial" w:cs="Arial"/>
          <w:color w:val="auto"/>
        </w:rPr>
        <w:t>ocial</w:t>
      </w:r>
      <w:r w:rsidR="00A70E29" w:rsidRPr="006069F1">
        <w:rPr>
          <w:rFonts w:ascii="Arial" w:hAnsi="Arial" w:cs="Arial"/>
          <w:color w:val="auto"/>
        </w:rPr>
        <w:t xml:space="preserve"> C</w:t>
      </w:r>
      <w:r w:rsidR="00E349C1" w:rsidRPr="006069F1">
        <w:rPr>
          <w:rFonts w:ascii="Arial" w:hAnsi="Arial" w:cs="Arial"/>
          <w:color w:val="auto"/>
        </w:rPr>
        <w:t>are</w:t>
      </w:r>
      <w:r w:rsidR="006F4139" w:rsidRPr="006069F1">
        <w:rPr>
          <w:rFonts w:ascii="Arial" w:hAnsi="Arial" w:cs="Arial"/>
          <w:color w:val="auto"/>
        </w:rPr>
        <w:t>;</w:t>
      </w:r>
      <w:r w:rsidR="00E349C1" w:rsidRPr="006069F1">
        <w:rPr>
          <w:rFonts w:ascii="Arial" w:hAnsi="Arial" w:cs="Arial"/>
          <w:color w:val="auto"/>
        </w:rPr>
        <w:t xml:space="preserve"> </w:t>
      </w:r>
    </w:p>
    <w:p w:rsidR="00E349C1" w:rsidRPr="006069F1" w:rsidRDefault="00A70E29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</w:rPr>
        <w:t>If Staff</w:t>
      </w:r>
      <w:r w:rsidR="00F04D75" w:rsidRPr="006F6F66">
        <w:rPr>
          <w:rFonts w:ascii="Arial" w:hAnsi="Arial" w:cs="Arial"/>
          <w:color w:val="auto"/>
        </w:rPr>
        <w:t xml:space="preserve">, Governors and </w:t>
      </w:r>
      <w:r w:rsidRPr="006069F1">
        <w:rPr>
          <w:rFonts w:ascii="Arial" w:hAnsi="Arial" w:cs="Arial"/>
          <w:color w:val="auto"/>
        </w:rPr>
        <w:t>V</w:t>
      </w:r>
      <w:r w:rsidR="00E349C1" w:rsidRPr="006069F1">
        <w:rPr>
          <w:rFonts w:ascii="Arial" w:hAnsi="Arial" w:cs="Arial"/>
          <w:color w:val="auto"/>
        </w:rPr>
        <w:t>olunteers ha</w:t>
      </w:r>
      <w:r w:rsidRPr="006069F1">
        <w:rPr>
          <w:rFonts w:ascii="Arial" w:hAnsi="Arial" w:cs="Arial"/>
          <w:color w:val="auto"/>
        </w:rPr>
        <w:t>ve</w:t>
      </w:r>
      <w:r w:rsidR="00E349C1" w:rsidRPr="006069F1">
        <w:rPr>
          <w:rFonts w:ascii="Arial" w:hAnsi="Arial" w:cs="Arial"/>
          <w:color w:val="auto"/>
        </w:rPr>
        <w:t xml:space="preserve"> concerns </w:t>
      </w:r>
      <w:r w:rsidR="006D4179" w:rsidRPr="006069F1">
        <w:rPr>
          <w:rFonts w:ascii="Arial" w:hAnsi="Arial" w:cs="Arial"/>
          <w:color w:val="auto"/>
        </w:rPr>
        <w:t xml:space="preserve">regarding a child </w:t>
      </w:r>
      <w:r w:rsidR="00E349C1" w:rsidRPr="006069F1">
        <w:rPr>
          <w:rFonts w:ascii="Arial" w:hAnsi="Arial" w:cs="Arial"/>
          <w:color w:val="auto"/>
        </w:rPr>
        <w:t xml:space="preserve">they should raise these with the Designated </w:t>
      </w:r>
      <w:r w:rsidRPr="006069F1">
        <w:rPr>
          <w:rFonts w:ascii="Arial" w:hAnsi="Arial" w:cs="Arial"/>
          <w:color w:val="auto"/>
        </w:rPr>
        <w:t>Safeguarding L</w:t>
      </w:r>
      <w:r w:rsidR="00E349C1" w:rsidRPr="006069F1">
        <w:rPr>
          <w:rFonts w:ascii="Arial" w:hAnsi="Arial" w:cs="Arial"/>
          <w:color w:val="auto"/>
        </w:rPr>
        <w:t>ead</w:t>
      </w:r>
      <w:r w:rsidR="00E758CF" w:rsidRPr="006069F1">
        <w:rPr>
          <w:rFonts w:ascii="Arial" w:hAnsi="Arial" w:cs="Arial"/>
          <w:color w:val="auto"/>
        </w:rPr>
        <w:t>(</w:t>
      </w:r>
      <w:r w:rsidR="00E349C1" w:rsidRPr="006069F1">
        <w:rPr>
          <w:rFonts w:ascii="Arial" w:hAnsi="Arial" w:cs="Arial"/>
          <w:color w:val="auto"/>
        </w:rPr>
        <w:t>s</w:t>
      </w:r>
      <w:r w:rsidR="00E758CF" w:rsidRPr="006069F1">
        <w:rPr>
          <w:rFonts w:ascii="Arial" w:hAnsi="Arial" w:cs="Arial"/>
          <w:color w:val="auto"/>
        </w:rPr>
        <w:t>)</w:t>
      </w:r>
      <w:r w:rsidR="00E349C1" w:rsidRPr="006069F1">
        <w:rPr>
          <w:rFonts w:ascii="Arial" w:hAnsi="Arial" w:cs="Arial"/>
          <w:color w:val="auto"/>
        </w:rPr>
        <w:t xml:space="preserve"> </w:t>
      </w:r>
      <w:r w:rsidR="00992F88" w:rsidRPr="006069F1">
        <w:rPr>
          <w:rFonts w:ascii="Arial" w:hAnsi="Arial" w:cs="Arial"/>
          <w:color w:val="auto"/>
        </w:rPr>
        <w:t xml:space="preserve">who </w:t>
      </w:r>
      <w:r w:rsidR="006D4179" w:rsidRPr="006069F1">
        <w:rPr>
          <w:rFonts w:ascii="Arial" w:hAnsi="Arial" w:cs="Arial"/>
          <w:color w:val="auto"/>
        </w:rPr>
        <w:t>will norma</w:t>
      </w:r>
      <w:r w:rsidR="00E349C1" w:rsidRPr="006069F1">
        <w:rPr>
          <w:rFonts w:ascii="Arial" w:hAnsi="Arial" w:cs="Arial"/>
          <w:color w:val="auto"/>
        </w:rPr>
        <w:t xml:space="preserve">lly decide </w:t>
      </w:r>
      <w:r w:rsidR="006D4179" w:rsidRPr="006069F1">
        <w:rPr>
          <w:rFonts w:ascii="Arial" w:hAnsi="Arial" w:cs="Arial"/>
          <w:color w:val="auto"/>
        </w:rPr>
        <w:t xml:space="preserve">take the </w:t>
      </w:r>
      <w:r w:rsidR="00E349C1" w:rsidRPr="006069F1">
        <w:rPr>
          <w:rFonts w:ascii="Arial" w:hAnsi="Arial" w:cs="Arial"/>
          <w:color w:val="auto"/>
        </w:rPr>
        <w:t>nex</w:t>
      </w:r>
      <w:r w:rsidRPr="006069F1">
        <w:rPr>
          <w:rFonts w:ascii="Arial" w:hAnsi="Arial" w:cs="Arial"/>
          <w:color w:val="auto"/>
        </w:rPr>
        <w:t>t step, (however</w:t>
      </w:r>
      <w:r w:rsidR="006D4179" w:rsidRPr="006069F1">
        <w:rPr>
          <w:rFonts w:ascii="Arial" w:hAnsi="Arial" w:cs="Arial"/>
          <w:color w:val="auto"/>
        </w:rPr>
        <w:t>, any member of Staff, Governor or Volunteer</w:t>
      </w:r>
      <w:r w:rsidR="006F6F66">
        <w:rPr>
          <w:rFonts w:ascii="Arial" w:hAnsi="Arial" w:cs="Arial"/>
          <w:color w:val="auto"/>
        </w:rPr>
        <w:t xml:space="preserve"> in a School</w:t>
      </w:r>
      <w:r w:rsidR="00E349C1" w:rsidRPr="006069F1">
        <w:rPr>
          <w:rFonts w:ascii="Arial" w:hAnsi="Arial" w:cs="Arial"/>
          <w:color w:val="auto"/>
        </w:rPr>
        <w:t xml:space="preserve"> can make a referral)</w:t>
      </w:r>
      <w:r w:rsidR="006F4139" w:rsidRPr="006069F1">
        <w:rPr>
          <w:rFonts w:ascii="Arial" w:hAnsi="Arial" w:cs="Arial"/>
          <w:color w:val="auto"/>
        </w:rPr>
        <w:t>;</w:t>
      </w:r>
    </w:p>
    <w:p w:rsidR="007939FD" w:rsidRPr="006069F1" w:rsidRDefault="00E349C1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lastRenderedPageBreak/>
        <w:t xml:space="preserve">If they feel unclear about what has happened to their concerns </w:t>
      </w:r>
      <w:r w:rsidR="00E758CF" w:rsidRPr="006069F1">
        <w:rPr>
          <w:rFonts w:ascii="Arial" w:hAnsi="Arial" w:cs="Arial"/>
          <w:color w:val="auto"/>
        </w:rPr>
        <w:t>following a referral</w:t>
      </w:r>
      <w:r w:rsidRPr="006069F1">
        <w:rPr>
          <w:rFonts w:ascii="Arial" w:hAnsi="Arial" w:cs="Arial"/>
          <w:color w:val="auto"/>
        </w:rPr>
        <w:t xml:space="preserve"> they </w:t>
      </w:r>
      <w:r w:rsidR="00E758CF" w:rsidRPr="006069F1">
        <w:rPr>
          <w:rFonts w:ascii="Arial" w:hAnsi="Arial" w:cs="Arial"/>
          <w:color w:val="auto"/>
        </w:rPr>
        <w:t xml:space="preserve">can </w:t>
      </w:r>
      <w:r w:rsidRPr="006069F1">
        <w:rPr>
          <w:rFonts w:ascii="Arial" w:hAnsi="Arial" w:cs="Arial"/>
          <w:color w:val="auto"/>
        </w:rPr>
        <w:t>enquire further and obtain feedback</w:t>
      </w:r>
      <w:r w:rsidR="006F4139" w:rsidRPr="006069F1">
        <w:rPr>
          <w:rFonts w:ascii="Arial" w:hAnsi="Arial" w:cs="Arial"/>
          <w:color w:val="auto"/>
        </w:rPr>
        <w:t>;</w:t>
      </w:r>
      <w:r w:rsidRPr="006069F1">
        <w:rPr>
          <w:rFonts w:ascii="Arial" w:hAnsi="Arial" w:cs="Arial"/>
          <w:color w:val="auto"/>
        </w:rPr>
        <w:t xml:space="preserve">  </w:t>
      </w:r>
    </w:p>
    <w:p w:rsidR="007939FD" w:rsidRPr="006069F1" w:rsidRDefault="006F6F66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eastAsia="en-GB"/>
        </w:rPr>
        <w:t>All Staff, Governors and Volunteers</w:t>
      </w:r>
      <w:r w:rsidR="00A32D95" w:rsidRPr="006F6F66">
        <w:rPr>
          <w:rFonts w:ascii="Arial" w:hAnsi="Arial" w:cs="Arial"/>
          <w:color w:val="auto"/>
          <w:lang w:eastAsia="en-GB"/>
        </w:rPr>
        <w:t xml:space="preserve"> </w:t>
      </w:r>
      <w:r w:rsidR="00E349C1" w:rsidRPr="006F6F66">
        <w:rPr>
          <w:rFonts w:ascii="Arial" w:hAnsi="Arial" w:cs="Arial"/>
          <w:color w:val="auto"/>
        </w:rPr>
        <w:t xml:space="preserve">are </w:t>
      </w:r>
      <w:r w:rsidR="00E349C1" w:rsidRPr="006069F1">
        <w:rPr>
          <w:rFonts w:ascii="Arial" w:hAnsi="Arial" w:cs="Arial"/>
          <w:color w:val="auto"/>
        </w:rPr>
        <w:t>aware</w:t>
      </w:r>
      <w:r w:rsidR="00FE292E" w:rsidRPr="006069F1">
        <w:rPr>
          <w:rFonts w:ascii="Arial" w:hAnsi="Arial" w:cs="Arial"/>
          <w:color w:val="auto"/>
        </w:rPr>
        <w:t xml:space="preserve"> of the Derby </w:t>
      </w:r>
      <w:r w:rsidR="00A70E29" w:rsidRPr="006069F1">
        <w:rPr>
          <w:rFonts w:ascii="Arial" w:hAnsi="Arial" w:cs="Arial"/>
          <w:color w:val="auto"/>
        </w:rPr>
        <w:t xml:space="preserve">City </w:t>
      </w:r>
      <w:r w:rsidR="00FE292E" w:rsidRPr="006069F1">
        <w:rPr>
          <w:rFonts w:ascii="Arial" w:hAnsi="Arial" w:cs="Arial"/>
          <w:color w:val="auto"/>
        </w:rPr>
        <w:t>and Derbyshire Safeguarding Children Board’s Escalation Policy and Process, which may be followed if a staff member fears their concerns have not been addressed</w:t>
      </w:r>
      <w:r w:rsidR="00C1780A" w:rsidRPr="006069F1">
        <w:rPr>
          <w:rFonts w:ascii="Arial" w:hAnsi="Arial" w:cs="Arial"/>
          <w:color w:val="auto"/>
        </w:rPr>
        <w:t>,</w:t>
      </w:r>
      <w:r w:rsidR="00FE292E" w:rsidRPr="006069F1">
        <w:rPr>
          <w:rFonts w:ascii="Arial" w:hAnsi="Arial" w:cs="Arial"/>
          <w:color w:val="auto"/>
        </w:rPr>
        <w:t xml:space="preserve"> and of the Confidential Reporting Code</w:t>
      </w:r>
      <w:r w:rsidR="00494070" w:rsidRPr="006069F1">
        <w:rPr>
          <w:rFonts w:ascii="Arial" w:hAnsi="Arial" w:cs="Arial"/>
          <w:color w:val="auto"/>
        </w:rPr>
        <w:t xml:space="preserve"> (Whistle Blowing</w:t>
      </w:r>
      <w:r w:rsidR="001F0BB6" w:rsidRPr="006069F1">
        <w:rPr>
          <w:rFonts w:ascii="Arial" w:hAnsi="Arial" w:cs="Arial"/>
          <w:color w:val="auto"/>
        </w:rPr>
        <w:t xml:space="preserve"> 2015</w:t>
      </w:r>
      <w:r w:rsidR="00494070" w:rsidRPr="006069F1">
        <w:rPr>
          <w:rFonts w:ascii="Arial" w:hAnsi="Arial" w:cs="Arial"/>
          <w:color w:val="auto"/>
        </w:rPr>
        <w:t>)</w:t>
      </w:r>
      <w:r w:rsidR="00AB502C" w:rsidRPr="006069F1">
        <w:rPr>
          <w:rFonts w:ascii="Arial" w:hAnsi="Arial" w:cs="Arial"/>
          <w:color w:val="auto"/>
        </w:rPr>
        <w:t>.</w:t>
      </w:r>
      <w:r w:rsidR="007939FD" w:rsidRPr="006069F1">
        <w:rPr>
          <w:rFonts w:ascii="Arial" w:hAnsi="Arial" w:cs="Arial"/>
          <w:color w:val="auto"/>
        </w:rPr>
        <w:t xml:space="preserve">  </w:t>
      </w:r>
      <w:hyperlink r:id="rId19" w:history="1">
        <w:r w:rsidR="007939FD" w:rsidRPr="006069F1">
          <w:rPr>
            <w:rStyle w:val="Hyperlink"/>
            <w:rFonts w:ascii="Arial" w:hAnsi="Arial" w:cs="Arial"/>
            <w:b/>
          </w:rPr>
          <w:t>www.derbyshirescb.org.uk</w:t>
        </w:r>
      </w:hyperlink>
    </w:p>
    <w:p w:rsidR="00F04D75" w:rsidRPr="006F6F66" w:rsidRDefault="006D4179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</w:rPr>
        <w:t>To re</w:t>
      </w:r>
      <w:r w:rsidR="00F04D75" w:rsidRPr="006F6F66">
        <w:rPr>
          <w:rFonts w:ascii="Arial" w:hAnsi="Arial" w:cs="Arial"/>
          <w:color w:val="auto"/>
        </w:rPr>
        <w:t>co</w:t>
      </w:r>
      <w:r w:rsidRPr="006F6F66">
        <w:rPr>
          <w:rFonts w:ascii="Arial" w:hAnsi="Arial" w:cs="Arial"/>
          <w:color w:val="auto"/>
        </w:rPr>
        <w:t>g</w:t>
      </w:r>
      <w:r w:rsidR="00F04D75" w:rsidRPr="006F6F66">
        <w:rPr>
          <w:rFonts w:ascii="Arial" w:hAnsi="Arial" w:cs="Arial"/>
          <w:color w:val="auto"/>
        </w:rPr>
        <w:t>nis</w:t>
      </w:r>
      <w:r w:rsidRPr="006F6F66">
        <w:rPr>
          <w:rFonts w:ascii="Arial" w:hAnsi="Arial" w:cs="Arial"/>
          <w:color w:val="auto"/>
        </w:rPr>
        <w:t>e</w:t>
      </w:r>
      <w:r w:rsidR="00F04D75" w:rsidRPr="006F6F66">
        <w:rPr>
          <w:rFonts w:ascii="Arial" w:hAnsi="Arial" w:cs="Arial"/>
          <w:color w:val="auto"/>
        </w:rPr>
        <w:t xml:space="preserve"> the new requirements on Children Missing </w:t>
      </w:r>
      <w:proofErr w:type="gramStart"/>
      <w:r w:rsidR="006F4139" w:rsidRPr="006F6F66">
        <w:rPr>
          <w:rFonts w:ascii="Arial" w:hAnsi="Arial" w:cs="Arial"/>
          <w:color w:val="auto"/>
        </w:rPr>
        <w:t>From</w:t>
      </w:r>
      <w:proofErr w:type="gramEnd"/>
      <w:r w:rsidR="006F4139" w:rsidRPr="006F6F66">
        <w:rPr>
          <w:rFonts w:ascii="Arial" w:hAnsi="Arial" w:cs="Arial"/>
          <w:color w:val="auto"/>
        </w:rPr>
        <w:t xml:space="preserve"> Education and particularly those where it is believed</w:t>
      </w:r>
      <w:r w:rsidRPr="006F6F66">
        <w:rPr>
          <w:rFonts w:ascii="Arial" w:hAnsi="Arial" w:cs="Arial"/>
          <w:color w:val="auto"/>
        </w:rPr>
        <w:t xml:space="preserve"> a child/children</w:t>
      </w:r>
      <w:r w:rsidR="006F4139" w:rsidRPr="006F6F66">
        <w:rPr>
          <w:rFonts w:ascii="Arial" w:hAnsi="Arial" w:cs="Arial"/>
          <w:color w:val="auto"/>
        </w:rPr>
        <w:t xml:space="preserve"> may be leaving the country;</w:t>
      </w:r>
      <w:r w:rsidR="00F04D75" w:rsidRPr="006F6F66">
        <w:rPr>
          <w:rFonts w:ascii="Arial" w:hAnsi="Arial" w:cs="Arial"/>
          <w:color w:val="auto"/>
        </w:rPr>
        <w:t xml:space="preserve"> </w:t>
      </w:r>
    </w:p>
    <w:p w:rsidR="00FE292E" w:rsidRPr="006F6F66" w:rsidRDefault="006D4179" w:rsidP="001249FE">
      <w:pPr>
        <w:pStyle w:val="Default"/>
        <w:numPr>
          <w:ilvl w:val="0"/>
          <w:numId w:val="12"/>
        </w:numPr>
        <w:spacing w:line="276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6F6F66">
        <w:rPr>
          <w:rFonts w:ascii="Arial" w:hAnsi="Arial" w:cs="Arial"/>
          <w:color w:val="auto"/>
        </w:rPr>
        <w:t>To refer</w:t>
      </w:r>
      <w:r w:rsidR="00FE292E" w:rsidRPr="006F6F66">
        <w:rPr>
          <w:rFonts w:ascii="Arial" w:hAnsi="Arial" w:cs="Arial"/>
          <w:color w:val="auto"/>
        </w:rPr>
        <w:t xml:space="preserve"> </w:t>
      </w:r>
      <w:r w:rsidRPr="006F6F66">
        <w:rPr>
          <w:rFonts w:ascii="Arial" w:hAnsi="Arial" w:cs="Arial"/>
          <w:color w:val="auto"/>
        </w:rPr>
        <w:t xml:space="preserve">&amp; adhere </w:t>
      </w:r>
      <w:r w:rsidR="00FE292E" w:rsidRPr="006F6F66">
        <w:rPr>
          <w:rFonts w:ascii="Arial" w:hAnsi="Arial" w:cs="Arial"/>
          <w:color w:val="auto"/>
        </w:rPr>
        <w:t>to Children Missing from Education (CME)</w:t>
      </w:r>
      <w:r w:rsidR="00C34840" w:rsidRPr="006F6F66">
        <w:rPr>
          <w:rFonts w:ascii="Arial" w:hAnsi="Arial" w:cs="Arial"/>
          <w:color w:val="auto"/>
        </w:rPr>
        <w:t xml:space="preserve"> processes and procedures as set out by national and local guidelines on all children where there i</w:t>
      </w:r>
      <w:r w:rsidRPr="006F6F66">
        <w:rPr>
          <w:rFonts w:ascii="Arial" w:hAnsi="Arial" w:cs="Arial"/>
          <w:color w:val="auto"/>
        </w:rPr>
        <w:t>s a concern they may be missing or who are</w:t>
      </w:r>
      <w:r w:rsidR="00C34840" w:rsidRPr="006F6F66">
        <w:rPr>
          <w:rFonts w:ascii="Arial" w:hAnsi="Arial" w:cs="Arial"/>
          <w:color w:val="auto"/>
        </w:rPr>
        <w:t xml:space="preserve"> missing</w:t>
      </w:r>
      <w:r w:rsidRPr="006F6F66">
        <w:rPr>
          <w:rFonts w:ascii="Arial" w:hAnsi="Arial" w:cs="Arial"/>
          <w:color w:val="auto"/>
        </w:rPr>
        <w:t>.</w:t>
      </w:r>
      <w:r w:rsidR="00C34840" w:rsidRPr="006F6F66">
        <w:rPr>
          <w:rFonts w:ascii="Arial" w:hAnsi="Arial" w:cs="Arial"/>
          <w:color w:val="auto"/>
        </w:rPr>
        <w:t xml:space="preserve"> </w:t>
      </w:r>
    </w:p>
    <w:p w:rsidR="000D3866" w:rsidRPr="006F6F66" w:rsidRDefault="006D4179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color w:val="auto"/>
        </w:rPr>
        <w:t>Recognis</w:t>
      </w:r>
      <w:r w:rsidR="001C0BD8" w:rsidRPr="006F6F66">
        <w:rPr>
          <w:rFonts w:ascii="Arial" w:hAnsi="Arial" w:cs="Arial"/>
          <w:color w:val="auto"/>
        </w:rPr>
        <w:t>ing</w:t>
      </w:r>
      <w:r w:rsidRPr="006F6F66">
        <w:rPr>
          <w:rFonts w:ascii="Arial" w:hAnsi="Arial" w:cs="Arial"/>
          <w:color w:val="auto"/>
        </w:rPr>
        <w:t xml:space="preserve"> that Home Educated C</w:t>
      </w:r>
      <w:r w:rsidR="006D3D5A" w:rsidRPr="006F6F66">
        <w:rPr>
          <w:rFonts w:ascii="Arial" w:hAnsi="Arial" w:cs="Arial"/>
          <w:color w:val="auto"/>
        </w:rPr>
        <w:t>hildren can be more vulnerable than other children and with regard to the motivations of the intention to home educate.  Therefore</w:t>
      </w:r>
      <w:r w:rsidR="00CB611B" w:rsidRPr="006F6F66">
        <w:rPr>
          <w:rFonts w:ascii="Arial" w:hAnsi="Arial" w:cs="Arial"/>
          <w:color w:val="auto"/>
        </w:rPr>
        <w:t>,</w:t>
      </w:r>
      <w:r w:rsidR="006D3D5A" w:rsidRPr="006F6F66">
        <w:rPr>
          <w:rFonts w:ascii="Arial" w:hAnsi="Arial" w:cs="Arial"/>
          <w:color w:val="auto"/>
        </w:rPr>
        <w:t xml:space="preserve"> r</w:t>
      </w:r>
      <w:r w:rsidR="000D3866" w:rsidRPr="006F6F66">
        <w:rPr>
          <w:rFonts w:ascii="Arial" w:hAnsi="Arial" w:cs="Arial"/>
          <w:color w:val="auto"/>
        </w:rPr>
        <w:t xml:space="preserve">ecognising </w:t>
      </w:r>
      <w:r w:rsidR="006D3D5A" w:rsidRPr="006F6F66">
        <w:rPr>
          <w:rFonts w:ascii="Arial" w:hAnsi="Arial" w:cs="Arial"/>
          <w:color w:val="auto"/>
        </w:rPr>
        <w:t xml:space="preserve">the responsibilities the school/college has to those who are thinking about or </w:t>
      </w:r>
      <w:r w:rsidRPr="006F6F66">
        <w:rPr>
          <w:rFonts w:ascii="Arial" w:hAnsi="Arial" w:cs="Arial"/>
          <w:color w:val="auto"/>
        </w:rPr>
        <w:t xml:space="preserve">who are </w:t>
      </w:r>
      <w:r w:rsidR="006D3D5A" w:rsidRPr="006F6F66">
        <w:rPr>
          <w:rFonts w:ascii="Arial" w:hAnsi="Arial" w:cs="Arial"/>
          <w:color w:val="auto"/>
        </w:rPr>
        <w:t>about to home educate</w:t>
      </w:r>
      <w:r w:rsidRPr="006F6F66">
        <w:rPr>
          <w:rFonts w:ascii="Arial" w:hAnsi="Arial" w:cs="Arial"/>
          <w:color w:val="auto"/>
        </w:rPr>
        <w:t xml:space="preserve">, including </w:t>
      </w:r>
      <w:r w:rsidR="006D3D5A" w:rsidRPr="006F6F66">
        <w:rPr>
          <w:rFonts w:ascii="Arial" w:hAnsi="Arial" w:cs="Arial"/>
          <w:color w:val="auto"/>
        </w:rPr>
        <w:t>those</w:t>
      </w:r>
      <w:r w:rsidRPr="006F6F66">
        <w:rPr>
          <w:rFonts w:ascii="Arial" w:hAnsi="Arial" w:cs="Arial"/>
          <w:color w:val="auto"/>
        </w:rPr>
        <w:t xml:space="preserve"> who</w:t>
      </w:r>
      <w:r w:rsidR="006D3D5A" w:rsidRPr="006F6F66">
        <w:rPr>
          <w:rFonts w:ascii="Arial" w:hAnsi="Arial" w:cs="Arial"/>
          <w:color w:val="auto"/>
        </w:rPr>
        <w:t xml:space="preserve"> have be</w:t>
      </w:r>
      <w:r w:rsidR="006F6F66">
        <w:rPr>
          <w:rFonts w:ascii="Arial" w:hAnsi="Arial" w:cs="Arial"/>
          <w:color w:val="auto"/>
        </w:rPr>
        <w:t>en removed from a school</w:t>
      </w:r>
      <w:r w:rsidR="006D3D5A" w:rsidRPr="006F6F66">
        <w:rPr>
          <w:rFonts w:ascii="Arial" w:hAnsi="Arial" w:cs="Arial"/>
          <w:color w:val="auto"/>
        </w:rPr>
        <w:t xml:space="preserve"> roll with a view to home educate; </w:t>
      </w:r>
    </w:p>
    <w:p w:rsidR="00E26BCB" w:rsidRPr="006F6F66" w:rsidRDefault="006D3D5A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color w:val="auto"/>
        </w:rPr>
        <w:t>Recognising that l</w:t>
      </w:r>
      <w:r w:rsidR="00E26BCB" w:rsidRPr="006F6F66">
        <w:rPr>
          <w:rFonts w:ascii="Arial" w:hAnsi="Arial" w:cs="Arial"/>
          <w:color w:val="auto"/>
        </w:rPr>
        <w:t xml:space="preserve">ooked After Children </w:t>
      </w:r>
      <w:r w:rsidRPr="006F6F66">
        <w:rPr>
          <w:rFonts w:ascii="Arial" w:hAnsi="Arial" w:cs="Arial"/>
          <w:color w:val="auto"/>
        </w:rPr>
        <w:t xml:space="preserve">are more vulnerable than other children and </w:t>
      </w:r>
      <w:r w:rsidR="001C0BD8" w:rsidRPr="006F6F66">
        <w:rPr>
          <w:rFonts w:ascii="Arial" w:hAnsi="Arial" w:cs="Arial"/>
          <w:color w:val="auto"/>
        </w:rPr>
        <w:t xml:space="preserve">often </w:t>
      </w:r>
      <w:r w:rsidRPr="006F6F66">
        <w:rPr>
          <w:rFonts w:ascii="Arial" w:hAnsi="Arial" w:cs="Arial"/>
          <w:color w:val="auto"/>
        </w:rPr>
        <w:t>have poorer educational outcomes</w:t>
      </w:r>
      <w:r w:rsidR="001C0BD8" w:rsidRPr="006F6F66">
        <w:rPr>
          <w:rFonts w:ascii="Arial" w:hAnsi="Arial" w:cs="Arial"/>
          <w:color w:val="auto"/>
        </w:rPr>
        <w:t>;</w:t>
      </w:r>
      <w:r w:rsidRPr="006F6F66">
        <w:rPr>
          <w:rFonts w:ascii="Arial" w:hAnsi="Arial" w:cs="Arial"/>
          <w:color w:val="auto"/>
        </w:rPr>
        <w:t xml:space="preserve"> therefore</w:t>
      </w:r>
      <w:r w:rsidR="00CB611B" w:rsidRPr="006F6F66">
        <w:rPr>
          <w:rFonts w:ascii="Arial" w:hAnsi="Arial" w:cs="Arial"/>
          <w:color w:val="auto"/>
        </w:rPr>
        <w:t>,</w:t>
      </w:r>
      <w:r w:rsidRPr="006F6F66">
        <w:rPr>
          <w:rFonts w:ascii="Arial" w:hAnsi="Arial" w:cs="Arial"/>
          <w:color w:val="auto"/>
        </w:rPr>
        <w:t xml:space="preserve"> ensuring their wellbeing, safety and welfare</w:t>
      </w:r>
      <w:r w:rsidR="001C0BD8" w:rsidRPr="006F6F66">
        <w:rPr>
          <w:rFonts w:ascii="Arial" w:hAnsi="Arial" w:cs="Arial"/>
          <w:color w:val="auto"/>
        </w:rPr>
        <w:t xml:space="preserve">, </w:t>
      </w:r>
      <w:r w:rsidRPr="006F6F66">
        <w:rPr>
          <w:rFonts w:ascii="Arial" w:hAnsi="Arial" w:cs="Arial"/>
          <w:color w:val="auto"/>
        </w:rPr>
        <w:t xml:space="preserve">helping them to reach their potential; </w:t>
      </w:r>
    </w:p>
    <w:p w:rsidR="00E26BCB" w:rsidRPr="006F6F66" w:rsidRDefault="006F6F66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  <w:lang w:eastAsia="en-GB"/>
        </w:rPr>
        <w:t>All Staff, Governors and Volunteers</w:t>
      </w:r>
      <w:r w:rsidR="00A32D95" w:rsidRPr="006F6F66">
        <w:rPr>
          <w:rFonts w:ascii="Arial" w:hAnsi="Arial" w:cs="Arial"/>
          <w:color w:val="auto"/>
          <w:lang w:eastAsia="en-GB"/>
        </w:rPr>
        <w:t xml:space="preserve"> </w:t>
      </w:r>
      <w:r w:rsidR="006D3D5A" w:rsidRPr="006F6F66">
        <w:rPr>
          <w:rFonts w:ascii="Arial" w:hAnsi="Arial" w:cs="Arial"/>
          <w:color w:val="auto"/>
        </w:rPr>
        <w:t xml:space="preserve">recognise </w:t>
      </w:r>
      <w:r w:rsidR="001C0BD8" w:rsidRPr="006F6F66">
        <w:rPr>
          <w:rFonts w:ascii="Arial" w:hAnsi="Arial" w:cs="Arial"/>
          <w:color w:val="auto"/>
        </w:rPr>
        <w:t xml:space="preserve">their </w:t>
      </w:r>
      <w:r w:rsidR="006D3D5A" w:rsidRPr="006F6F66">
        <w:rPr>
          <w:rFonts w:ascii="Arial" w:hAnsi="Arial" w:cs="Arial"/>
          <w:color w:val="auto"/>
        </w:rPr>
        <w:t xml:space="preserve">roles and responsibilities under SEND that those children/vulnerable adults in the setting may not be able to recognise abuse, abusive situations </w:t>
      </w:r>
      <w:r w:rsidR="001C0BD8" w:rsidRPr="006F6F66">
        <w:rPr>
          <w:rFonts w:ascii="Arial" w:hAnsi="Arial" w:cs="Arial"/>
          <w:color w:val="auto"/>
        </w:rPr>
        <w:t>or</w:t>
      </w:r>
      <w:r w:rsidR="006D3D5A" w:rsidRPr="006F6F66">
        <w:rPr>
          <w:rFonts w:ascii="Arial" w:hAnsi="Arial" w:cs="Arial"/>
          <w:color w:val="auto"/>
        </w:rPr>
        <w:t xml:space="preserve"> protect the</w:t>
      </w:r>
      <w:r w:rsidR="001C0BD8" w:rsidRPr="006F6F66">
        <w:rPr>
          <w:rFonts w:ascii="Arial" w:hAnsi="Arial" w:cs="Arial"/>
          <w:color w:val="auto"/>
        </w:rPr>
        <w:t>mselves from significant harm and</w:t>
      </w:r>
      <w:r w:rsidR="006D3D5A" w:rsidRPr="006F6F66">
        <w:rPr>
          <w:rFonts w:ascii="Arial" w:hAnsi="Arial" w:cs="Arial"/>
          <w:color w:val="auto"/>
        </w:rPr>
        <w:t xml:space="preserve"> exploitation;  </w:t>
      </w:r>
    </w:p>
    <w:p w:rsidR="005A598D" w:rsidRPr="006F6F66" w:rsidRDefault="005A598D" w:rsidP="001249FE">
      <w:pPr>
        <w:pStyle w:val="Default"/>
        <w:numPr>
          <w:ilvl w:val="0"/>
          <w:numId w:val="12"/>
        </w:numPr>
        <w:spacing w:line="276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6F6F66">
        <w:rPr>
          <w:rFonts w:ascii="Arial" w:hAnsi="Arial" w:cs="Arial"/>
          <w:color w:val="auto"/>
        </w:rPr>
        <w:t>Recognising the needs of young carers</w:t>
      </w:r>
      <w:r w:rsidR="001C0BD8" w:rsidRPr="006F6F66">
        <w:rPr>
          <w:rFonts w:ascii="Arial" w:hAnsi="Arial" w:cs="Arial"/>
          <w:color w:val="auto"/>
        </w:rPr>
        <w:t xml:space="preserve"> in </w:t>
      </w:r>
      <w:r w:rsidRPr="006F6F66">
        <w:rPr>
          <w:rFonts w:ascii="Arial" w:hAnsi="Arial" w:cs="Arial"/>
          <w:color w:val="auto"/>
        </w:rPr>
        <w:t xml:space="preserve">that they can </w:t>
      </w:r>
      <w:r w:rsidR="00313500" w:rsidRPr="006F6F66">
        <w:rPr>
          <w:rFonts w:ascii="Arial" w:hAnsi="Arial" w:cs="Arial"/>
          <w:color w:val="auto"/>
        </w:rPr>
        <w:t xml:space="preserve">be more vulnerable or </w:t>
      </w:r>
      <w:r w:rsidRPr="006F6F66">
        <w:rPr>
          <w:rFonts w:ascii="Arial" w:hAnsi="Arial" w:cs="Arial"/>
          <w:color w:val="auto"/>
        </w:rPr>
        <w:t>placed at risk</w:t>
      </w:r>
      <w:r w:rsidR="001C0BD8" w:rsidRPr="006F6F66">
        <w:rPr>
          <w:rFonts w:ascii="Arial" w:hAnsi="Arial" w:cs="Arial"/>
          <w:color w:val="auto"/>
        </w:rPr>
        <w:t>.  T</w:t>
      </w:r>
      <w:r w:rsidRPr="006F6F66">
        <w:rPr>
          <w:rFonts w:ascii="Arial" w:hAnsi="Arial" w:cs="Arial"/>
          <w:color w:val="auto"/>
        </w:rPr>
        <w:t>herefore</w:t>
      </w:r>
      <w:r w:rsidR="00CB611B" w:rsidRPr="006F6F66">
        <w:rPr>
          <w:rFonts w:ascii="Arial" w:hAnsi="Arial" w:cs="Arial"/>
          <w:color w:val="auto"/>
        </w:rPr>
        <w:t>,</w:t>
      </w:r>
      <w:r w:rsidRPr="006F6F66">
        <w:rPr>
          <w:rFonts w:ascii="Arial" w:hAnsi="Arial" w:cs="Arial"/>
          <w:color w:val="auto"/>
        </w:rPr>
        <w:t xml:space="preserve"> being able to identify young carers and ensure they are supported to help reach their potent</w:t>
      </w:r>
      <w:r w:rsidR="00313500" w:rsidRPr="006F6F66">
        <w:rPr>
          <w:rFonts w:ascii="Arial" w:hAnsi="Arial" w:cs="Arial"/>
          <w:color w:val="auto"/>
        </w:rPr>
        <w:t xml:space="preserve">ial with an understanding that staff </w:t>
      </w:r>
      <w:r w:rsidRPr="006F6F66">
        <w:rPr>
          <w:rFonts w:ascii="Arial" w:hAnsi="Arial" w:cs="Arial"/>
          <w:color w:val="auto"/>
        </w:rPr>
        <w:t>and volunteers</w:t>
      </w:r>
      <w:r w:rsidR="006F6F66" w:rsidRPr="006F6F66">
        <w:rPr>
          <w:rFonts w:ascii="Arial" w:hAnsi="Arial" w:cs="Arial"/>
          <w:color w:val="auto"/>
        </w:rPr>
        <w:t xml:space="preserve"> will</w:t>
      </w:r>
      <w:r w:rsidRPr="006F6F66">
        <w:rPr>
          <w:rFonts w:ascii="Arial" w:hAnsi="Arial" w:cs="Arial"/>
          <w:color w:val="auto"/>
        </w:rPr>
        <w:t xml:space="preserve"> need to refer into early help social care services for an assessment of their needs; </w:t>
      </w:r>
    </w:p>
    <w:p w:rsidR="00762A57" w:rsidRPr="006F6F66" w:rsidRDefault="006F6F66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  <w:lang w:eastAsia="en-GB"/>
        </w:rPr>
        <w:t xml:space="preserve">All Staff, </w:t>
      </w:r>
      <w:r w:rsidR="00A32D95" w:rsidRPr="006F6F66">
        <w:rPr>
          <w:rFonts w:ascii="Arial" w:hAnsi="Arial" w:cs="Arial"/>
          <w:color w:val="auto"/>
          <w:lang w:eastAsia="en-GB"/>
        </w:rPr>
        <w:t>Governor</w:t>
      </w:r>
      <w:r w:rsidRPr="006F6F66">
        <w:rPr>
          <w:rFonts w:ascii="Arial" w:hAnsi="Arial" w:cs="Arial"/>
          <w:color w:val="auto"/>
          <w:lang w:eastAsia="en-GB"/>
        </w:rPr>
        <w:t>s and Volunteers</w:t>
      </w:r>
      <w:r w:rsidR="00A32D95" w:rsidRPr="006F6F66">
        <w:rPr>
          <w:rFonts w:ascii="Arial" w:hAnsi="Arial" w:cs="Arial"/>
          <w:color w:val="auto"/>
          <w:lang w:eastAsia="en-GB"/>
        </w:rPr>
        <w:t xml:space="preserve"> </w:t>
      </w:r>
      <w:r w:rsidR="007939FD" w:rsidRPr="006F6F66">
        <w:rPr>
          <w:rFonts w:ascii="Arial" w:hAnsi="Arial" w:cs="Arial"/>
          <w:color w:val="auto"/>
        </w:rPr>
        <w:t xml:space="preserve">are aware of the </w:t>
      </w:r>
      <w:r w:rsidR="00762A57" w:rsidRPr="006F6F66">
        <w:rPr>
          <w:rFonts w:ascii="Arial" w:hAnsi="Arial" w:cs="Arial"/>
          <w:color w:val="auto"/>
        </w:rPr>
        <w:t xml:space="preserve">Private Fostering </w:t>
      </w:r>
      <w:r w:rsidR="007939FD" w:rsidRPr="006F6F66">
        <w:rPr>
          <w:rFonts w:ascii="Arial" w:hAnsi="Arial" w:cs="Arial"/>
          <w:color w:val="auto"/>
        </w:rPr>
        <w:t xml:space="preserve">Policy </w:t>
      </w:r>
      <w:r w:rsidR="00762A57" w:rsidRPr="006F6F66">
        <w:rPr>
          <w:rFonts w:ascii="Arial" w:hAnsi="Arial" w:cs="Arial"/>
          <w:color w:val="auto"/>
        </w:rPr>
        <w:t xml:space="preserve">and </w:t>
      </w:r>
      <w:r w:rsidR="008F6B26" w:rsidRPr="006F6F66">
        <w:rPr>
          <w:rFonts w:ascii="Arial" w:hAnsi="Arial" w:cs="Arial"/>
          <w:color w:val="auto"/>
        </w:rPr>
        <w:t>have an understanding of host families</w:t>
      </w:r>
      <w:r w:rsidR="00681E15" w:rsidRPr="006F6F66">
        <w:rPr>
          <w:rFonts w:ascii="Arial" w:hAnsi="Arial" w:cs="Arial"/>
          <w:color w:val="auto"/>
        </w:rPr>
        <w:t xml:space="preserve"> (Annex A KCSIE may 2016) and </w:t>
      </w:r>
      <w:r w:rsidR="008F6B26" w:rsidRPr="006F6F66">
        <w:rPr>
          <w:rFonts w:ascii="Arial" w:hAnsi="Arial" w:cs="Arial"/>
          <w:color w:val="auto"/>
        </w:rPr>
        <w:t>recognis</w:t>
      </w:r>
      <w:r w:rsidR="00313500" w:rsidRPr="006F6F66">
        <w:rPr>
          <w:rFonts w:ascii="Arial" w:hAnsi="Arial" w:cs="Arial"/>
          <w:color w:val="auto"/>
        </w:rPr>
        <w:t>ing</w:t>
      </w:r>
      <w:r w:rsidR="008F6B26" w:rsidRPr="006F6F66">
        <w:rPr>
          <w:rFonts w:ascii="Arial" w:hAnsi="Arial" w:cs="Arial"/>
          <w:color w:val="auto"/>
        </w:rPr>
        <w:t xml:space="preserve"> they have a duty </w:t>
      </w:r>
      <w:r w:rsidR="00B9508A" w:rsidRPr="006F6F66">
        <w:rPr>
          <w:rFonts w:ascii="Arial" w:hAnsi="Arial" w:cs="Arial"/>
          <w:color w:val="auto"/>
        </w:rPr>
        <w:t xml:space="preserve">to </w:t>
      </w:r>
      <w:r w:rsidR="007939FD" w:rsidRPr="006F6F66">
        <w:rPr>
          <w:rFonts w:ascii="Arial" w:hAnsi="Arial" w:cs="Arial"/>
          <w:color w:val="auto"/>
        </w:rPr>
        <w:t>notif</w:t>
      </w:r>
      <w:r w:rsidR="00B9508A" w:rsidRPr="006F6F66">
        <w:rPr>
          <w:rFonts w:ascii="Arial" w:hAnsi="Arial" w:cs="Arial"/>
          <w:color w:val="auto"/>
        </w:rPr>
        <w:t>y</w:t>
      </w:r>
      <w:r w:rsidR="007939FD" w:rsidRPr="006F6F66">
        <w:rPr>
          <w:rFonts w:ascii="Arial" w:hAnsi="Arial" w:cs="Arial"/>
          <w:color w:val="auto"/>
        </w:rPr>
        <w:t xml:space="preserve"> </w:t>
      </w:r>
      <w:r w:rsidR="00762A57" w:rsidRPr="006F6F66">
        <w:rPr>
          <w:rFonts w:ascii="Arial" w:hAnsi="Arial" w:cs="Arial"/>
          <w:color w:val="auto"/>
        </w:rPr>
        <w:t xml:space="preserve">the </w:t>
      </w:r>
      <w:r w:rsidR="00B9508A" w:rsidRPr="006F6F66">
        <w:rPr>
          <w:rFonts w:ascii="Arial" w:hAnsi="Arial" w:cs="Arial"/>
          <w:color w:val="auto"/>
        </w:rPr>
        <w:t xml:space="preserve">local </w:t>
      </w:r>
      <w:r w:rsidR="00762A57" w:rsidRPr="006F6F66">
        <w:rPr>
          <w:rFonts w:ascii="Arial" w:hAnsi="Arial" w:cs="Arial"/>
          <w:color w:val="auto"/>
        </w:rPr>
        <w:t>Children’s Social Care department if it is thought or known that a child or young p</w:t>
      </w:r>
      <w:r w:rsidR="006F4139" w:rsidRPr="006F6F66">
        <w:rPr>
          <w:rFonts w:ascii="Arial" w:hAnsi="Arial" w:cs="Arial"/>
          <w:color w:val="auto"/>
        </w:rPr>
        <w:t>erson may be Privately Fostered</w:t>
      </w:r>
      <w:r w:rsidR="00681E15" w:rsidRPr="006F6F66">
        <w:rPr>
          <w:rFonts w:ascii="Arial" w:hAnsi="Arial" w:cs="Arial"/>
          <w:color w:val="auto"/>
        </w:rPr>
        <w:t xml:space="preserve"> or subject to a host family arrangement which is unclear or ambiguous</w:t>
      </w:r>
      <w:r w:rsidR="006F4139" w:rsidRPr="006F6F66">
        <w:rPr>
          <w:rFonts w:ascii="Arial" w:hAnsi="Arial" w:cs="Arial"/>
          <w:color w:val="auto"/>
        </w:rPr>
        <w:t>;</w:t>
      </w:r>
    </w:p>
    <w:p w:rsidR="00C1780A" w:rsidRPr="006F6F66" w:rsidRDefault="00A32D95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  <w:lang w:eastAsia="en-GB"/>
        </w:rPr>
        <w:t>All Staff (</w:t>
      </w:r>
      <w:r w:rsidR="00681E15" w:rsidRPr="006F6F66">
        <w:rPr>
          <w:rFonts w:ascii="Arial" w:hAnsi="Arial" w:cs="Arial"/>
          <w:color w:val="auto"/>
          <w:lang w:eastAsia="en-GB"/>
        </w:rPr>
        <w:t>g</w:t>
      </w:r>
      <w:r w:rsidRPr="006F6F66">
        <w:rPr>
          <w:rFonts w:ascii="Arial" w:hAnsi="Arial" w:cs="Arial"/>
          <w:color w:val="auto"/>
          <w:lang w:eastAsia="en-GB"/>
        </w:rPr>
        <w:t xml:space="preserve">overnors and </w:t>
      </w:r>
      <w:r w:rsidR="00681E15" w:rsidRPr="006F6F66">
        <w:rPr>
          <w:rFonts w:ascii="Arial" w:hAnsi="Arial" w:cs="Arial"/>
          <w:color w:val="auto"/>
          <w:lang w:eastAsia="en-GB"/>
        </w:rPr>
        <w:t>v</w:t>
      </w:r>
      <w:r w:rsidRPr="006F6F66">
        <w:rPr>
          <w:rFonts w:ascii="Arial" w:hAnsi="Arial" w:cs="Arial"/>
          <w:color w:val="auto"/>
          <w:lang w:eastAsia="en-GB"/>
        </w:rPr>
        <w:t xml:space="preserve">olunteers) </w:t>
      </w:r>
      <w:r w:rsidR="007939FD" w:rsidRPr="006F6F66">
        <w:rPr>
          <w:rFonts w:ascii="Arial" w:hAnsi="Arial" w:cs="Arial"/>
          <w:color w:val="auto"/>
        </w:rPr>
        <w:t xml:space="preserve">are aware of </w:t>
      </w:r>
      <w:r w:rsidR="00C1780A" w:rsidRPr="006F6F66">
        <w:rPr>
          <w:rFonts w:ascii="Arial" w:hAnsi="Arial" w:cs="Arial"/>
          <w:color w:val="auto"/>
        </w:rPr>
        <w:t xml:space="preserve">Extremism, </w:t>
      </w:r>
      <w:r w:rsidR="007939FD" w:rsidRPr="006F6F66">
        <w:rPr>
          <w:rFonts w:ascii="Arial" w:hAnsi="Arial" w:cs="Arial"/>
          <w:color w:val="auto"/>
        </w:rPr>
        <w:t xml:space="preserve">which include the </w:t>
      </w:r>
      <w:r w:rsidR="00C1780A" w:rsidRPr="006F6F66">
        <w:rPr>
          <w:rFonts w:ascii="Arial" w:hAnsi="Arial" w:cs="Arial"/>
          <w:color w:val="auto"/>
        </w:rPr>
        <w:t>signs of, alert</w:t>
      </w:r>
      <w:r w:rsidR="007939FD" w:rsidRPr="006F6F66">
        <w:rPr>
          <w:rFonts w:ascii="Arial" w:hAnsi="Arial" w:cs="Arial"/>
          <w:color w:val="auto"/>
        </w:rPr>
        <w:t xml:space="preserve">s </w:t>
      </w:r>
      <w:r w:rsidR="00C1780A" w:rsidRPr="006F6F66">
        <w:rPr>
          <w:rFonts w:ascii="Arial" w:hAnsi="Arial" w:cs="Arial"/>
          <w:color w:val="auto"/>
        </w:rPr>
        <w:t>to concerning behaviours, and ideologies considered to be extreme</w:t>
      </w:r>
      <w:r w:rsidR="007939FD" w:rsidRPr="006F6F66">
        <w:rPr>
          <w:rFonts w:ascii="Arial" w:hAnsi="Arial" w:cs="Arial"/>
          <w:color w:val="auto"/>
        </w:rPr>
        <w:t xml:space="preserve">; </w:t>
      </w:r>
      <w:r w:rsidR="00375CC3" w:rsidRPr="006F6F66">
        <w:rPr>
          <w:rFonts w:ascii="Arial" w:hAnsi="Arial" w:cs="Arial"/>
          <w:color w:val="auto"/>
        </w:rPr>
        <w:t>as well as</w:t>
      </w:r>
      <w:r w:rsidR="007939FD" w:rsidRPr="006F6F66">
        <w:rPr>
          <w:rFonts w:ascii="Arial" w:hAnsi="Arial" w:cs="Arial"/>
          <w:color w:val="auto"/>
        </w:rPr>
        <w:t xml:space="preserve"> having </w:t>
      </w:r>
      <w:r w:rsidR="00375CC3" w:rsidRPr="006F6F66">
        <w:rPr>
          <w:rFonts w:ascii="Arial" w:hAnsi="Arial" w:cs="Arial"/>
          <w:color w:val="auto"/>
        </w:rPr>
        <w:t>a</w:t>
      </w:r>
      <w:r w:rsidR="00C1780A" w:rsidRPr="006F6F66">
        <w:rPr>
          <w:rFonts w:ascii="Arial" w:hAnsi="Arial" w:cs="Arial"/>
          <w:color w:val="auto"/>
        </w:rPr>
        <w:t>n understanding of th</w:t>
      </w:r>
      <w:r w:rsidR="007939FD" w:rsidRPr="006F6F66">
        <w:rPr>
          <w:rFonts w:ascii="Arial" w:hAnsi="Arial" w:cs="Arial"/>
          <w:color w:val="auto"/>
        </w:rPr>
        <w:t>e British Value</w:t>
      </w:r>
      <w:r w:rsidR="00193941" w:rsidRPr="006F6F66">
        <w:rPr>
          <w:rFonts w:ascii="Arial" w:hAnsi="Arial" w:cs="Arial"/>
          <w:color w:val="auto"/>
        </w:rPr>
        <w:t>s</w:t>
      </w:r>
      <w:r w:rsidR="007939FD" w:rsidRPr="006F6F66">
        <w:rPr>
          <w:rFonts w:ascii="Arial" w:hAnsi="Arial" w:cs="Arial"/>
          <w:color w:val="auto"/>
        </w:rPr>
        <w:t xml:space="preserve"> A</w:t>
      </w:r>
      <w:r w:rsidR="00C1780A" w:rsidRPr="006F6F66">
        <w:rPr>
          <w:rFonts w:ascii="Arial" w:hAnsi="Arial" w:cs="Arial"/>
          <w:color w:val="auto"/>
        </w:rPr>
        <w:t>genda</w:t>
      </w:r>
      <w:r w:rsidR="007939FD" w:rsidRPr="006F6F66">
        <w:rPr>
          <w:rFonts w:ascii="Arial" w:hAnsi="Arial" w:cs="Arial"/>
          <w:color w:val="auto"/>
        </w:rPr>
        <w:t>.</w:t>
      </w:r>
      <w:r w:rsidR="001F0BB6" w:rsidRPr="006F6F66">
        <w:rPr>
          <w:rFonts w:ascii="Arial" w:hAnsi="Arial" w:cs="Arial"/>
          <w:color w:val="auto"/>
        </w:rPr>
        <w:t xml:space="preserve"> Thi</w:t>
      </w:r>
      <w:r w:rsidR="00193941" w:rsidRPr="006F6F66">
        <w:rPr>
          <w:rFonts w:ascii="Arial" w:hAnsi="Arial" w:cs="Arial"/>
          <w:color w:val="auto"/>
        </w:rPr>
        <w:t>s will include attendance at tra</w:t>
      </w:r>
      <w:r w:rsidR="001F0BB6" w:rsidRPr="006F6F66">
        <w:rPr>
          <w:rFonts w:ascii="Arial" w:hAnsi="Arial" w:cs="Arial"/>
          <w:color w:val="auto"/>
        </w:rPr>
        <w:t xml:space="preserve">ining </w:t>
      </w:r>
      <w:r w:rsidR="00193941" w:rsidRPr="006F6F66">
        <w:rPr>
          <w:rFonts w:ascii="Arial" w:hAnsi="Arial" w:cs="Arial"/>
          <w:color w:val="auto"/>
        </w:rPr>
        <w:t xml:space="preserve">on </w:t>
      </w:r>
      <w:r w:rsidR="001F0BB6" w:rsidRPr="006F6F66">
        <w:rPr>
          <w:rFonts w:ascii="Arial" w:hAnsi="Arial" w:cs="Arial"/>
          <w:color w:val="auto"/>
        </w:rPr>
        <w:t>either Prevent/Wrap or training considered sufficient by the local authority</w:t>
      </w:r>
      <w:r w:rsidR="006F4139" w:rsidRPr="006F6F66">
        <w:rPr>
          <w:rFonts w:ascii="Arial" w:hAnsi="Arial" w:cs="Arial"/>
          <w:color w:val="auto"/>
        </w:rPr>
        <w:t xml:space="preserve"> </w:t>
      </w:r>
      <w:r w:rsidR="00193941" w:rsidRPr="006F6F66">
        <w:rPr>
          <w:rFonts w:ascii="Arial" w:hAnsi="Arial" w:cs="Arial"/>
          <w:color w:val="auto"/>
        </w:rPr>
        <w:t xml:space="preserve">which </w:t>
      </w:r>
      <w:r w:rsidR="00BA2614" w:rsidRPr="006F6F66">
        <w:rPr>
          <w:rFonts w:ascii="Arial" w:hAnsi="Arial" w:cs="Arial"/>
          <w:color w:val="auto"/>
        </w:rPr>
        <w:t>fulfils</w:t>
      </w:r>
      <w:r w:rsidR="006F4139" w:rsidRPr="006F6F66">
        <w:rPr>
          <w:rFonts w:ascii="Arial" w:hAnsi="Arial" w:cs="Arial"/>
          <w:color w:val="auto"/>
        </w:rPr>
        <w:t xml:space="preserve"> the requirements of the prevent Duty for schools/colleges;</w:t>
      </w:r>
      <w:r w:rsidR="001F0BB6" w:rsidRPr="006F6F66">
        <w:rPr>
          <w:rFonts w:ascii="Arial" w:hAnsi="Arial" w:cs="Arial"/>
          <w:color w:val="auto"/>
        </w:rPr>
        <w:t xml:space="preserve"> </w:t>
      </w:r>
      <w:r w:rsidR="00C1780A" w:rsidRPr="006F6F66">
        <w:rPr>
          <w:rFonts w:ascii="Arial" w:hAnsi="Arial" w:cs="Arial"/>
          <w:color w:val="auto"/>
        </w:rPr>
        <w:t xml:space="preserve"> </w:t>
      </w:r>
    </w:p>
    <w:p w:rsidR="001F0BB6" w:rsidRPr="006F6F66" w:rsidRDefault="006F6F66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F6F66">
        <w:rPr>
          <w:rFonts w:ascii="Arial" w:hAnsi="Arial" w:cs="Arial"/>
          <w:color w:val="auto"/>
          <w:lang w:eastAsia="en-GB"/>
        </w:rPr>
        <w:t xml:space="preserve">All Staff, </w:t>
      </w:r>
      <w:r w:rsidR="00681E15" w:rsidRPr="006F6F66">
        <w:rPr>
          <w:rFonts w:ascii="Arial" w:hAnsi="Arial" w:cs="Arial"/>
          <w:color w:val="auto"/>
          <w:lang w:eastAsia="en-GB"/>
        </w:rPr>
        <w:t>g</w:t>
      </w:r>
      <w:r w:rsidR="00A32D95" w:rsidRPr="006F6F66">
        <w:rPr>
          <w:rFonts w:ascii="Arial" w:hAnsi="Arial" w:cs="Arial"/>
          <w:color w:val="auto"/>
          <w:lang w:eastAsia="en-GB"/>
        </w:rPr>
        <w:t xml:space="preserve">overnors and </w:t>
      </w:r>
      <w:r w:rsidR="00681E15" w:rsidRPr="006F6F66">
        <w:rPr>
          <w:rFonts w:ascii="Arial" w:hAnsi="Arial" w:cs="Arial"/>
          <w:color w:val="auto"/>
          <w:lang w:eastAsia="en-GB"/>
        </w:rPr>
        <w:t>v</w:t>
      </w:r>
      <w:r w:rsidRPr="006F6F66">
        <w:rPr>
          <w:rFonts w:ascii="Arial" w:hAnsi="Arial" w:cs="Arial"/>
          <w:color w:val="auto"/>
          <w:lang w:eastAsia="en-GB"/>
        </w:rPr>
        <w:t>olunteers</w:t>
      </w:r>
      <w:r w:rsidR="00A32D95" w:rsidRPr="006F6F66">
        <w:rPr>
          <w:rFonts w:ascii="Arial" w:hAnsi="Arial" w:cs="Arial"/>
          <w:color w:val="auto"/>
          <w:lang w:eastAsia="en-GB"/>
        </w:rPr>
        <w:t xml:space="preserve"> </w:t>
      </w:r>
      <w:r w:rsidR="001F0BB6" w:rsidRPr="006F6F66">
        <w:rPr>
          <w:rFonts w:ascii="Arial" w:hAnsi="Arial" w:cs="Arial"/>
          <w:color w:val="auto"/>
        </w:rPr>
        <w:t xml:space="preserve">know about Prevent duties and will report any concerns to the </w:t>
      </w:r>
      <w:r w:rsidR="006131CC" w:rsidRPr="006F6F66">
        <w:rPr>
          <w:rFonts w:ascii="Arial" w:hAnsi="Arial" w:cs="Arial"/>
          <w:color w:val="auto"/>
        </w:rPr>
        <w:t>Safeguarding Designated L</w:t>
      </w:r>
      <w:r w:rsidR="001F0BB6" w:rsidRPr="006F6F66">
        <w:rPr>
          <w:rFonts w:ascii="Arial" w:hAnsi="Arial" w:cs="Arial"/>
          <w:color w:val="auto"/>
        </w:rPr>
        <w:t>ead in the school who has responsibilities under Prevent to take action, offer advice and support which may include a referral into Channel using the case pathway process</w:t>
      </w:r>
      <w:r w:rsidR="006F4139" w:rsidRPr="006F6F66">
        <w:rPr>
          <w:rFonts w:ascii="Arial" w:hAnsi="Arial" w:cs="Arial"/>
          <w:color w:val="auto"/>
        </w:rPr>
        <w:t>;</w:t>
      </w:r>
      <w:r w:rsidR="001F0BB6" w:rsidRPr="006F6F66">
        <w:rPr>
          <w:rFonts w:ascii="Arial" w:hAnsi="Arial" w:cs="Arial"/>
          <w:color w:val="auto"/>
        </w:rPr>
        <w:t xml:space="preserve"> </w:t>
      </w:r>
    </w:p>
    <w:p w:rsidR="005A598D" w:rsidRPr="006F6F66" w:rsidRDefault="006F6F66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color w:val="auto"/>
          <w:lang w:eastAsia="en-GB"/>
        </w:rPr>
        <w:t xml:space="preserve">All Staff, </w:t>
      </w:r>
      <w:r w:rsidR="00681E15" w:rsidRPr="006F6F66">
        <w:rPr>
          <w:rFonts w:ascii="Arial" w:hAnsi="Arial" w:cs="Arial"/>
          <w:color w:val="auto"/>
          <w:lang w:eastAsia="en-GB"/>
        </w:rPr>
        <w:t>g</w:t>
      </w:r>
      <w:r w:rsidR="009316B4" w:rsidRPr="006F6F66">
        <w:rPr>
          <w:rFonts w:ascii="Arial" w:hAnsi="Arial" w:cs="Arial"/>
          <w:color w:val="auto"/>
          <w:lang w:eastAsia="en-GB"/>
        </w:rPr>
        <w:t xml:space="preserve">overnors and </w:t>
      </w:r>
      <w:r w:rsidR="00681E15" w:rsidRPr="006F6F66">
        <w:rPr>
          <w:rFonts w:ascii="Arial" w:hAnsi="Arial" w:cs="Arial"/>
          <w:color w:val="auto"/>
          <w:lang w:eastAsia="en-GB"/>
        </w:rPr>
        <w:t>v</w:t>
      </w:r>
      <w:r w:rsidRPr="006F6F66">
        <w:rPr>
          <w:rFonts w:ascii="Arial" w:hAnsi="Arial" w:cs="Arial"/>
          <w:color w:val="auto"/>
          <w:lang w:eastAsia="en-GB"/>
        </w:rPr>
        <w:t>olunteers</w:t>
      </w:r>
      <w:r w:rsidR="009316B4" w:rsidRPr="006F6F66">
        <w:rPr>
          <w:rFonts w:ascii="Arial" w:hAnsi="Arial" w:cs="Arial"/>
          <w:color w:val="auto"/>
          <w:lang w:eastAsia="en-GB"/>
        </w:rPr>
        <w:t xml:space="preserve"> should recognise that children are capable of abusing other children </w:t>
      </w:r>
      <w:r w:rsidR="00193941" w:rsidRPr="006F6F66">
        <w:rPr>
          <w:rFonts w:ascii="Arial" w:hAnsi="Arial" w:cs="Arial"/>
          <w:color w:val="auto"/>
          <w:lang w:eastAsia="en-GB"/>
        </w:rPr>
        <w:t>or</w:t>
      </w:r>
      <w:r w:rsidR="009316B4" w:rsidRPr="006F6F66">
        <w:rPr>
          <w:rFonts w:ascii="Arial" w:hAnsi="Arial" w:cs="Arial"/>
          <w:color w:val="auto"/>
          <w:lang w:eastAsia="en-GB"/>
        </w:rPr>
        <w:t xml:space="preserve"> their peers, </w:t>
      </w:r>
      <w:r w:rsidR="00193941" w:rsidRPr="006F6F66">
        <w:rPr>
          <w:rFonts w:ascii="Arial" w:hAnsi="Arial" w:cs="Arial"/>
          <w:color w:val="auto"/>
          <w:lang w:eastAsia="en-GB"/>
        </w:rPr>
        <w:t>working</w:t>
      </w:r>
      <w:r w:rsidR="009316B4" w:rsidRPr="006F6F66">
        <w:rPr>
          <w:rFonts w:ascii="Arial" w:hAnsi="Arial" w:cs="Arial"/>
          <w:color w:val="auto"/>
          <w:lang w:eastAsia="en-GB"/>
        </w:rPr>
        <w:t xml:space="preserve"> to reduce and eliminate such behaviour in their setting.  </w:t>
      </w:r>
    </w:p>
    <w:p w:rsidR="00193941" w:rsidRPr="006F6F66" w:rsidRDefault="00193941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F6F66">
        <w:rPr>
          <w:rFonts w:ascii="Arial" w:hAnsi="Arial" w:cs="Arial"/>
          <w:szCs w:val="24"/>
        </w:rPr>
        <w:lastRenderedPageBreak/>
        <w:t>This S</w:t>
      </w:r>
      <w:r w:rsidR="006F6F66" w:rsidRPr="006F6F66">
        <w:rPr>
          <w:rFonts w:ascii="Arial" w:hAnsi="Arial" w:cs="Arial"/>
          <w:szCs w:val="24"/>
        </w:rPr>
        <w:t>chool</w:t>
      </w:r>
      <w:r w:rsidR="008F6B26" w:rsidRPr="006F6F66">
        <w:rPr>
          <w:rFonts w:ascii="Arial" w:hAnsi="Arial" w:cs="Arial"/>
          <w:szCs w:val="24"/>
        </w:rPr>
        <w:t xml:space="preserve"> recognises the importance of learning from national and local Serious Case Reviews and Thematic Learning Reviews</w:t>
      </w:r>
      <w:r w:rsidRPr="006F6F66">
        <w:rPr>
          <w:rFonts w:ascii="Arial" w:hAnsi="Arial" w:cs="Arial"/>
          <w:szCs w:val="24"/>
        </w:rPr>
        <w:t xml:space="preserve">.  We are aware of the </w:t>
      </w:r>
      <w:r w:rsidR="008F6B26" w:rsidRPr="006F6F66">
        <w:rPr>
          <w:rFonts w:ascii="Arial" w:hAnsi="Arial" w:cs="Arial"/>
          <w:szCs w:val="24"/>
        </w:rPr>
        <w:t xml:space="preserve">impact </w:t>
      </w:r>
      <w:r w:rsidRPr="006F6F66">
        <w:rPr>
          <w:rFonts w:ascii="Arial" w:hAnsi="Arial" w:cs="Arial"/>
          <w:szCs w:val="24"/>
        </w:rPr>
        <w:t>this has on how we carry out our Safeguarding and Child P</w:t>
      </w:r>
      <w:r w:rsidR="008F6B26" w:rsidRPr="006F6F66">
        <w:rPr>
          <w:rFonts w:ascii="Arial" w:hAnsi="Arial" w:cs="Arial"/>
          <w:szCs w:val="24"/>
        </w:rPr>
        <w:t>rotection responsibilities and roles</w:t>
      </w:r>
      <w:r w:rsidRPr="006F6F66">
        <w:rPr>
          <w:rFonts w:ascii="Arial" w:hAnsi="Arial" w:cs="Arial"/>
          <w:szCs w:val="24"/>
        </w:rPr>
        <w:t>.</w:t>
      </w:r>
    </w:p>
    <w:p w:rsidR="00193941" w:rsidRPr="006F6F66" w:rsidRDefault="00193941" w:rsidP="006F6F66">
      <w:pPr>
        <w:spacing w:after="0"/>
        <w:rPr>
          <w:rFonts w:ascii="Arial" w:hAnsi="Arial" w:cs="Arial"/>
          <w:szCs w:val="24"/>
        </w:rPr>
      </w:pPr>
    </w:p>
    <w:p w:rsidR="00214F84" w:rsidRPr="006F6F66" w:rsidRDefault="008726E7" w:rsidP="006069F1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b/>
          <w:color w:val="auto"/>
        </w:rPr>
        <w:t xml:space="preserve">4.2 </w:t>
      </w:r>
      <w:r w:rsidR="00214F84" w:rsidRPr="006F6F66">
        <w:rPr>
          <w:rFonts w:ascii="Arial" w:hAnsi="Arial" w:cs="Arial"/>
          <w:b/>
          <w:color w:val="auto"/>
        </w:rPr>
        <w:t xml:space="preserve">   </w:t>
      </w:r>
      <w:r w:rsidRPr="006F6F66">
        <w:rPr>
          <w:rFonts w:ascii="Arial" w:hAnsi="Arial" w:cs="Arial"/>
          <w:b/>
          <w:color w:val="auto"/>
        </w:rPr>
        <w:t>Governors</w:t>
      </w:r>
      <w:r w:rsidR="009002F8" w:rsidRPr="006F6F66">
        <w:rPr>
          <w:rFonts w:ascii="Arial" w:hAnsi="Arial" w:cs="Arial"/>
          <w:b/>
          <w:color w:val="auto"/>
        </w:rPr>
        <w:t>, Proprietors</w:t>
      </w:r>
      <w:r w:rsidR="00AB502C" w:rsidRPr="006F6F66">
        <w:rPr>
          <w:rFonts w:ascii="Arial" w:hAnsi="Arial" w:cs="Arial"/>
          <w:b/>
          <w:color w:val="auto"/>
        </w:rPr>
        <w:t xml:space="preserve"> and School L</w:t>
      </w:r>
      <w:r w:rsidR="00FE292E" w:rsidRPr="006F6F66">
        <w:rPr>
          <w:rFonts w:ascii="Arial" w:hAnsi="Arial" w:cs="Arial"/>
          <w:b/>
          <w:color w:val="auto"/>
        </w:rPr>
        <w:t>eadership are responsible for</w:t>
      </w:r>
      <w:r w:rsidR="001F6416" w:rsidRPr="006F6F66">
        <w:rPr>
          <w:rFonts w:ascii="Arial" w:hAnsi="Arial" w:cs="Arial"/>
          <w:b/>
          <w:color w:val="auto"/>
        </w:rPr>
        <w:t xml:space="preserve"> </w:t>
      </w:r>
      <w:r w:rsidR="00777DAD" w:rsidRPr="006F6F66">
        <w:rPr>
          <w:rFonts w:ascii="Arial" w:hAnsi="Arial" w:cs="Arial"/>
          <w:b/>
          <w:color w:val="auto"/>
        </w:rPr>
        <w:t>(and need</w:t>
      </w:r>
      <w:r w:rsidR="001F6416" w:rsidRPr="006F6F66">
        <w:rPr>
          <w:rFonts w:ascii="Arial" w:hAnsi="Arial" w:cs="Arial"/>
          <w:b/>
          <w:color w:val="auto"/>
        </w:rPr>
        <w:t xml:space="preserve"> </w:t>
      </w:r>
    </w:p>
    <w:p w:rsidR="00FE292E" w:rsidRPr="006F6F66" w:rsidRDefault="00214F84" w:rsidP="006069F1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6F6F66">
        <w:rPr>
          <w:rFonts w:ascii="Arial" w:hAnsi="Arial" w:cs="Arial"/>
          <w:b/>
          <w:color w:val="auto"/>
        </w:rPr>
        <w:t xml:space="preserve">          </w:t>
      </w:r>
      <w:r w:rsidR="001F6416" w:rsidRPr="006F6F66">
        <w:rPr>
          <w:rFonts w:ascii="Arial" w:hAnsi="Arial" w:cs="Arial"/>
          <w:b/>
          <w:color w:val="auto"/>
        </w:rPr>
        <w:t xml:space="preserve">to ask a </w:t>
      </w:r>
      <w:r w:rsidRPr="006F6F66">
        <w:rPr>
          <w:rFonts w:ascii="Arial" w:hAnsi="Arial" w:cs="Arial"/>
          <w:b/>
          <w:color w:val="auto"/>
        </w:rPr>
        <w:t>S</w:t>
      </w:r>
      <w:r w:rsidR="006F6F66">
        <w:rPr>
          <w:rFonts w:ascii="Arial" w:hAnsi="Arial" w:cs="Arial"/>
          <w:b/>
          <w:color w:val="auto"/>
        </w:rPr>
        <w:t>chool</w:t>
      </w:r>
      <w:r w:rsidR="001F6416" w:rsidRPr="006F6F66">
        <w:rPr>
          <w:rFonts w:ascii="Arial" w:hAnsi="Arial" w:cs="Arial"/>
          <w:b/>
          <w:color w:val="auto"/>
        </w:rPr>
        <w:t xml:space="preserve"> </w:t>
      </w:r>
      <w:r w:rsidR="00777DAD" w:rsidRPr="006F6F66">
        <w:rPr>
          <w:rFonts w:ascii="Arial" w:hAnsi="Arial" w:cs="Arial"/>
          <w:b/>
          <w:color w:val="auto"/>
        </w:rPr>
        <w:t>about):</w:t>
      </w:r>
    </w:p>
    <w:p w:rsidR="00FA7099" w:rsidRPr="008B5177" w:rsidRDefault="008726E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Taking </w:t>
      </w:r>
      <w:r w:rsidR="00FA7099" w:rsidRPr="006069F1">
        <w:rPr>
          <w:rFonts w:ascii="Arial" w:hAnsi="Arial" w:cs="Arial"/>
          <w:szCs w:val="24"/>
          <w:lang w:eastAsia="en-GB"/>
        </w:rPr>
        <w:t>leadership responsibility for the school</w:t>
      </w:r>
      <w:r w:rsidR="00BA2614" w:rsidRPr="006069F1">
        <w:rPr>
          <w:rFonts w:ascii="Arial" w:hAnsi="Arial" w:cs="Arial"/>
          <w:szCs w:val="24"/>
          <w:lang w:eastAsia="en-GB"/>
        </w:rPr>
        <w:t xml:space="preserve">'s </w:t>
      </w:r>
      <w:r w:rsidR="00BA2614" w:rsidRPr="008B5177">
        <w:rPr>
          <w:rFonts w:ascii="Arial" w:hAnsi="Arial" w:cs="Arial"/>
          <w:szCs w:val="24"/>
          <w:lang w:eastAsia="en-GB"/>
        </w:rPr>
        <w:t>S</w:t>
      </w:r>
      <w:r w:rsidR="00FA7099" w:rsidRPr="008B5177">
        <w:rPr>
          <w:rFonts w:ascii="Arial" w:hAnsi="Arial" w:cs="Arial"/>
          <w:szCs w:val="24"/>
          <w:lang w:eastAsia="en-GB"/>
        </w:rPr>
        <w:t>afeguarding</w:t>
      </w:r>
      <w:r w:rsidR="00E26BCB" w:rsidRPr="008B5177">
        <w:rPr>
          <w:rFonts w:ascii="Arial" w:hAnsi="Arial" w:cs="Arial"/>
          <w:szCs w:val="24"/>
          <w:lang w:eastAsia="en-GB"/>
        </w:rPr>
        <w:t xml:space="preserve"> </w:t>
      </w:r>
      <w:r w:rsidR="00BA2614" w:rsidRPr="008B5177">
        <w:rPr>
          <w:rFonts w:ascii="Arial" w:hAnsi="Arial" w:cs="Arial"/>
          <w:szCs w:val="24"/>
          <w:lang w:eastAsia="en-GB"/>
        </w:rPr>
        <w:t>and Child P</w:t>
      </w:r>
      <w:r w:rsidR="00E26BCB" w:rsidRPr="008B5177">
        <w:rPr>
          <w:rFonts w:ascii="Arial" w:hAnsi="Arial" w:cs="Arial"/>
          <w:szCs w:val="24"/>
          <w:lang w:eastAsia="en-GB"/>
        </w:rPr>
        <w:t xml:space="preserve">rotection </w:t>
      </w:r>
      <w:r w:rsidR="00FA7099" w:rsidRPr="008B5177">
        <w:rPr>
          <w:rFonts w:ascii="Arial" w:hAnsi="Arial" w:cs="Arial"/>
          <w:szCs w:val="24"/>
          <w:lang w:eastAsia="en-GB"/>
        </w:rPr>
        <w:t>arrangements</w:t>
      </w:r>
      <w:r w:rsidR="00E26BCB" w:rsidRPr="008B5177">
        <w:rPr>
          <w:rFonts w:ascii="Arial" w:hAnsi="Arial" w:cs="Arial"/>
          <w:szCs w:val="24"/>
          <w:lang w:eastAsia="en-GB"/>
        </w:rPr>
        <w:t>;</w:t>
      </w:r>
      <w:r w:rsidR="00FA7099" w:rsidRPr="008B5177">
        <w:rPr>
          <w:rFonts w:ascii="Arial" w:hAnsi="Arial" w:cs="Arial"/>
          <w:szCs w:val="24"/>
          <w:lang w:eastAsia="en-GB"/>
        </w:rPr>
        <w:t xml:space="preserve"> </w:t>
      </w:r>
    </w:p>
    <w:p w:rsidR="002F7F2F" w:rsidRPr="008B5177" w:rsidRDefault="00C1780A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  <w:lang w:eastAsia="en-GB"/>
        </w:rPr>
        <w:t>That they are up t</w:t>
      </w:r>
      <w:r w:rsidR="00BA2614" w:rsidRPr="008B5177">
        <w:rPr>
          <w:rFonts w:ascii="Arial" w:hAnsi="Arial" w:cs="Arial"/>
          <w:szCs w:val="24"/>
          <w:lang w:eastAsia="en-GB"/>
        </w:rPr>
        <w:t>o date with emerging issues in S</w:t>
      </w:r>
      <w:r w:rsidRPr="008B5177">
        <w:rPr>
          <w:rFonts w:ascii="Arial" w:hAnsi="Arial" w:cs="Arial"/>
          <w:szCs w:val="24"/>
          <w:lang w:eastAsia="en-GB"/>
        </w:rPr>
        <w:t xml:space="preserve">afeguarding and </w:t>
      </w:r>
      <w:r w:rsidR="00BA2614" w:rsidRPr="008B5177">
        <w:rPr>
          <w:rFonts w:ascii="Arial" w:hAnsi="Arial" w:cs="Arial"/>
          <w:szCs w:val="24"/>
          <w:lang w:eastAsia="en-GB"/>
        </w:rPr>
        <w:t>recognise the</w:t>
      </w:r>
      <w:r w:rsidRPr="008B5177">
        <w:rPr>
          <w:rFonts w:ascii="Arial" w:hAnsi="Arial" w:cs="Arial"/>
          <w:szCs w:val="24"/>
          <w:lang w:eastAsia="en-GB"/>
        </w:rPr>
        <w:t xml:space="preserve"> strategies by the Local Authority in trying to k</w:t>
      </w:r>
      <w:r w:rsidR="006F6F66" w:rsidRPr="008B5177">
        <w:rPr>
          <w:rFonts w:ascii="Arial" w:hAnsi="Arial" w:cs="Arial"/>
          <w:szCs w:val="24"/>
          <w:lang w:eastAsia="en-GB"/>
        </w:rPr>
        <w:t>eep children safe i</w:t>
      </w:r>
      <w:r w:rsidR="00E26BCB" w:rsidRPr="008B5177">
        <w:rPr>
          <w:rFonts w:ascii="Arial" w:hAnsi="Arial" w:cs="Arial"/>
          <w:szCs w:val="24"/>
          <w:lang w:eastAsia="en-GB"/>
        </w:rPr>
        <w:t>n Derbyshire;</w:t>
      </w:r>
      <w:r w:rsidRPr="008B5177">
        <w:rPr>
          <w:rFonts w:ascii="Arial" w:hAnsi="Arial" w:cs="Arial"/>
          <w:szCs w:val="24"/>
          <w:lang w:eastAsia="en-GB"/>
        </w:rPr>
        <w:t xml:space="preserve">   </w:t>
      </w:r>
    </w:p>
    <w:p w:rsidR="008726E7" w:rsidRPr="008B5177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>E</w:t>
      </w:r>
      <w:r w:rsidR="00A63C22" w:rsidRPr="008B5177">
        <w:rPr>
          <w:rFonts w:ascii="Arial" w:hAnsi="Arial" w:cs="Arial"/>
          <w:color w:val="auto"/>
        </w:rPr>
        <w:t>nsur</w:t>
      </w:r>
      <w:r w:rsidRPr="008B5177">
        <w:rPr>
          <w:rFonts w:ascii="Arial" w:hAnsi="Arial" w:cs="Arial"/>
          <w:color w:val="auto"/>
        </w:rPr>
        <w:t>ing</w:t>
      </w:r>
      <w:r w:rsidR="00A63C22" w:rsidRPr="008B5177">
        <w:rPr>
          <w:rFonts w:ascii="Arial" w:hAnsi="Arial" w:cs="Arial"/>
          <w:color w:val="auto"/>
        </w:rPr>
        <w:t xml:space="preserve"> </w:t>
      </w:r>
      <w:r w:rsidR="00FE292E" w:rsidRPr="008B5177">
        <w:rPr>
          <w:rFonts w:ascii="Arial" w:hAnsi="Arial" w:cs="Arial"/>
          <w:color w:val="auto"/>
        </w:rPr>
        <w:t xml:space="preserve">that we have a nominated </w:t>
      </w:r>
      <w:r w:rsidR="009002F8" w:rsidRPr="008B5177">
        <w:rPr>
          <w:rFonts w:ascii="Arial" w:hAnsi="Arial" w:cs="Arial"/>
          <w:color w:val="auto"/>
        </w:rPr>
        <w:t xml:space="preserve">link </w:t>
      </w:r>
      <w:r w:rsidR="00AB502C" w:rsidRPr="008B5177">
        <w:rPr>
          <w:rFonts w:ascii="Arial" w:hAnsi="Arial" w:cs="Arial"/>
          <w:color w:val="auto"/>
        </w:rPr>
        <w:t>Governor for Child Protection and S</w:t>
      </w:r>
      <w:r w:rsidR="00FE292E" w:rsidRPr="008B5177">
        <w:rPr>
          <w:rFonts w:ascii="Arial" w:hAnsi="Arial" w:cs="Arial"/>
          <w:color w:val="auto"/>
        </w:rPr>
        <w:t>afeguarding</w:t>
      </w:r>
      <w:r w:rsidR="00AB502C" w:rsidRPr="008B5177">
        <w:rPr>
          <w:rFonts w:ascii="Arial" w:hAnsi="Arial" w:cs="Arial"/>
          <w:color w:val="auto"/>
        </w:rPr>
        <w:t xml:space="preserve"> who can </w:t>
      </w:r>
      <w:r w:rsidRPr="008B5177">
        <w:rPr>
          <w:rFonts w:ascii="Arial" w:hAnsi="Arial" w:cs="Arial"/>
          <w:color w:val="auto"/>
        </w:rPr>
        <w:t xml:space="preserve">also </w:t>
      </w:r>
      <w:r w:rsidR="00AB502C" w:rsidRPr="008B5177">
        <w:rPr>
          <w:rFonts w:ascii="Arial" w:hAnsi="Arial" w:cs="Arial"/>
          <w:color w:val="auto"/>
        </w:rPr>
        <w:t>provide a link to the Local Authority on matters of Safeguarding in their S</w:t>
      </w:r>
      <w:r w:rsidR="00BA246F" w:rsidRPr="008B5177">
        <w:rPr>
          <w:rFonts w:ascii="Arial" w:hAnsi="Arial" w:cs="Arial"/>
          <w:color w:val="auto"/>
        </w:rPr>
        <w:t xml:space="preserve">chool </w:t>
      </w:r>
      <w:r w:rsidR="00AB502C" w:rsidRPr="008B5177">
        <w:rPr>
          <w:rFonts w:ascii="Arial" w:hAnsi="Arial" w:cs="Arial"/>
          <w:color w:val="auto"/>
        </w:rPr>
        <w:t>/ C</w:t>
      </w:r>
      <w:r w:rsidR="00BA246F" w:rsidRPr="008B5177">
        <w:rPr>
          <w:rFonts w:ascii="Arial" w:hAnsi="Arial" w:cs="Arial"/>
          <w:color w:val="auto"/>
        </w:rPr>
        <w:t>ollege</w:t>
      </w:r>
      <w:r w:rsidR="00BA2614" w:rsidRPr="008B5177">
        <w:rPr>
          <w:rFonts w:ascii="Arial" w:hAnsi="Arial" w:cs="Arial"/>
          <w:color w:val="auto"/>
        </w:rPr>
        <w:t xml:space="preserve"> liaising with </w:t>
      </w:r>
      <w:r w:rsidR="00127553" w:rsidRPr="008B5177">
        <w:rPr>
          <w:rFonts w:ascii="Arial" w:hAnsi="Arial" w:cs="Arial"/>
          <w:color w:val="auto"/>
        </w:rPr>
        <w:t>other partners an</w:t>
      </w:r>
      <w:r w:rsidRPr="008B5177">
        <w:rPr>
          <w:rFonts w:ascii="Arial" w:hAnsi="Arial" w:cs="Arial"/>
          <w:color w:val="auto"/>
        </w:rPr>
        <w:t>d agencies</w:t>
      </w:r>
      <w:r w:rsidR="00E26BCB" w:rsidRPr="008B5177">
        <w:rPr>
          <w:rFonts w:ascii="Arial" w:hAnsi="Arial" w:cs="Arial"/>
          <w:color w:val="auto"/>
        </w:rPr>
        <w:t>;</w:t>
      </w:r>
    </w:p>
    <w:p w:rsidR="002F7F2F" w:rsidRPr="008B5177" w:rsidRDefault="002F7F2F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</w:rPr>
        <w:t xml:space="preserve">Ensuring that we have a </w:t>
      </w:r>
      <w:r w:rsidR="00B9508A" w:rsidRPr="008B5177">
        <w:rPr>
          <w:rFonts w:ascii="Arial" w:hAnsi="Arial" w:cs="Arial"/>
          <w:szCs w:val="24"/>
        </w:rPr>
        <w:t xml:space="preserve">lead </w:t>
      </w:r>
      <w:r w:rsidRPr="008B5177">
        <w:rPr>
          <w:rFonts w:ascii="Arial" w:hAnsi="Arial" w:cs="Arial"/>
          <w:szCs w:val="24"/>
        </w:rPr>
        <w:t xml:space="preserve">Safeguarding Designated Lead(s) for Child Protection, </w:t>
      </w:r>
      <w:r w:rsidR="00BA2614" w:rsidRPr="008B5177">
        <w:rPr>
          <w:rFonts w:ascii="Arial" w:hAnsi="Arial" w:cs="Arial"/>
          <w:szCs w:val="24"/>
        </w:rPr>
        <w:t>appointed from the Senior Management T</w:t>
      </w:r>
      <w:r w:rsidR="00B9508A" w:rsidRPr="008B5177">
        <w:rPr>
          <w:rFonts w:ascii="Arial" w:hAnsi="Arial" w:cs="Arial"/>
          <w:szCs w:val="24"/>
        </w:rPr>
        <w:t xml:space="preserve">eam </w:t>
      </w:r>
      <w:r w:rsidR="00A96721" w:rsidRPr="008B5177">
        <w:rPr>
          <w:rFonts w:ascii="Arial" w:hAnsi="Arial" w:cs="Arial"/>
          <w:szCs w:val="24"/>
        </w:rPr>
        <w:t xml:space="preserve">and one </w:t>
      </w:r>
      <w:r w:rsidR="00B9508A" w:rsidRPr="008B5177">
        <w:rPr>
          <w:rFonts w:ascii="Arial" w:hAnsi="Arial" w:cs="Arial"/>
          <w:szCs w:val="24"/>
        </w:rPr>
        <w:t>who oversees and line manages the activities and the activities of all o</w:t>
      </w:r>
      <w:r w:rsidR="008B5177" w:rsidRPr="008B5177">
        <w:rPr>
          <w:rFonts w:ascii="Arial" w:hAnsi="Arial" w:cs="Arial"/>
          <w:szCs w:val="24"/>
        </w:rPr>
        <w:t>ther leads in the school</w:t>
      </w:r>
      <w:r w:rsidR="00BA2614" w:rsidRPr="008B5177">
        <w:rPr>
          <w:rFonts w:ascii="Arial" w:hAnsi="Arial" w:cs="Arial"/>
          <w:szCs w:val="24"/>
        </w:rPr>
        <w:t xml:space="preserve">.  The number of DSL’s needs to be </w:t>
      </w:r>
      <w:r w:rsidRPr="008B5177">
        <w:rPr>
          <w:rFonts w:ascii="Arial" w:hAnsi="Arial" w:cs="Arial"/>
          <w:szCs w:val="24"/>
        </w:rPr>
        <w:t xml:space="preserve">sufficient in number depending upon the size and </w:t>
      </w:r>
      <w:r w:rsidR="00B9508A" w:rsidRPr="008B5177">
        <w:rPr>
          <w:rFonts w:ascii="Arial" w:hAnsi="Arial" w:cs="Arial"/>
          <w:szCs w:val="24"/>
        </w:rPr>
        <w:t>demands of</w:t>
      </w:r>
      <w:r w:rsidRPr="008B5177">
        <w:rPr>
          <w:rFonts w:ascii="Arial" w:hAnsi="Arial" w:cs="Arial"/>
          <w:szCs w:val="24"/>
        </w:rPr>
        <w:t xml:space="preserve"> the school</w:t>
      </w:r>
      <w:r w:rsidR="00B9508A" w:rsidRPr="008B5177">
        <w:rPr>
          <w:rFonts w:ascii="Arial" w:hAnsi="Arial" w:cs="Arial"/>
          <w:szCs w:val="24"/>
        </w:rPr>
        <w:t>. That</w:t>
      </w:r>
      <w:r w:rsidR="00BA2614" w:rsidRPr="008B5177">
        <w:rPr>
          <w:rFonts w:ascii="Arial" w:hAnsi="Arial" w:cs="Arial"/>
          <w:szCs w:val="24"/>
        </w:rPr>
        <w:t xml:space="preserve"> the DSL’s </w:t>
      </w:r>
      <w:r w:rsidRPr="008B5177">
        <w:rPr>
          <w:rFonts w:ascii="Arial" w:hAnsi="Arial" w:cs="Arial"/>
          <w:szCs w:val="24"/>
        </w:rPr>
        <w:t xml:space="preserve">are fully equipped to </w:t>
      </w:r>
      <w:r w:rsidR="00BA2614" w:rsidRPr="008B5177">
        <w:rPr>
          <w:rFonts w:ascii="Arial" w:hAnsi="Arial" w:cs="Arial"/>
          <w:szCs w:val="24"/>
        </w:rPr>
        <w:t>undertake the Safeguarding role an</w:t>
      </w:r>
      <w:r w:rsidRPr="008B5177">
        <w:rPr>
          <w:rFonts w:ascii="Arial" w:hAnsi="Arial" w:cs="Arial"/>
          <w:szCs w:val="24"/>
        </w:rPr>
        <w:t xml:space="preserve">d that they have access to </w:t>
      </w:r>
      <w:r w:rsidR="00BA2614" w:rsidRPr="008B5177">
        <w:rPr>
          <w:rFonts w:ascii="Arial" w:hAnsi="Arial" w:cs="Arial"/>
          <w:szCs w:val="24"/>
        </w:rPr>
        <w:t xml:space="preserve">the </w:t>
      </w:r>
      <w:r w:rsidRPr="008B5177">
        <w:rPr>
          <w:rFonts w:ascii="Arial" w:hAnsi="Arial" w:cs="Arial"/>
          <w:szCs w:val="24"/>
        </w:rPr>
        <w:t xml:space="preserve">appropriate training </w:t>
      </w:r>
      <w:r w:rsidR="00170FDB" w:rsidRPr="008B5177">
        <w:rPr>
          <w:rFonts w:ascii="Arial" w:hAnsi="Arial" w:cs="Arial"/>
          <w:szCs w:val="24"/>
        </w:rPr>
        <w:t>and that has updates at least annually and with certified tra</w:t>
      </w:r>
      <w:r w:rsidR="00CB611B" w:rsidRPr="008B5177">
        <w:rPr>
          <w:rFonts w:ascii="Arial" w:hAnsi="Arial" w:cs="Arial"/>
          <w:szCs w:val="24"/>
        </w:rPr>
        <w:t>ining very two years</w:t>
      </w:r>
      <w:r w:rsidR="00170FDB" w:rsidRPr="008B5177">
        <w:rPr>
          <w:rFonts w:ascii="Arial" w:hAnsi="Arial" w:cs="Arial"/>
          <w:szCs w:val="24"/>
        </w:rPr>
        <w:t>.</w:t>
      </w:r>
    </w:p>
    <w:p w:rsidR="002F7F2F" w:rsidRPr="008B5177" w:rsidRDefault="002F7F2F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</w:rPr>
        <w:t xml:space="preserve">That a Designated </w:t>
      </w:r>
      <w:r w:rsidR="008C1D6B" w:rsidRPr="008B5177">
        <w:rPr>
          <w:rFonts w:ascii="Arial" w:hAnsi="Arial" w:cs="Arial"/>
          <w:szCs w:val="24"/>
        </w:rPr>
        <w:t>Safeguarding L</w:t>
      </w:r>
      <w:r w:rsidRPr="008B5177">
        <w:rPr>
          <w:rFonts w:ascii="Arial" w:hAnsi="Arial" w:cs="Arial"/>
          <w:szCs w:val="24"/>
        </w:rPr>
        <w:t>ead is on the premises and available</w:t>
      </w:r>
      <w:r w:rsidR="000F657D" w:rsidRPr="008B5177">
        <w:rPr>
          <w:rFonts w:ascii="Arial" w:hAnsi="Arial" w:cs="Arial"/>
          <w:szCs w:val="24"/>
        </w:rPr>
        <w:t xml:space="preserve">, where this is not </w:t>
      </w:r>
      <w:r w:rsidRPr="008B5177">
        <w:rPr>
          <w:rFonts w:ascii="Arial" w:hAnsi="Arial" w:cs="Arial"/>
          <w:szCs w:val="24"/>
        </w:rPr>
        <w:t xml:space="preserve">available there is cover in place. </w:t>
      </w:r>
      <w:r w:rsidR="00E26BCB" w:rsidRPr="008B5177">
        <w:rPr>
          <w:rFonts w:ascii="Arial" w:hAnsi="Arial" w:cs="Arial"/>
          <w:szCs w:val="24"/>
        </w:rPr>
        <w:t>Therefore</w:t>
      </w:r>
      <w:r w:rsidR="00CB611B" w:rsidRPr="008B5177">
        <w:rPr>
          <w:rFonts w:ascii="Arial" w:hAnsi="Arial" w:cs="Arial"/>
          <w:szCs w:val="24"/>
        </w:rPr>
        <w:t>,</w:t>
      </w:r>
      <w:r w:rsidR="00E26BCB" w:rsidRPr="008B5177">
        <w:rPr>
          <w:rFonts w:ascii="Arial" w:hAnsi="Arial" w:cs="Arial"/>
          <w:szCs w:val="24"/>
        </w:rPr>
        <w:t xml:space="preserve"> </w:t>
      </w:r>
      <w:r w:rsidR="000F657D" w:rsidRPr="008B5177">
        <w:rPr>
          <w:rFonts w:ascii="Arial" w:hAnsi="Arial" w:cs="Arial"/>
          <w:szCs w:val="24"/>
        </w:rPr>
        <w:t xml:space="preserve">ensuring </w:t>
      </w:r>
      <w:r w:rsidR="00E26BCB" w:rsidRPr="008B5177">
        <w:rPr>
          <w:rFonts w:ascii="Arial" w:hAnsi="Arial" w:cs="Arial"/>
          <w:szCs w:val="24"/>
        </w:rPr>
        <w:t>there is cover at all times for staff to have a clear pathway for raising concerns and in a timely way;</w:t>
      </w:r>
    </w:p>
    <w:p w:rsidR="002532EA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E</w:t>
      </w:r>
      <w:r w:rsidR="00AB502C" w:rsidRPr="006069F1">
        <w:rPr>
          <w:rFonts w:ascii="Arial" w:hAnsi="Arial" w:cs="Arial"/>
        </w:rPr>
        <w:t>nsuring th</w:t>
      </w:r>
      <w:r w:rsidR="000F657D" w:rsidRPr="006069F1">
        <w:rPr>
          <w:rFonts w:ascii="Arial" w:hAnsi="Arial" w:cs="Arial"/>
        </w:rPr>
        <w:t>at appointed D</w:t>
      </w:r>
      <w:r w:rsidRPr="006069F1">
        <w:rPr>
          <w:rFonts w:ascii="Arial" w:hAnsi="Arial" w:cs="Arial"/>
        </w:rPr>
        <w:t xml:space="preserve">esignated </w:t>
      </w:r>
      <w:r w:rsidR="000F657D" w:rsidRPr="006069F1">
        <w:rPr>
          <w:rFonts w:ascii="Arial" w:hAnsi="Arial" w:cs="Arial"/>
        </w:rPr>
        <w:t>Safeguarding L</w:t>
      </w:r>
      <w:r w:rsidRPr="006069F1">
        <w:rPr>
          <w:rFonts w:ascii="Arial" w:hAnsi="Arial" w:cs="Arial"/>
        </w:rPr>
        <w:t xml:space="preserve">eads </w:t>
      </w:r>
      <w:r w:rsidR="00AB502C" w:rsidRPr="006069F1">
        <w:rPr>
          <w:rFonts w:ascii="Arial" w:hAnsi="Arial" w:cs="Arial"/>
        </w:rPr>
        <w:t>a</w:t>
      </w:r>
      <w:r w:rsidR="009002F8" w:rsidRPr="006069F1">
        <w:rPr>
          <w:rFonts w:ascii="Arial" w:hAnsi="Arial" w:cs="Arial"/>
        </w:rPr>
        <w:t xml:space="preserve">re fully equipped </w:t>
      </w:r>
      <w:r w:rsidR="000F657D" w:rsidRPr="006069F1">
        <w:rPr>
          <w:rFonts w:ascii="Arial" w:hAnsi="Arial" w:cs="Arial"/>
        </w:rPr>
        <w:t xml:space="preserve">with </w:t>
      </w:r>
      <w:r w:rsidR="00BA246F" w:rsidRPr="006069F1">
        <w:rPr>
          <w:rFonts w:ascii="Arial" w:hAnsi="Arial" w:cs="Arial"/>
        </w:rPr>
        <w:t xml:space="preserve">the </w:t>
      </w:r>
      <w:r w:rsidR="009002F8" w:rsidRPr="006069F1">
        <w:rPr>
          <w:rFonts w:ascii="Arial" w:hAnsi="Arial" w:cs="Arial"/>
        </w:rPr>
        <w:t>knowledge and skills</w:t>
      </w:r>
      <w:r w:rsidR="000F657D" w:rsidRPr="006069F1">
        <w:rPr>
          <w:rFonts w:ascii="Arial" w:hAnsi="Arial" w:cs="Arial"/>
        </w:rPr>
        <w:t xml:space="preserve"> to carry out the role</w:t>
      </w:r>
      <w:r w:rsidR="009002F8" w:rsidRPr="006069F1">
        <w:rPr>
          <w:rFonts w:ascii="Arial" w:hAnsi="Arial" w:cs="Arial"/>
        </w:rPr>
        <w:t xml:space="preserve"> and have access to appropriate</w:t>
      </w:r>
      <w:r w:rsidR="004A1B1A" w:rsidRPr="006069F1">
        <w:rPr>
          <w:rFonts w:ascii="Arial" w:hAnsi="Arial" w:cs="Arial"/>
        </w:rPr>
        <w:t xml:space="preserve"> regular</w:t>
      </w:r>
      <w:r w:rsidR="009002F8" w:rsidRPr="006069F1">
        <w:rPr>
          <w:rFonts w:ascii="Arial" w:hAnsi="Arial" w:cs="Arial"/>
        </w:rPr>
        <w:t xml:space="preserve"> training to help them keep up to date</w:t>
      </w:r>
      <w:r w:rsidR="00E26BCB" w:rsidRPr="006069F1">
        <w:rPr>
          <w:rFonts w:ascii="Arial" w:hAnsi="Arial" w:cs="Arial"/>
        </w:rPr>
        <w:t>;</w:t>
      </w:r>
    </w:p>
    <w:p w:rsidR="009002F8" w:rsidRPr="008B5177" w:rsidRDefault="00A63C2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>That w</w:t>
      </w:r>
      <w:r w:rsidR="009002F8" w:rsidRPr="008B5177">
        <w:rPr>
          <w:rFonts w:ascii="Arial" w:hAnsi="Arial" w:cs="Arial"/>
          <w:color w:val="auto"/>
        </w:rPr>
        <w:t xml:space="preserve">e </w:t>
      </w:r>
      <w:r w:rsidR="00BA246F" w:rsidRPr="008B5177">
        <w:rPr>
          <w:rFonts w:ascii="Arial" w:hAnsi="Arial" w:cs="Arial"/>
          <w:color w:val="auto"/>
        </w:rPr>
        <w:t>work towards/</w:t>
      </w:r>
      <w:r w:rsidR="00AB502C" w:rsidRPr="008B5177">
        <w:rPr>
          <w:rFonts w:ascii="Arial" w:hAnsi="Arial" w:cs="Arial"/>
          <w:color w:val="auto"/>
        </w:rPr>
        <w:t>have a nominated link Governor for CIC (</w:t>
      </w:r>
      <w:r w:rsidR="004A1B1A" w:rsidRPr="008B5177">
        <w:rPr>
          <w:rFonts w:ascii="Arial" w:hAnsi="Arial" w:cs="Arial"/>
          <w:color w:val="auto"/>
        </w:rPr>
        <w:t xml:space="preserve">Children in Care/ </w:t>
      </w:r>
      <w:r w:rsidR="00AB502C" w:rsidRPr="008B5177">
        <w:rPr>
          <w:rFonts w:ascii="Arial" w:hAnsi="Arial" w:cs="Arial"/>
          <w:color w:val="auto"/>
        </w:rPr>
        <w:t>L</w:t>
      </w:r>
      <w:r w:rsidR="009002F8" w:rsidRPr="008B5177">
        <w:rPr>
          <w:rFonts w:ascii="Arial" w:hAnsi="Arial" w:cs="Arial"/>
          <w:color w:val="auto"/>
        </w:rPr>
        <w:t>o</w:t>
      </w:r>
      <w:r w:rsidR="00BA246F" w:rsidRPr="008B5177">
        <w:rPr>
          <w:rFonts w:ascii="Arial" w:hAnsi="Arial" w:cs="Arial"/>
          <w:color w:val="auto"/>
        </w:rPr>
        <w:t>o</w:t>
      </w:r>
      <w:r w:rsidR="004A1B1A" w:rsidRPr="008B5177">
        <w:rPr>
          <w:rFonts w:ascii="Arial" w:hAnsi="Arial" w:cs="Arial"/>
          <w:color w:val="auto"/>
        </w:rPr>
        <w:t>ked a</w:t>
      </w:r>
      <w:r w:rsidR="00AB502C" w:rsidRPr="008B5177">
        <w:rPr>
          <w:rFonts w:ascii="Arial" w:hAnsi="Arial" w:cs="Arial"/>
          <w:color w:val="auto"/>
        </w:rPr>
        <w:t>fter C</w:t>
      </w:r>
      <w:r w:rsidR="009002F8" w:rsidRPr="008B5177">
        <w:rPr>
          <w:rFonts w:ascii="Arial" w:hAnsi="Arial" w:cs="Arial"/>
          <w:color w:val="auto"/>
        </w:rPr>
        <w:t>hildren</w:t>
      </w:r>
      <w:r w:rsidR="00BA246F" w:rsidRPr="008B5177">
        <w:rPr>
          <w:rFonts w:ascii="Arial" w:hAnsi="Arial" w:cs="Arial"/>
          <w:color w:val="auto"/>
        </w:rPr>
        <w:t>) and SEN</w:t>
      </w:r>
      <w:r w:rsidR="00E26BCB" w:rsidRPr="008B5177">
        <w:rPr>
          <w:rFonts w:ascii="Arial" w:hAnsi="Arial" w:cs="Arial"/>
          <w:color w:val="auto"/>
        </w:rPr>
        <w:t>D</w:t>
      </w:r>
      <w:r w:rsidR="00BA246F" w:rsidRPr="008B5177">
        <w:rPr>
          <w:rFonts w:ascii="Arial" w:hAnsi="Arial" w:cs="Arial"/>
          <w:color w:val="auto"/>
        </w:rPr>
        <w:t xml:space="preserve"> al</w:t>
      </w:r>
      <w:r w:rsidR="00AB502C" w:rsidRPr="008B5177">
        <w:rPr>
          <w:rFonts w:ascii="Arial" w:hAnsi="Arial" w:cs="Arial"/>
          <w:color w:val="auto"/>
        </w:rPr>
        <w:t xml:space="preserve">ongside </w:t>
      </w:r>
      <w:r w:rsidR="00E26BCB" w:rsidRPr="008B5177">
        <w:rPr>
          <w:rFonts w:ascii="Arial" w:hAnsi="Arial" w:cs="Arial"/>
          <w:color w:val="auto"/>
        </w:rPr>
        <w:t xml:space="preserve">other </w:t>
      </w:r>
      <w:r w:rsidR="00AB502C" w:rsidRPr="008B5177">
        <w:rPr>
          <w:rFonts w:ascii="Arial" w:hAnsi="Arial" w:cs="Arial"/>
          <w:color w:val="auto"/>
        </w:rPr>
        <w:t>nominated leads in the School/C</w:t>
      </w:r>
      <w:r w:rsidR="00BA246F" w:rsidRPr="008B5177">
        <w:rPr>
          <w:rFonts w:ascii="Arial" w:hAnsi="Arial" w:cs="Arial"/>
          <w:color w:val="auto"/>
        </w:rPr>
        <w:t>ollege on these issues</w:t>
      </w:r>
      <w:r w:rsidR="009D280C" w:rsidRPr="008B5177">
        <w:rPr>
          <w:rFonts w:ascii="Arial" w:hAnsi="Arial" w:cs="Arial"/>
          <w:color w:val="auto"/>
        </w:rPr>
        <w:t>;</w:t>
      </w:r>
    </w:p>
    <w:p w:rsidR="00C255D2" w:rsidRPr="008B5177" w:rsidRDefault="00C255D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>We have an appointed teacher who is responsible for looked after ch</w:t>
      </w:r>
      <w:r w:rsidR="000F657D" w:rsidRPr="008B5177">
        <w:rPr>
          <w:rFonts w:ascii="Arial" w:hAnsi="Arial" w:cs="Arial"/>
          <w:color w:val="auto"/>
        </w:rPr>
        <w:t>ildren who understands his/her S</w:t>
      </w:r>
      <w:r w:rsidRPr="008B5177">
        <w:rPr>
          <w:rFonts w:ascii="Arial" w:hAnsi="Arial" w:cs="Arial"/>
          <w:color w:val="auto"/>
        </w:rPr>
        <w:t>afeguarding responsibili</w:t>
      </w:r>
      <w:r w:rsidR="000F657D" w:rsidRPr="008B5177">
        <w:rPr>
          <w:rFonts w:ascii="Arial" w:hAnsi="Arial" w:cs="Arial"/>
          <w:color w:val="auto"/>
        </w:rPr>
        <w:t>ties and is fully aware of the Local S</w:t>
      </w:r>
      <w:r w:rsidRPr="008B5177">
        <w:rPr>
          <w:rFonts w:ascii="Arial" w:hAnsi="Arial" w:cs="Arial"/>
          <w:color w:val="auto"/>
        </w:rPr>
        <w:t>afeguarding procedures and the school</w:t>
      </w:r>
      <w:r w:rsidR="00CB611B" w:rsidRPr="008B5177">
        <w:rPr>
          <w:rFonts w:ascii="Arial" w:hAnsi="Arial" w:cs="Arial"/>
          <w:color w:val="auto"/>
        </w:rPr>
        <w:t>’</w:t>
      </w:r>
      <w:r w:rsidRPr="008B5177">
        <w:rPr>
          <w:rFonts w:ascii="Arial" w:hAnsi="Arial" w:cs="Arial"/>
          <w:color w:val="auto"/>
        </w:rPr>
        <w:t>s procedures for repor</w:t>
      </w:r>
      <w:r w:rsidR="000F657D" w:rsidRPr="008B5177">
        <w:rPr>
          <w:rFonts w:ascii="Arial" w:hAnsi="Arial" w:cs="Arial"/>
          <w:color w:val="auto"/>
        </w:rPr>
        <w:t>ting, responding and recording Child P</w:t>
      </w:r>
      <w:r w:rsidRPr="008B5177">
        <w:rPr>
          <w:rFonts w:ascii="Arial" w:hAnsi="Arial" w:cs="Arial"/>
          <w:color w:val="auto"/>
        </w:rPr>
        <w:t>rotection concerns;</w:t>
      </w:r>
    </w:p>
    <w:p w:rsidR="00FC6AD4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T</w:t>
      </w:r>
      <w:r w:rsidR="00A63C22" w:rsidRPr="006069F1">
        <w:rPr>
          <w:rFonts w:ascii="Arial" w:hAnsi="Arial" w:cs="Arial"/>
          <w:color w:val="auto"/>
        </w:rPr>
        <w:t xml:space="preserve">hat </w:t>
      </w:r>
      <w:r w:rsidRPr="006069F1">
        <w:rPr>
          <w:rFonts w:ascii="Arial" w:hAnsi="Arial" w:cs="Arial"/>
          <w:color w:val="auto"/>
        </w:rPr>
        <w:t xml:space="preserve">there are </w:t>
      </w:r>
      <w:r w:rsidR="00C512BF" w:rsidRPr="006069F1">
        <w:rPr>
          <w:rFonts w:ascii="Arial" w:hAnsi="Arial" w:cs="Arial"/>
          <w:color w:val="auto"/>
        </w:rPr>
        <w:t>procedures are in place in</w:t>
      </w:r>
      <w:r w:rsidR="00FC6AD4" w:rsidRPr="006069F1">
        <w:rPr>
          <w:rFonts w:ascii="Arial" w:hAnsi="Arial" w:cs="Arial"/>
          <w:color w:val="auto"/>
        </w:rPr>
        <w:t xml:space="preserve"> handl</w:t>
      </w:r>
      <w:r w:rsidR="00C512BF" w:rsidRPr="006069F1">
        <w:rPr>
          <w:rFonts w:ascii="Arial" w:hAnsi="Arial" w:cs="Arial"/>
          <w:color w:val="auto"/>
        </w:rPr>
        <w:t>ing</w:t>
      </w:r>
      <w:r w:rsidR="00FC6AD4" w:rsidRPr="006069F1">
        <w:rPr>
          <w:rFonts w:ascii="Arial" w:hAnsi="Arial" w:cs="Arial"/>
          <w:color w:val="auto"/>
        </w:rPr>
        <w:t xml:space="preserve"> </w:t>
      </w:r>
      <w:r w:rsidR="00C512BF" w:rsidRPr="006069F1">
        <w:rPr>
          <w:rFonts w:ascii="Arial" w:hAnsi="Arial" w:cs="Arial"/>
          <w:color w:val="auto"/>
        </w:rPr>
        <w:t>allegations against Staff</w:t>
      </w:r>
      <w:r w:rsidR="009D280C" w:rsidRPr="006069F1">
        <w:rPr>
          <w:rFonts w:ascii="Arial" w:hAnsi="Arial" w:cs="Arial"/>
          <w:color w:val="auto"/>
        </w:rPr>
        <w:t xml:space="preserve">, </w:t>
      </w:r>
      <w:r w:rsidR="00C512BF" w:rsidRPr="006069F1">
        <w:rPr>
          <w:rFonts w:ascii="Arial" w:hAnsi="Arial" w:cs="Arial"/>
          <w:color w:val="auto"/>
        </w:rPr>
        <w:t>or V</w:t>
      </w:r>
      <w:r w:rsidR="00FC6AD4" w:rsidRPr="006069F1">
        <w:rPr>
          <w:rFonts w:ascii="Arial" w:hAnsi="Arial" w:cs="Arial"/>
          <w:color w:val="auto"/>
        </w:rPr>
        <w:t xml:space="preserve">olunteers and </w:t>
      </w:r>
      <w:r w:rsidR="00397137" w:rsidRPr="006069F1">
        <w:rPr>
          <w:rFonts w:ascii="Arial" w:hAnsi="Arial" w:cs="Arial"/>
          <w:color w:val="auto"/>
        </w:rPr>
        <w:t xml:space="preserve">any concerns staff </w:t>
      </w:r>
      <w:r w:rsidR="009D280C" w:rsidRPr="006069F1">
        <w:rPr>
          <w:rFonts w:ascii="Arial" w:hAnsi="Arial" w:cs="Arial"/>
          <w:color w:val="auto"/>
        </w:rPr>
        <w:t>and</w:t>
      </w:r>
      <w:r w:rsidR="00397137" w:rsidRPr="006069F1">
        <w:rPr>
          <w:rFonts w:ascii="Arial" w:hAnsi="Arial" w:cs="Arial"/>
          <w:color w:val="auto"/>
        </w:rPr>
        <w:t xml:space="preserve"> volunteers have </w:t>
      </w:r>
      <w:r w:rsidR="000F657D" w:rsidRPr="006069F1">
        <w:rPr>
          <w:rFonts w:ascii="Arial" w:hAnsi="Arial" w:cs="Arial"/>
          <w:color w:val="auto"/>
        </w:rPr>
        <w:t>(</w:t>
      </w:r>
      <w:r w:rsidR="00397137" w:rsidRPr="006069F1">
        <w:rPr>
          <w:rFonts w:ascii="Arial" w:hAnsi="Arial" w:cs="Arial"/>
          <w:color w:val="auto"/>
        </w:rPr>
        <w:t>including concerns about the setting</w:t>
      </w:r>
      <w:r w:rsidR="000F657D" w:rsidRPr="006069F1">
        <w:rPr>
          <w:rFonts w:ascii="Arial" w:hAnsi="Arial" w:cs="Arial"/>
          <w:color w:val="auto"/>
        </w:rPr>
        <w:t>)</w:t>
      </w:r>
      <w:r w:rsidR="00397137" w:rsidRPr="006069F1">
        <w:rPr>
          <w:rFonts w:ascii="Arial" w:hAnsi="Arial" w:cs="Arial"/>
          <w:color w:val="auto"/>
        </w:rPr>
        <w:t xml:space="preserve"> </w:t>
      </w:r>
      <w:r w:rsidR="00C512BF" w:rsidRPr="006069F1">
        <w:rPr>
          <w:rFonts w:ascii="Arial" w:hAnsi="Arial" w:cs="Arial"/>
          <w:color w:val="auto"/>
        </w:rPr>
        <w:t xml:space="preserve">are brought to the attention of </w:t>
      </w:r>
      <w:r w:rsidR="00FC6AD4" w:rsidRPr="006069F1">
        <w:rPr>
          <w:rFonts w:ascii="Arial" w:hAnsi="Arial" w:cs="Arial"/>
          <w:color w:val="auto"/>
        </w:rPr>
        <w:t>the Lo</w:t>
      </w:r>
      <w:r w:rsidR="00C512BF" w:rsidRPr="006069F1">
        <w:rPr>
          <w:rFonts w:ascii="Arial" w:hAnsi="Arial" w:cs="Arial"/>
          <w:color w:val="auto"/>
        </w:rPr>
        <w:t>cal Authority Designated Lead (L</w:t>
      </w:r>
      <w:r w:rsidR="00FC6AD4" w:rsidRPr="006069F1">
        <w:rPr>
          <w:rFonts w:ascii="Arial" w:hAnsi="Arial" w:cs="Arial"/>
          <w:color w:val="auto"/>
        </w:rPr>
        <w:t>ADO) in every case</w:t>
      </w:r>
      <w:r w:rsidR="009D280C" w:rsidRPr="006069F1">
        <w:rPr>
          <w:rFonts w:ascii="Arial" w:hAnsi="Arial" w:cs="Arial"/>
          <w:color w:val="auto"/>
        </w:rPr>
        <w:t>;</w:t>
      </w:r>
      <w:r w:rsidR="00FC6AD4" w:rsidRPr="006069F1">
        <w:rPr>
          <w:rFonts w:ascii="Arial" w:hAnsi="Arial" w:cs="Arial"/>
          <w:color w:val="auto"/>
        </w:rPr>
        <w:t xml:space="preserve"> </w:t>
      </w:r>
    </w:p>
    <w:p w:rsidR="00FA7099" w:rsidRPr="006069F1" w:rsidRDefault="008726E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</w:t>
      </w:r>
      <w:r w:rsidR="00A63C22" w:rsidRPr="006069F1">
        <w:rPr>
          <w:rFonts w:ascii="Arial" w:hAnsi="Arial" w:cs="Arial"/>
          <w:szCs w:val="24"/>
          <w:lang w:eastAsia="en-GB"/>
        </w:rPr>
        <w:t xml:space="preserve">hat </w:t>
      </w:r>
      <w:r w:rsidR="00C512BF" w:rsidRPr="006069F1">
        <w:rPr>
          <w:rFonts w:ascii="Arial" w:hAnsi="Arial" w:cs="Arial"/>
          <w:szCs w:val="24"/>
          <w:lang w:eastAsia="en-GB"/>
        </w:rPr>
        <w:t>all S</w:t>
      </w:r>
      <w:r w:rsidR="00FA7099" w:rsidRPr="006069F1">
        <w:rPr>
          <w:rFonts w:ascii="Arial" w:hAnsi="Arial" w:cs="Arial"/>
          <w:szCs w:val="24"/>
          <w:lang w:eastAsia="en-GB"/>
        </w:rPr>
        <w:t>taff</w:t>
      </w:r>
      <w:r w:rsidR="002F7F2F" w:rsidRPr="006069F1">
        <w:rPr>
          <w:rFonts w:ascii="Arial" w:hAnsi="Arial" w:cs="Arial"/>
          <w:szCs w:val="24"/>
          <w:lang w:eastAsia="en-GB"/>
        </w:rPr>
        <w:t>,</w:t>
      </w:r>
      <w:r w:rsidR="00CB611B" w:rsidRPr="006069F1">
        <w:rPr>
          <w:rFonts w:ascii="Arial" w:hAnsi="Arial" w:cs="Arial"/>
          <w:szCs w:val="24"/>
          <w:lang w:eastAsia="en-GB"/>
        </w:rPr>
        <w:t xml:space="preserve"> </w:t>
      </w:r>
      <w:r w:rsidR="000F657D" w:rsidRPr="006069F1">
        <w:rPr>
          <w:rFonts w:ascii="Arial" w:hAnsi="Arial" w:cs="Arial"/>
          <w:szCs w:val="24"/>
          <w:lang w:eastAsia="en-GB"/>
        </w:rPr>
        <w:t>(</w:t>
      </w:r>
      <w:r w:rsidR="002F7F2F" w:rsidRPr="006069F1">
        <w:rPr>
          <w:rFonts w:ascii="Arial" w:hAnsi="Arial" w:cs="Arial"/>
          <w:szCs w:val="24"/>
          <w:lang w:eastAsia="en-GB"/>
        </w:rPr>
        <w:t xml:space="preserve">including volunteers </w:t>
      </w:r>
      <w:r w:rsidR="009D280C" w:rsidRPr="008B5177">
        <w:rPr>
          <w:rFonts w:ascii="Arial" w:hAnsi="Arial" w:cs="Arial"/>
          <w:szCs w:val="24"/>
          <w:lang w:eastAsia="en-GB"/>
        </w:rPr>
        <w:t>and frequent visitors</w:t>
      </w:r>
      <w:r w:rsidR="000F657D" w:rsidRPr="008B5177">
        <w:rPr>
          <w:rFonts w:ascii="Arial" w:hAnsi="Arial" w:cs="Arial"/>
          <w:szCs w:val="24"/>
          <w:lang w:eastAsia="en-GB"/>
        </w:rPr>
        <w:t>)</w:t>
      </w:r>
      <w:r w:rsidR="009D280C" w:rsidRPr="008B5177">
        <w:rPr>
          <w:rFonts w:ascii="Arial" w:hAnsi="Arial" w:cs="Arial"/>
          <w:szCs w:val="24"/>
          <w:lang w:eastAsia="en-GB"/>
        </w:rPr>
        <w:t xml:space="preserve"> who </w:t>
      </w:r>
      <w:r w:rsidR="009D280C" w:rsidRPr="006069F1">
        <w:rPr>
          <w:rFonts w:ascii="Arial" w:hAnsi="Arial" w:cs="Arial"/>
          <w:szCs w:val="24"/>
          <w:lang w:eastAsia="en-GB"/>
        </w:rPr>
        <w:t>will b</w:t>
      </w:r>
      <w:r w:rsidR="008B5177">
        <w:rPr>
          <w:rFonts w:ascii="Arial" w:hAnsi="Arial" w:cs="Arial"/>
          <w:szCs w:val="24"/>
          <w:lang w:eastAsia="en-GB"/>
        </w:rPr>
        <w:t xml:space="preserve">e working in the school </w:t>
      </w:r>
      <w:r w:rsidR="009D280C" w:rsidRPr="006069F1">
        <w:rPr>
          <w:rFonts w:ascii="Arial" w:hAnsi="Arial" w:cs="Arial"/>
          <w:szCs w:val="24"/>
          <w:lang w:eastAsia="en-GB"/>
        </w:rPr>
        <w:t>is</w:t>
      </w:r>
      <w:r w:rsidR="00FA7099" w:rsidRPr="006069F1">
        <w:rPr>
          <w:rFonts w:ascii="Arial" w:hAnsi="Arial" w:cs="Arial"/>
          <w:szCs w:val="24"/>
          <w:lang w:eastAsia="en-GB"/>
        </w:rPr>
        <w:t xml:space="preserve"> given a mandatory induction which</w:t>
      </w:r>
      <w:r w:rsidR="00C512BF" w:rsidRPr="006069F1">
        <w:rPr>
          <w:rFonts w:ascii="Arial" w:hAnsi="Arial" w:cs="Arial"/>
          <w:szCs w:val="24"/>
          <w:lang w:eastAsia="en-GB"/>
        </w:rPr>
        <w:t xml:space="preserve"> includes</w:t>
      </w:r>
      <w:r w:rsidRPr="006069F1">
        <w:rPr>
          <w:rFonts w:ascii="Arial" w:hAnsi="Arial" w:cs="Arial"/>
          <w:szCs w:val="24"/>
          <w:lang w:eastAsia="en-GB"/>
        </w:rPr>
        <w:t xml:space="preserve"> </w:t>
      </w:r>
      <w:r w:rsidR="004A1B1A" w:rsidRPr="006069F1">
        <w:rPr>
          <w:rFonts w:ascii="Arial" w:hAnsi="Arial" w:cs="Arial"/>
          <w:szCs w:val="24"/>
          <w:lang w:eastAsia="en-GB"/>
        </w:rPr>
        <w:t xml:space="preserve">knowledge regarding abuse, </w:t>
      </w:r>
      <w:r w:rsidRPr="006069F1">
        <w:rPr>
          <w:rFonts w:ascii="Arial" w:hAnsi="Arial" w:cs="Arial"/>
          <w:szCs w:val="24"/>
          <w:lang w:eastAsia="en-GB"/>
        </w:rPr>
        <w:t>neglect</w:t>
      </w:r>
      <w:r w:rsidR="004A1B1A" w:rsidRPr="006069F1">
        <w:rPr>
          <w:rFonts w:ascii="Arial" w:hAnsi="Arial" w:cs="Arial"/>
          <w:szCs w:val="24"/>
          <w:lang w:eastAsia="en-GB"/>
        </w:rPr>
        <w:t>,</w:t>
      </w:r>
      <w:r w:rsidRPr="006069F1">
        <w:rPr>
          <w:rFonts w:ascii="Arial" w:hAnsi="Arial" w:cs="Arial"/>
          <w:szCs w:val="24"/>
          <w:lang w:eastAsia="en-GB"/>
        </w:rPr>
        <w:t xml:space="preserve"> specific safeguarding issues and</w:t>
      </w:r>
      <w:r w:rsidR="00C512BF" w:rsidRPr="006069F1">
        <w:rPr>
          <w:rFonts w:ascii="Arial" w:hAnsi="Arial" w:cs="Arial"/>
          <w:szCs w:val="24"/>
          <w:lang w:eastAsia="en-GB"/>
        </w:rPr>
        <w:t xml:space="preserve"> familiarisation with Child P</w:t>
      </w:r>
      <w:r w:rsidR="00FA7099" w:rsidRPr="006069F1">
        <w:rPr>
          <w:rFonts w:ascii="Arial" w:hAnsi="Arial" w:cs="Arial"/>
          <w:szCs w:val="24"/>
          <w:lang w:eastAsia="en-GB"/>
        </w:rPr>
        <w:t>rotection responsibilities</w:t>
      </w:r>
      <w:r w:rsidR="004A1B1A" w:rsidRPr="006069F1">
        <w:rPr>
          <w:rFonts w:ascii="Arial" w:hAnsi="Arial" w:cs="Arial"/>
          <w:szCs w:val="24"/>
          <w:lang w:eastAsia="en-GB"/>
        </w:rPr>
        <w:t xml:space="preserve">.  The induction will also include </w:t>
      </w:r>
      <w:r w:rsidR="00FA7099" w:rsidRPr="006069F1">
        <w:rPr>
          <w:rFonts w:ascii="Arial" w:hAnsi="Arial" w:cs="Arial"/>
          <w:szCs w:val="24"/>
          <w:lang w:eastAsia="en-GB"/>
        </w:rPr>
        <w:t>procedures to be followed if anyone has any concerns about</w:t>
      </w:r>
      <w:r w:rsidR="00C512BF" w:rsidRPr="006069F1">
        <w:rPr>
          <w:rFonts w:ascii="Arial" w:hAnsi="Arial" w:cs="Arial"/>
          <w:szCs w:val="24"/>
          <w:lang w:eastAsia="en-GB"/>
        </w:rPr>
        <w:t xml:space="preserve"> a Child's S</w:t>
      </w:r>
      <w:r w:rsidR="00FA7099" w:rsidRPr="006069F1">
        <w:rPr>
          <w:rFonts w:ascii="Arial" w:hAnsi="Arial" w:cs="Arial"/>
          <w:szCs w:val="24"/>
          <w:lang w:eastAsia="en-GB"/>
        </w:rPr>
        <w:t>afety or welfare</w:t>
      </w:r>
      <w:r w:rsidR="002F7F2F" w:rsidRPr="006069F1">
        <w:rPr>
          <w:rFonts w:ascii="Arial" w:hAnsi="Arial" w:cs="Arial"/>
          <w:szCs w:val="24"/>
          <w:lang w:eastAsia="en-GB"/>
        </w:rPr>
        <w:t xml:space="preserve">, and knowledge about </w:t>
      </w:r>
      <w:r w:rsidR="008B5177">
        <w:rPr>
          <w:rFonts w:ascii="Arial" w:hAnsi="Arial" w:cs="Arial"/>
          <w:szCs w:val="24"/>
          <w:lang w:eastAsia="en-GB"/>
        </w:rPr>
        <w:t>the school’s</w:t>
      </w:r>
      <w:r w:rsidR="009D280C" w:rsidRPr="006069F1">
        <w:rPr>
          <w:rFonts w:ascii="Arial" w:hAnsi="Arial" w:cs="Arial"/>
          <w:szCs w:val="24"/>
          <w:lang w:eastAsia="en-GB"/>
        </w:rPr>
        <w:t xml:space="preserve"> </w:t>
      </w:r>
      <w:r w:rsidR="002F7F2F" w:rsidRPr="006069F1">
        <w:rPr>
          <w:rFonts w:ascii="Arial" w:hAnsi="Arial" w:cs="Arial"/>
          <w:szCs w:val="24"/>
          <w:lang w:eastAsia="en-GB"/>
        </w:rPr>
        <w:t>policies and procedures</w:t>
      </w:r>
      <w:r w:rsidR="009D280C" w:rsidRPr="006069F1">
        <w:rPr>
          <w:rFonts w:ascii="Arial" w:hAnsi="Arial" w:cs="Arial"/>
          <w:szCs w:val="24"/>
          <w:lang w:eastAsia="en-GB"/>
        </w:rPr>
        <w:t>;</w:t>
      </w:r>
    </w:p>
    <w:p w:rsidR="008B5177" w:rsidRDefault="008726E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That </w:t>
      </w:r>
      <w:r w:rsidR="00FA7099" w:rsidRPr="006069F1">
        <w:rPr>
          <w:rFonts w:ascii="Arial" w:hAnsi="Arial" w:cs="Arial"/>
          <w:szCs w:val="24"/>
          <w:lang w:eastAsia="en-GB"/>
        </w:rPr>
        <w:t xml:space="preserve">all </w:t>
      </w:r>
      <w:r w:rsidR="00C512BF" w:rsidRPr="006069F1">
        <w:rPr>
          <w:rFonts w:ascii="Arial" w:hAnsi="Arial" w:cs="Arial"/>
          <w:szCs w:val="24"/>
          <w:lang w:eastAsia="en-GB"/>
        </w:rPr>
        <w:t>S</w:t>
      </w:r>
      <w:r w:rsidR="00FA7099" w:rsidRPr="006069F1">
        <w:rPr>
          <w:rFonts w:ascii="Arial" w:hAnsi="Arial" w:cs="Arial"/>
          <w:szCs w:val="24"/>
          <w:lang w:eastAsia="en-GB"/>
        </w:rPr>
        <w:t xml:space="preserve">taff </w:t>
      </w:r>
      <w:r w:rsidRPr="006069F1">
        <w:rPr>
          <w:rFonts w:ascii="Arial" w:hAnsi="Arial" w:cs="Arial"/>
          <w:szCs w:val="24"/>
          <w:lang w:eastAsia="en-GB"/>
        </w:rPr>
        <w:t>ha</w:t>
      </w:r>
      <w:r w:rsidR="00127553" w:rsidRPr="006069F1">
        <w:rPr>
          <w:rFonts w:ascii="Arial" w:hAnsi="Arial" w:cs="Arial"/>
          <w:szCs w:val="24"/>
          <w:lang w:eastAsia="en-GB"/>
        </w:rPr>
        <w:t>ve</w:t>
      </w:r>
      <w:r w:rsidR="00FA7099" w:rsidRPr="006069F1">
        <w:rPr>
          <w:rFonts w:ascii="Arial" w:hAnsi="Arial" w:cs="Arial"/>
          <w:szCs w:val="24"/>
          <w:lang w:eastAsia="en-GB"/>
        </w:rPr>
        <w:t xml:space="preserve"> regular reviews of their own practice to ensure </w:t>
      </w:r>
      <w:r w:rsidR="004A1B1A" w:rsidRPr="006069F1">
        <w:rPr>
          <w:rFonts w:ascii="Arial" w:hAnsi="Arial" w:cs="Arial"/>
          <w:szCs w:val="24"/>
          <w:lang w:eastAsia="en-GB"/>
        </w:rPr>
        <w:t>ongoing personal</w:t>
      </w:r>
      <w:r w:rsidR="008B5177">
        <w:rPr>
          <w:rFonts w:ascii="Arial" w:hAnsi="Arial" w:cs="Arial"/>
          <w:szCs w:val="24"/>
          <w:lang w:eastAsia="en-GB"/>
        </w:rPr>
        <w:t xml:space="preserve"> </w:t>
      </w:r>
      <w:r w:rsidR="004A1B1A" w:rsidRPr="006069F1">
        <w:rPr>
          <w:rFonts w:ascii="Arial" w:hAnsi="Arial" w:cs="Arial"/>
          <w:szCs w:val="24"/>
          <w:lang w:eastAsia="en-GB"/>
        </w:rPr>
        <w:t>/</w:t>
      </w:r>
      <w:r w:rsidR="008B5177">
        <w:rPr>
          <w:rFonts w:ascii="Arial" w:hAnsi="Arial" w:cs="Arial"/>
          <w:szCs w:val="24"/>
          <w:lang w:eastAsia="en-GB"/>
        </w:rPr>
        <w:t xml:space="preserve"> </w:t>
      </w:r>
      <w:r w:rsidR="004A1B1A" w:rsidRPr="006069F1">
        <w:rPr>
          <w:rFonts w:ascii="Arial" w:hAnsi="Arial" w:cs="Arial"/>
          <w:szCs w:val="24"/>
          <w:lang w:eastAsia="en-GB"/>
        </w:rPr>
        <w:t>professional development</w:t>
      </w:r>
      <w:r w:rsidR="009D280C" w:rsidRPr="006069F1">
        <w:rPr>
          <w:rFonts w:ascii="Arial" w:hAnsi="Arial" w:cs="Arial"/>
          <w:szCs w:val="24"/>
          <w:lang w:eastAsia="en-GB"/>
        </w:rPr>
        <w:t>;</w:t>
      </w:r>
    </w:p>
    <w:p w:rsidR="00FE292E" w:rsidRPr="008B5177" w:rsidRDefault="00A63C22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8B5177">
        <w:rPr>
          <w:rFonts w:ascii="Arial" w:hAnsi="Arial" w:cs="Arial"/>
        </w:rPr>
        <w:lastRenderedPageBreak/>
        <w:t xml:space="preserve">That </w:t>
      </w:r>
      <w:r w:rsidR="00C512BF" w:rsidRPr="008B5177">
        <w:rPr>
          <w:rFonts w:ascii="Arial" w:hAnsi="Arial" w:cs="Arial"/>
        </w:rPr>
        <w:t>all S</w:t>
      </w:r>
      <w:r w:rsidR="00FE292E" w:rsidRPr="008B5177">
        <w:rPr>
          <w:rFonts w:ascii="Arial" w:hAnsi="Arial" w:cs="Arial"/>
        </w:rPr>
        <w:t>taff</w:t>
      </w:r>
      <w:r w:rsidR="00690E25" w:rsidRPr="008B5177">
        <w:rPr>
          <w:rFonts w:ascii="Arial" w:hAnsi="Arial" w:cs="Arial"/>
        </w:rPr>
        <w:t xml:space="preserve"> including volunteers</w:t>
      </w:r>
      <w:r w:rsidR="00FE292E" w:rsidRPr="008B5177">
        <w:rPr>
          <w:rFonts w:ascii="Arial" w:hAnsi="Arial" w:cs="Arial"/>
        </w:rPr>
        <w:t xml:space="preserve"> </w:t>
      </w:r>
      <w:r w:rsidR="00762A57" w:rsidRPr="008B5177">
        <w:rPr>
          <w:rFonts w:ascii="Arial" w:hAnsi="Arial" w:cs="Arial"/>
        </w:rPr>
        <w:t>receives</w:t>
      </w:r>
      <w:r w:rsidR="00FE292E" w:rsidRPr="008B5177">
        <w:rPr>
          <w:rFonts w:ascii="Arial" w:hAnsi="Arial" w:cs="Arial"/>
        </w:rPr>
        <w:t xml:space="preserve"> the appropriate t</w:t>
      </w:r>
      <w:r w:rsidR="00C512BF" w:rsidRPr="008B5177">
        <w:rPr>
          <w:rFonts w:ascii="Arial" w:hAnsi="Arial" w:cs="Arial"/>
        </w:rPr>
        <w:t>raining</w:t>
      </w:r>
      <w:r w:rsidR="00127553" w:rsidRPr="008B5177">
        <w:rPr>
          <w:rFonts w:ascii="Arial" w:hAnsi="Arial" w:cs="Arial"/>
        </w:rPr>
        <w:t xml:space="preserve"> which is </w:t>
      </w:r>
      <w:r w:rsidR="004A1B1A" w:rsidRPr="008B5177">
        <w:rPr>
          <w:rFonts w:ascii="Arial" w:hAnsi="Arial" w:cs="Arial"/>
        </w:rPr>
        <w:t>regularly updated</w:t>
      </w:r>
      <w:r w:rsidR="009D280C" w:rsidRPr="008B5177">
        <w:rPr>
          <w:rFonts w:ascii="Arial" w:hAnsi="Arial" w:cs="Arial"/>
        </w:rPr>
        <w:t>;</w:t>
      </w:r>
    </w:p>
    <w:p w:rsidR="00FA7099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That w</w:t>
      </w:r>
      <w:r w:rsidR="00A63C22" w:rsidRPr="006069F1">
        <w:rPr>
          <w:rFonts w:ascii="Arial" w:hAnsi="Arial" w:cs="Arial"/>
          <w:color w:val="auto"/>
        </w:rPr>
        <w:t xml:space="preserve">e have in place </w:t>
      </w:r>
      <w:r w:rsidR="00FA7099" w:rsidRPr="006069F1">
        <w:rPr>
          <w:rFonts w:ascii="Arial" w:hAnsi="Arial" w:cs="Arial"/>
          <w:color w:val="auto"/>
        </w:rPr>
        <w:t>effective ways to identify emerging problems and potential unmet needs for individual children and families</w:t>
      </w:r>
      <w:r w:rsidR="009D280C" w:rsidRPr="006069F1">
        <w:rPr>
          <w:rFonts w:ascii="Arial" w:hAnsi="Arial" w:cs="Arial"/>
          <w:color w:val="auto"/>
        </w:rPr>
        <w:t>;</w:t>
      </w:r>
    </w:p>
    <w:p w:rsidR="002648F1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That important policy</w:t>
      </w:r>
      <w:r w:rsidR="002648F1" w:rsidRPr="006069F1">
        <w:rPr>
          <w:rFonts w:ascii="Arial" w:hAnsi="Arial" w:cs="Arial"/>
        </w:rPr>
        <w:t xml:space="preserve"> such as those for behaviour an</w:t>
      </w:r>
      <w:r w:rsidR="00C512BF" w:rsidRPr="006069F1">
        <w:rPr>
          <w:rFonts w:ascii="Arial" w:hAnsi="Arial" w:cs="Arial"/>
        </w:rPr>
        <w:t>d bullying, are kept up to date.</w:t>
      </w:r>
    </w:p>
    <w:p w:rsidR="00BA246F" w:rsidRPr="008B5177" w:rsidRDefault="00D03D0D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 xml:space="preserve">To </w:t>
      </w:r>
      <w:r w:rsidR="00B9508A" w:rsidRPr="008B5177">
        <w:rPr>
          <w:rFonts w:ascii="Arial" w:hAnsi="Arial" w:cs="Arial"/>
          <w:color w:val="auto"/>
        </w:rPr>
        <w:t xml:space="preserve">ensure that </w:t>
      </w:r>
      <w:r w:rsidR="00690E25" w:rsidRPr="008B5177">
        <w:rPr>
          <w:rFonts w:ascii="Arial" w:hAnsi="Arial" w:cs="Arial"/>
          <w:color w:val="auto"/>
        </w:rPr>
        <w:t xml:space="preserve">children </w:t>
      </w:r>
      <w:r w:rsidR="002231AD" w:rsidRPr="008B5177">
        <w:rPr>
          <w:rFonts w:ascii="Arial" w:hAnsi="Arial" w:cs="Arial"/>
          <w:color w:val="auto"/>
        </w:rPr>
        <w:t>are taught</w:t>
      </w:r>
      <w:r w:rsidR="00690E25" w:rsidRPr="008B5177">
        <w:rPr>
          <w:rFonts w:ascii="Arial" w:hAnsi="Arial" w:cs="Arial"/>
          <w:color w:val="auto"/>
        </w:rPr>
        <w:t xml:space="preserve"> about S</w:t>
      </w:r>
      <w:r w:rsidR="001F6416" w:rsidRPr="008B5177">
        <w:rPr>
          <w:rFonts w:ascii="Arial" w:hAnsi="Arial" w:cs="Arial"/>
          <w:color w:val="auto"/>
        </w:rPr>
        <w:t>afeguarding, including on line, through teaching and learning opportunities, as part of providing a</w:t>
      </w:r>
      <w:r w:rsidR="002648F1" w:rsidRPr="008B5177">
        <w:rPr>
          <w:rFonts w:ascii="Arial" w:hAnsi="Arial" w:cs="Arial"/>
          <w:color w:val="auto"/>
        </w:rPr>
        <w:t xml:space="preserve"> </w:t>
      </w:r>
      <w:r w:rsidR="00C512BF" w:rsidRPr="008B5177">
        <w:rPr>
          <w:rFonts w:ascii="Arial" w:hAnsi="Arial" w:cs="Arial"/>
          <w:color w:val="auto"/>
        </w:rPr>
        <w:t>broad and balanced curriculum.</w:t>
      </w:r>
      <w:r w:rsidR="001F6416" w:rsidRPr="008B5177">
        <w:rPr>
          <w:rFonts w:ascii="Arial" w:hAnsi="Arial" w:cs="Arial"/>
          <w:color w:val="auto"/>
        </w:rPr>
        <w:t xml:space="preserve"> </w:t>
      </w:r>
    </w:p>
    <w:p w:rsidR="00690E25" w:rsidRPr="008B5177" w:rsidRDefault="00A63C2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>T</w:t>
      </w:r>
      <w:r w:rsidR="00777DAD" w:rsidRPr="008B5177">
        <w:rPr>
          <w:rFonts w:ascii="Arial" w:hAnsi="Arial" w:cs="Arial"/>
          <w:color w:val="auto"/>
        </w:rPr>
        <w:t>hat the curriculum m</w:t>
      </w:r>
      <w:r w:rsidR="00690E25" w:rsidRPr="008B5177">
        <w:rPr>
          <w:rFonts w:ascii="Arial" w:hAnsi="Arial" w:cs="Arial"/>
          <w:color w:val="auto"/>
        </w:rPr>
        <w:t>akes best use of PSHE to cover S</w:t>
      </w:r>
      <w:r w:rsidR="00777DAD" w:rsidRPr="008B5177">
        <w:rPr>
          <w:rFonts w:ascii="Arial" w:hAnsi="Arial" w:cs="Arial"/>
          <w:color w:val="auto"/>
        </w:rPr>
        <w:t>a</w:t>
      </w:r>
      <w:r w:rsidR="002231AD" w:rsidRPr="008B5177">
        <w:rPr>
          <w:rFonts w:ascii="Arial" w:hAnsi="Arial" w:cs="Arial"/>
          <w:color w:val="auto"/>
        </w:rPr>
        <w:t>feguarding issues with children;</w:t>
      </w:r>
    </w:p>
    <w:p w:rsidR="00622A0D" w:rsidRPr="008B5177" w:rsidRDefault="00A63C2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 xml:space="preserve">We have in place an </w:t>
      </w:r>
      <w:r w:rsidR="00622A0D" w:rsidRPr="008B5177">
        <w:rPr>
          <w:rFonts w:ascii="Arial" w:hAnsi="Arial" w:cs="Arial"/>
          <w:color w:val="auto"/>
        </w:rPr>
        <w:t>on</w:t>
      </w:r>
      <w:r w:rsidR="000F657D" w:rsidRPr="008B5177">
        <w:rPr>
          <w:rFonts w:ascii="Arial" w:hAnsi="Arial" w:cs="Arial"/>
          <w:color w:val="auto"/>
        </w:rPr>
        <w:t>-line S</w:t>
      </w:r>
      <w:r w:rsidR="00F54710" w:rsidRPr="008B5177">
        <w:rPr>
          <w:rFonts w:ascii="Arial" w:hAnsi="Arial" w:cs="Arial"/>
          <w:color w:val="auto"/>
        </w:rPr>
        <w:t>afety P</w:t>
      </w:r>
      <w:r w:rsidR="002648F1" w:rsidRPr="008B5177">
        <w:rPr>
          <w:rFonts w:ascii="Arial" w:hAnsi="Arial" w:cs="Arial"/>
          <w:color w:val="auto"/>
        </w:rPr>
        <w:t xml:space="preserve">olicy equipped to deal with </w:t>
      </w:r>
      <w:r w:rsidR="00622A0D" w:rsidRPr="008B5177">
        <w:rPr>
          <w:rFonts w:ascii="Arial" w:hAnsi="Arial" w:cs="Arial"/>
          <w:color w:val="auto"/>
        </w:rPr>
        <w:t>a widening range of issues associated with technology;</w:t>
      </w:r>
    </w:p>
    <w:p w:rsidR="00A63C22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That w</w:t>
      </w:r>
      <w:r w:rsidR="00A63C22" w:rsidRPr="006069F1">
        <w:rPr>
          <w:rFonts w:ascii="Arial" w:hAnsi="Arial" w:cs="Arial"/>
        </w:rPr>
        <w:t xml:space="preserve">e understand the need to identify </w:t>
      </w:r>
      <w:r w:rsidR="00F54710" w:rsidRPr="006069F1">
        <w:rPr>
          <w:rFonts w:ascii="Arial" w:hAnsi="Arial" w:cs="Arial"/>
        </w:rPr>
        <w:t>trends and patterns regarding Children Missing from E</w:t>
      </w:r>
      <w:r w:rsidR="00127553" w:rsidRPr="006069F1">
        <w:rPr>
          <w:rFonts w:ascii="Arial" w:hAnsi="Arial" w:cs="Arial"/>
        </w:rPr>
        <w:t>ducation (</w:t>
      </w:r>
      <w:r w:rsidR="00A63C22" w:rsidRPr="006069F1">
        <w:rPr>
          <w:rFonts w:ascii="Arial" w:hAnsi="Arial" w:cs="Arial"/>
        </w:rPr>
        <w:t xml:space="preserve">CME) </w:t>
      </w:r>
      <w:r w:rsidR="00F54710" w:rsidRPr="006069F1">
        <w:rPr>
          <w:rFonts w:ascii="Arial" w:hAnsi="Arial" w:cs="Arial"/>
        </w:rPr>
        <w:t>and to respond to / refer where required.</w:t>
      </w:r>
    </w:p>
    <w:p w:rsidR="00FE292E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That we n</w:t>
      </w:r>
      <w:r w:rsidR="00FE292E" w:rsidRPr="006069F1">
        <w:rPr>
          <w:rFonts w:ascii="Arial" w:hAnsi="Arial" w:cs="Arial"/>
        </w:rPr>
        <w:t>ot</w:t>
      </w:r>
      <w:r w:rsidR="00A63C22" w:rsidRPr="006069F1">
        <w:rPr>
          <w:rFonts w:ascii="Arial" w:hAnsi="Arial" w:cs="Arial"/>
        </w:rPr>
        <w:t>if</w:t>
      </w:r>
      <w:r w:rsidRPr="006069F1">
        <w:rPr>
          <w:rFonts w:ascii="Arial" w:hAnsi="Arial" w:cs="Arial"/>
        </w:rPr>
        <w:t>y</w:t>
      </w:r>
      <w:r w:rsidR="00FE292E" w:rsidRPr="006069F1">
        <w:rPr>
          <w:rFonts w:ascii="Arial" w:hAnsi="Arial" w:cs="Arial"/>
        </w:rPr>
        <w:t xml:space="preserve"> the Children’s Social Care department if there is an unexplained absence of a pupil who is the subject of a </w:t>
      </w:r>
      <w:r w:rsidR="00F54710" w:rsidRPr="006069F1">
        <w:rPr>
          <w:rFonts w:ascii="Arial" w:hAnsi="Arial" w:cs="Arial"/>
        </w:rPr>
        <w:t>Child Protection Plan.</w:t>
      </w:r>
    </w:p>
    <w:p w:rsidR="002648F1" w:rsidRPr="006069F1" w:rsidRDefault="008726E7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That we n</w:t>
      </w:r>
      <w:r w:rsidR="001F6416" w:rsidRPr="006069F1">
        <w:rPr>
          <w:rFonts w:ascii="Arial" w:hAnsi="Arial" w:cs="Arial"/>
        </w:rPr>
        <w:t>otif</w:t>
      </w:r>
      <w:r w:rsidRPr="006069F1">
        <w:rPr>
          <w:rFonts w:ascii="Arial" w:hAnsi="Arial" w:cs="Arial"/>
        </w:rPr>
        <w:t>y</w:t>
      </w:r>
      <w:r w:rsidR="00D03D0D" w:rsidRPr="006069F1">
        <w:rPr>
          <w:rFonts w:ascii="Arial" w:hAnsi="Arial" w:cs="Arial"/>
        </w:rPr>
        <w:t xml:space="preserve"> the C</w:t>
      </w:r>
      <w:r w:rsidR="001F6416" w:rsidRPr="006069F1">
        <w:rPr>
          <w:rFonts w:ascii="Arial" w:hAnsi="Arial" w:cs="Arial"/>
        </w:rPr>
        <w:t xml:space="preserve">hildren’s Social Care department if it is thought or known that a child or young person may be </w:t>
      </w:r>
      <w:r w:rsidRPr="006069F1">
        <w:rPr>
          <w:rFonts w:ascii="Arial" w:hAnsi="Arial" w:cs="Arial"/>
        </w:rPr>
        <w:t>Privately</w:t>
      </w:r>
      <w:r w:rsidR="00F54710" w:rsidRPr="006069F1">
        <w:rPr>
          <w:rFonts w:ascii="Arial" w:hAnsi="Arial" w:cs="Arial"/>
        </w:rPr>
        <w:t xml:space="preserve"> F</w:t>
      </w:r>
      <w:r w:rsidR="001F6416" w:rsidRPr="006069F1">
        <w:rPr>
          <w:rFonts w:ascii="Arial" w:hAnsi="Arial" w:cs="Arial"/>
        </w:rPr>
        <w:t>ostered</w:t>
      </w:r>
      <w:r w:rsidR="00F54710" w:rsidRPr="006069F1">
        <w:rPr>
          <w:rFonts w:ascii="Arial" w:hAnsi="Arial" w:cs="Arial"/>
        </w:rPr>
        <w:t>.</w:t>
      </w:r>
    </w:p>
    <w:p w:rsidR="002F7F2F" w:rsidRPr="006069F1" w:rsidRDefault="0072306A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That we use the Local A</w:t>
      </w:r>
      <w:r w:rsidR="002F7F2F" w:rsidRPr="006069F1">
        <w:rPr>
          <w:rFonts w:ascii="Arial" w:hAnsi="Arial" w:cs="Arial"/>
        </w:rPr>
        <w:t xml:space="preserve">uthority </w:t>
      </w:r>
      <w:r w:rsidR="000F657D" w:rsidRPr="006069F1">
        <w:rPr>
          <w:rFonts w:ascii="Arial" w:hAnsi="Arial" w:cs="Arial"/>
        </w:rPr>
        <w:t>Case Referral P</w:t>
      </w:r>
      <w:r w:rsidR="002532EA" w:rsidRPr="006069F1">
        <w:rPr>
          <w:rFonts w:ascii="Arial" w:hAnsi="Arial" w:cs="Arial"/>
        </w:rPr>
        <w:t xml:space="preserve">athway </w:t>
      </w:r>
      <w:r w:rsidR="002F7F2F" w:rsidRPr="006069F1">
        <w:rPr>
          <w:rFonts w:ascii="Arial" w:hAnsi="Arial" w:cs="Arial"/>
        </w:rPr>
        <w:t>on reporting concerns about extremism or views considered to be extreme which may include a referral to PREVENT</w:t>
      </w:r>
      <w:r w:rsidR="008B5177">
        <w:rPr>
          <w:rFonts w:ascii="Arial" w:hAnsi="Arial" w:cs="Arial"/>
        </w:rPr>
        <w:t xml:space="preserve"> </w:t>
      </w:r>
      <w:r w:rsidR="002F7F2F" w:rsidRPr="006069F1">
        <w:rPr>
          <w:rFonts w:ascii="Arial" w:hAnsi="Arial" w:cs="Arial"/>
        </w:rPr>
        <w:t>/</w:t>
      </w:r>
      <w:r w:rsidR="008B5177">
        <w:rPr>
          <w:rFonts w:ascii="Arial" w:hAnsi="Arial" w:cs="Arial"/>
        </w:rPr>
        <w:t xml:space="preserve"> </w:t>
      </w:r>
      <w:r w:rsidR="002F7F2F" w:rsidRPr="006069F1">
        <w:rPr>
          <w:rFonts w:ascii="Arial" w:hAnsi="Arial" w:cs="Arial"/>
        </w:rPr>
        <w:t>CHANNEL and</w:t>
      </w:r>
      <w:r w:rsidR="008B5177">
        <w:rPr>
          <w:rFonts w:ascii="Arial" w:hAnsi="Arial" w:cs="Arial"/>
        </w:rPr>
        <w:t xml:space="preserve"> </w:t>
      </w:r>
      <w:r w:rsidR="004A7B04" w:rsidRPr="006069F1">
        <w:rPr>
          <w:rFonts w:ascii="Arial" w:hAnsi="Arial" w:cs="Arial"/>
        </w:rPr>
        <w:t>/</w:t>
      </w:r>
      <w:r w:rsidR="008B5177">
        <w:rPr>
          <w:rFonts w:ascii="Arial" w:hAnsi="Arial" w:cs="Arial"/>
        </w:rPr>
        <w:t xml:space="preserve"> </w:t>
      </w:r>
      <w:r w:rsidR="000F657D" w:rsidRPr="006069F1">
        <w:rPr>
          <w:rFonts w:ascii="Arial" w:hAnsi="Arial" w:cs="Arial"/>
        </w:rPr>
        <w:t>or Social C</w:t>
      </w:r>
      <w:r w:rsidR="002F7F2F" w:rsidRPr="006069F1">
        <w:rPr>
          <w:rFonts w:ascii="Arial" w:hAnsi="Arial" w:cs="Arial"/>
        </w:rPr>
        <w:t xml:space="preserve">are. </w:t>
      </w:r>
    </w:p>
    <w:p w:rsidR="00FE292E" w:rsidRPr="006069F1" w:rsidRDefault="00FE292E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Act</w:t>
      </w:r>
      <w:r w:rsidR="008726E7" w:rsidRPr="006069F1">
        <w:rPr>
          <w:rFonts w:ascii="Arial" w:hAnsi="Arial" w:cs="Arial"/>
          <w:color w:val="auto"/>
        </w:rPr>
        <w:t>ing</w:t>
      </w:r>
      <w:r w:rsidRPr="006069F1">
        <w:rPr>
          <w:rFonts w:ascii="Arial" w:hAnsi="Arial" w:cs="Arial"/>
          <w:color w:val="auto"/>
        </w:rPr>
        <w:t xml:space="preserve"> on the </w:t>
      </w:r>
      <w:r w:rsidR="00F54710" w:rsidRPr="006069F1">
        <w:rPr>
          <w:rFonts w:ascii="Arial" w:hAnsi="Arial" w:cs="Arial"/>
          <w:color w:val="auto"/>
        </w:rPr>
        <w:t>‘L</w:t>
      </w:r>
      <w:r w:rsidRPr="006069F1">
        <w:rPr>
          <w:rFonts w:ascii="Arial" w:hAnsi="Arial" w:cs="Arial"/>
          <w:color w:val="auto"/>
        </w:rPr>
        <w:t>earning from Serious Case Reviews</w:t>
      </w:r>
      <w:r w:rsidR="00F54710" w:rsidRPr="006069F1">
        <w:rPr>
          <w:rFonts w:ascii="Arial" w:hAnsi="Arial" w:cs="Arial"/>
          <w:color w:val="auto"/>
        </w:rPr>
        <w:t>’</w:t>
      </w:r>
      <w:r w:rsidRPr="006069F1">
        <w:rPr>
          <w:rFonts w:ascii="Arial" w:hAnsi="Arial" w:cs="Arial"/>
          <w:color w:val="auto"/>
        </w:rPr>
        <w:t xml:space="preserve"> – see appendix A;</w:t>
      </w:r>
    </w:p>
    <w:p w:rsidR="00FE292E" w:rsidRPr="008B5177" w:rsidRDefault="00FE292E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Ensu</w:t>
      </w:r>
      <w:r w:rsidR="00A63C22" w:rsidRPr="006069F1">
        <w:rPr>
          <w:rFonts w:ascii="Arial" w:hAnsi="Arial" w:cs="Arial"/>
          <w:szCs w:val="24"/>
          <w:lang w:eastAsia="en-GB"/>
        </w:rPr>
        <w:t xml:space="preserve">res </w:t>
      </w:r>
      <w:r w:rsidR="00A63C22" w:rsidRPr="008B5177">
        <w:rPr>
          <w:rFonts w:ascii="Arial" w:hAnsi="Arial" w:cs="Arial"/>
          <w:szCs w:val="24"/>
          <w:lang w:eastAsia="en-GB"/>
        </w:rPr>
        <w:t xml:space="preserve">that </w:t>
      </w:r>
      <w:r w:rsidR="008B5177" w:rsidRPr="008B5177">
        <w:rPr>
          <w:rFonts w:ascii="Arial" w:hAnsi="Arial" w:cs="Arial"/>
          <w:szCs w:val="24"/>
          <w:lang w:eastAsia="en-GB"/>
        </w:rPr>
        <w:t xml:space="preserve">all Staff, </w:t>
      </w:r>
      <w:r w:rsidR="00170FDB" w:rsidRPr="008B5177">
        <w:rPr>
          <w:rFonts w:ascii="Arial" w:hAnsi="Arial" w:cs="Arial"/>
          <w:szCs w:val="24"/>
          <w:lang w:eastAsia="en-GB"/>
        </w:rPr>
        <w:t>g</w:t>
      </w:r>
      <w:r w:rsidR="006A484E" w:rsidRPr="008B5177">
        <w:rPr>
          <w:rFonts w:ascii="Arial" w:hAnsi="Arial" w:cs="Arial"/>
          <w:szCs w:val="24"/>
          <w:lang w:eastAsia="en-GB"/>
        </w:rPr>
        <w:t xml:space="preserve">overnors and </w:t>
      </w:r>
      <w:r w:rsidR="00170FDB" w:rsidRPr="008B5177">
        <w:rPr>
          <w:rFonts w:ascii="Arial" w:hAnsi="Arial" w:cs="Arial"/>
          <w:szCs w:val="24"/>
          <w:lang w:eastAsia="en-GB"/>
        </w:rPr>
        <w:t>v</w:t>
      </w:r>
      <w:r w:rsidR="008B5177" w:rsidRPr="008B5177">
        <w:rPr>
          <w:rFonts w:ascii="Arial" w:hAnsi="Arial" w:cs="Arial"/>
          <w:szCs w:val="24"/>
          <w:lang w:eastAsia="en-GB"/>
        </w:rPr>
        <w:t>olunteers</w:t>
      </w:r>
      <w:r w:rsidR="006A484E" w:rsidRPr="008B5177">
        <w:rPr>
          <w:rFonts w:ascii="Arial" w:hAnsi="Arial" w:cs="Arial"/>
          <w:szCs w:val="24"/>
          <w:lang w:eastAsia="en-GB"/>
        </w:rPr>
        <w:t xml:space="preserve"> </w:t>
      </w:r>
      <w:r w:rsidRPr="008B5177">
        <w:rPr>
          <w:rFonts w:ascii="Arial" w:hAnsi="Arial" w:cs="Arial"/>
          <w:szCs w:val="24"/>
          <w:lang w:eastAsia="en-GB"/>
        </w:rPr>
        <w:t>are made aware of the Confidential Reporting Code</w:t>
      </w:r>
      <w:r w:rsidR="00127553" w:rsidRPr="008B5177">
        <w:rPr>
          <w:rFonts w:ascii="Arial" w:hAnsi="Arial" w:cs="Arial"/>
          <w:szCs w:val="24"/>
          <w:lang w:eastAsia="en-GB"/>
        </w:rPr>
        <w:t xml:space="preserve"> (</w:t>
      </w:r>
      <w:r w:rsidR="00BA246F" w:rsidRPr="008B5177">
        <w:rPr>
          <w:rFonts w:ascii="Arial" w:hAnsi="Arial" w:cs="Arial"/>
          <w:szCs w:val="24"/>
          <w:lang w:eastAsia="en-GB"/>
        </w:rPr>
        <w:t>Whistle Blowing</w:t>
      </w:r>
      <w:r w:rsidR="002532EA" w:rsidRPr="008B5177">
        <w:rPr>
          <w:rFonts w:ascii="Arial" w:hAnsi="Arial" w:cs="Arial"/>
          <w:szCs w:val="24"/>
          <w:lang w:eastAsia="en-GB"/>
        </w:rPr>
        <w:t xml:space="preserve"> 2015</w:t>
      </w:r>
      <w:r w:rsidR="00BA246F" w:rsidRPr="008B5177">
        <w:rPr>
          <w:rFonts w:ascii="Arial" w:hAnsi="Arial" w:cs="Arial"/>
          <w:szCs w:val="24"/>
          <w:lang w:eastAsia="en-GB"/>
        </w:rPr>
        <w:t>)</w:t>
      </w:r>
      <w:r w:rsidR="008726E7" w:rsidRPr="008B5177">
        <w:rPr>
          <w:rFonts w:ascii="Arial" w:hAnsi="Arial" w:cs="Arial"/>
          <w:szCs w:val="24"/>
          <w:lang w:eastAsia="en-GB"/>
        </w:rPr>
        <w:t>.</w:t>
      </w:r>
    </w:p>
    <w:p w:rsidR="00777DAD" w:rsidRPr="006069F1" w:rsidRDefault="00A63C22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  <w:lang w:eastAsia="en-GB"/>
        </w:rPr>
        <w:t>That</w:t>
      </w:r>
      <w:r w:rsidR="00FE292E" w:rsidRPr="008B5177">
        <w:rPr>
          <w:rFonts w:ascii="Arial" w:hAnsi="Arial" w:cs="Arial"/>
          <w:szCs w:val="24"/>
          <w:lang w:eastAsia="en-GB"/>
        </w:rPr>
        <w:t xml:space="preserve"> all </w:t>
      </w:r>
      <w:r w:rsidR="00F54710" w:rsidRPr="008B5177">
        <w:rPr>
          <w:rFonts w:ascii="Arial" w:hAnsi="Arial" w:cs="Arial"/>
          <w:szCs w:val="24"/>
          <w:lang w:eastAsia="en-GB"/>
        </w:rPr>
        <w:t>C</w:t>
      </w:r>
      <w:r w:rsidR="00BA246F" w:rsidRPr="008B5177">
        <w:rPr>
          <w:rFonts w:ascii="Arial" w:hAnsi="Arial" w:cs="Arial"/>
          <w:szCs w:val="24"/>
          <w:lang w:eastAsia="en-GB"/>
        </w:rPr>
        <w:t>hi</w:t>
      </w:r>
      <w:r w:rsidR="00F54710" w:rsidRPr="008B5177">
        <w:rPr>
          <w:rFonts w:ascii="Arial" w:hAnsi="Arial" w:cs="Arial"/>
          <w:szCs w:val="24"/>
          <w:lang w:eastAsia="en-GB"/>
        </w:rPr>
        <w:t>ld P</w:t>
      </w:r>
      <w:r w:rsidR="00BA246F" w:rsidRPr="008B5177">
        <w:rPr>
          <w:rFonts w:ascii="Arial" w:hAnsi="Arial" w:cs="Arial"/>
          <w:szCs w:val="24"/>
          <w:lang w:eastAsia="en-GB"/>
        </w:rPr>
        <w:t xml:space="preserve">rotection </w:t>
      </w:r>
      <w:r w:rsidR="00FE292E" w:rsidRPr="008B5177">
        <w:rPr>
          <w:rFonts w:ascii="Arial" w:hAnsi="Arial" w:cs="Arial"/>
          <w:szCs w:val="24"/>
          <w:lang w:eastAsia="en-GB"/>
        </w:rPr>
        <w:t xml:space="preserve">records are </w:t>
      </w:r>
      <w:r w:rsidR="00622A0D" w:rsidRPr="008B5177">
        <w:rPr>
          <w:rFonts w:ascii="Arial" w:hAnsi="Arial" w:cs="Arial"/>
          <w:szCs w:val="24"/>
          <w:lang w:eastAsia="en-GB"/>
        </w:rPr>
        <w:t xml:space="preserve">kept centrally, </w:t>
      </w:r>
      <w:r w:rsidR="00FE292E" w:rsidRPr="008B5177">
        <w:rPr>
          <w:rFonts w:ascii="Arial" w:hAnsi="Arial" w:cs="Arial"/>
          <w:szCs w:val="24"/>
          <w:lang w:eastAsia="en-GB"/>
        </w:rPr>
        <w:t xml:space="preserve">kept </w:t>
      </w:r>
      <w:r w:rsidR="00FE292E" w:rsidRPr="006069F1">
        <w:rPr>
          <w:rFonts w:ascii="Arial" w:hAnsi="Arial" w:cs="Arial"/>
          <w:szCs w:val="24"/>
          <w:lang w:eastAsia="en-GB"/>
        </w:rPr>
        <w:t>up to date</w:t>
      </w:r>
      <w:r w:rsidR="00F54710" w:rsidRPr="006069F1">
        <w:rPr>
          <w:rFonts w:ascii="Arial" w:hAnsi="Arial" w:cs="Arial"/>
          <w:szCs w:val="24"/>
          <w:lang w:eastAsia="en-GB"/>
        </w:rPr>
        <w:t xml:space="preserve">, </w:t>
      </w:r>
      <w:r w:rsidR="008726E7" w:rsidRPr="006069F1">
        <w:rPr>
          <w:rFonts w:ascii="Arial" w:hAnsi="Arial" w:cs="Arial"/>
          <w:szCs w:val="24"/>
          <w:lang w:eastAsia="en-GB"/>
        </w:rPr>
        <w:t xml:space="preserve">are </w:t>
      </w:r>
      <w:r w:rsidR="00FE292E" w:rsidRPr="006069F1">
        <w:rPr>
          <w:rFonts w:ascii="Arial" w:hAnsi="Arial" w:cs="Arial"/>
          <w:szCs w:val="24"/>
          <w:lang w:eastAsia="en-GB"/>
        </w:rPr>
        <w:t>secure</w:t>
      </w:r>
      <w:r w:rsidRPr="006069F1">
        <w:rPr>
          <w:rFonts w:ascii="Arial" w:hAnsi="Arial" w:cs="Arial"/>
          <w:szCs w:val="24"/>
          <w:lang w:eastAsia="en-GB"/>
        </w:rPr>
        <w:t xml:space="preserve"> and </w:t>
      </w:r>
      <w:r w:rsidR="00777DAD" w:rsidRPr="006069F1">
        <w:rPr>
          <w:rFonts w:ascii="Arial" w:hAnsi="Arial" w:cs="Arial"/>
          <w:szCs w:val="24"/>
        </w:rPr>
        <w:t>review</w:t>
      </w:r>
      <w:r w:rsidR="00F54710" w:rsidRPr="006069F1">
        <w:rPr>
          <w:rFonts w:ascii="Arial" w:hAnsi="Arial" w:cs="Arial"/>
          <w:szCs w:val="24"/>
        </w:rPr>
        <w:t>ed</w:t>
      </w:r>
      <w:r w:rsidR="00777DAD" w:rsidRPr="006069F1">
        <w:rPr>
          <w:rFonts w:ascii="Arial" w:hAnsi="Arial" w:cs="Arial"/>
          <w:szCs w:val="24"/>
        </w:rPr>
        <w:t xml:space="preserve"> annually</w:t>
      </w:r>
      <w:r w:rsidR="00F54710" w:rsidRPr="006069F1">
        <w:rPr>
          <w:rFonts w:ascii="Arial" w:hAnsi="Arial" w:cs="Arial"/>
          <w:szCs w:val="24"/>
        </w:rPr>
        <w:t>.</w:t>
      </w:r>
    </w:p>
    <w:p w:rsidR="00F54710" w:rsidRPr="008B5177" w:rsidRDefault="00A63C22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  <w:color w:val="auto"/>
        </w:rPr>
        <w:t xml:space="preserve">Making sure that the </w:t>
      </w:r>
      <w:r w:rsidR="00F54710" w:rsidRPr="006069F1">
        <w:rPr>
          <w:rFonts w:ascii="Arial" w:hAnsi="Arial" w:cs="Arial"/>
          <w:color w:val="auto"/>
        </w:rPr>
        <w:t>Child Protection/Safeguarding P</w:t>
      </w:r>
      <w:r w:rsidRPr="006069F1">
        <w:rPr>
          <w:rFonts w:ascii="Arial" w:hAnsi="Arial" w:cs="Arial"/>
          <w:color w:val="auto"/>
        </w:rPr>
        <w:t>olicy is available to parents and carers as appropriate</w:t>
      </w:r>
      <w:r w:rsidR="00F54710" w:rsidRPr="006069F1">
        <w:rPr>
          <w:rFonts w:ascii="Arial" w:hAnsi="Arial" w:cs="Arial"/>
          <w:color w:val="auto"/>
        </w:rPr>
        <w:t xml:space="preserve"> including displaying o</w:t>
      </w:r>
      <w:r w:rsidR="008726E7" w:rsidRPr="006069F1">
        <w:rPr>
          <w:rFonts w:ascii="Arial" w:hAnsi="Arial" w:cs="Arial"/>
          <w:color w:val="auto"/>
        </w:rPr>
        <w:t>n the school</w:t>
      </w:r>
      <w:r w:rsidR="00CB611B" w:rsidRPr="006069F1">
        <w:rPr>
          <w:rFonts w:ascii="Arial" w:hAnsi="Arial" w:cs="Arial"/>
          <w:color w:val="auto"/>
        </w:rPr>
        <w:t>’</w:t>
      </w:r>
      <w:r w:rsidR="008726E7" w:rsidRPr="006069F1">
        <w:rPr>
          <w:rFonts w:ascii="Arial" w:hAnsi="Arial" w:cs="Arial"/>
          <w:color w:val="auto"/>
        </w:rPr>
        <w:t>s website.</w:t>
      </w:r>
    </w:p>
    <w:p w:rsidR="008B5177" w:rsidRPr="008B5177" w:rsidRDefault="008B5177" w:rsidP="008B5177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0F657D" w:rsidRPr="008B5177" w:rsidRDefault="00F54710" w:rsidP="006069F1">
      <w:pPr>
        <w:spacing w:after="0"/>
        <w:rPr>
          <w:rFonts w:ascii="Arial" w:hAnsi="Arial" w:cs="Arial"/>
          <w:b/>
          <w:szCs w:val="24"/>
          <w:lang w:eastAsia="en-GB"/>
        </w:rPr>
      </w:pPr>
      <w:r w:rsidRPr="008B5177">
        <w:rPr>
          <w:rFonts w:ascii="Arial" w:hAnsi="Arial" w:cs="Arial"/>
          <w:b/>
          <w:szCs w:val="24"/>
          <w:lang w:eastAsia="en-GB"/>
        </w:rPr>
        <w:t xml:space="preserve">4.3  </w:t>
      </w:r>
      <w:r w:rsidR="006D2F16" w:rsidRPr="008B5177">
        <w:rPr>
          <w:rFonts w:ascii="Arial" w:hAnsi="Arial" w:cs="Arial"/>
          <w:b/>
          <w:szCs w:val="24"/>
          <w:lang w:eastAsia="en-GB"/>
        </w:rPr>
        <w:t xml:space="preserve"> </w:t>
      </w:r>
      <w:r w:rsidR="000F657D" w:rsidRPr="008B5177">
        <w:rPr>
          <w:rFonts w:ascii="Arial" w:hAnsi="Arial" w:cs="Arial"/>
          <w:b/>
          <w:szCs w:val="24"/>
          <w:lang w:eastAsia="en-GB"/>
        </w:rPr>
        <w:tab/>
      </w:r>
      <w:r w:rsidR="008B5177">
        <w:rPr>
          <w:rFonts w:ascii="Arial" w:hAnsi="Arial" w:cs="Arial"/>
          <w:b/>
          <w:szCs w:val="24"/>
          <w:lang w:eastAsia="en-GB"/>
        </w:rPr>
        <w:t>Creating a safe environment:</w:t>
      </w:r>
    </w:p>
    <w:p w:rsidR="00FA7099" w:rsidRPr="006069F1" w:rsidRDefault="00A63C22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We will e</w:t>
      </w:r>
      <w:r w:rsidR="00FA7099" w:rsidRPr="006069F1">
        <w:rPr>
          <w:rFonts w:ascii="Arial" w:hAnsi="Arial" w:cs="Arial"/>
          <w:szCs w:val="24"/>
          <w:lang w:eastAsia="en-GB"/>
        </w:rPr>
        <w:t>nsur</w:t>
      </w:r>
      <w:r w:rsidRPr="006069F1">
        <w:rPr>
          <w:rFonts w:ascii="Arial" w:hAnsi="Arial" w:cs="Arial"/>
          <w:szCs w:val="24"/>
          <w:lang w:eastAsia="en-GB"/>
        </w:rPr>
        <w:t>e</w:t>
      </w:r>
      <w:r w:rsidR="00F54710" w:rsidRPr="006069F1">
        <w:rPr>
          <w:rFonts w:ascii="Arial" w:hAnsi="Arial" w:cs="Arial"/>
          <w:szCs w:val="24"/>
          <w:lang w:eastAsia="en-GB"/>
        </w:rPr>
        <w:t xml:space="preserve"> that </w:t>
      </w:r>
      <w:r w:rsidR="008B5177">
        <w:rPr>
          <w:rFonts w:ascii="Arial" w:hAnsi="Arial" w:cs="Arial"/>
          <w:szCs w:val="24"/>
          <w:lang w:eastAsia="en-GB"/>
        </w:rPr>
        <w:t xml:space="preserve">all Staff </w:t>
      </w:r>
      <w:r w:rsidR="006A484E" w:rsidRPr="008B5177">
        <w:rPr>
          <w:rFonts w:ascii="Arial" w:hAnsi="Arial" w:cs="Arial"/>
          <w:szCs w:val="24"/>
          <w:lang w:eastAsia="en-GB"/>
        </w:rPr>
        <w:t xml:space="preserve">and Volunteers </w:t>
      </w:r>
      <w:r w:rsidR="009007E9" w:rsidRPr="008B5177">
        <w:rPr>
          <w:rFonts w:ascii="Arial" w:hAnsi="Arial" w:cs="Arial"/>
          <w:szCs w:val="24"/>
          <w:lang w:eastAsia="en-GB"/>
        </w:rPr>
        <w:t>are</w:t>
      </w:r>
      <w:r w:rsidR="00FA7099" w:rsidRPr="008B5177">
        <w:rPr>
          <w:rFonts w:ascii="Arial" w:hAnsi="Arial" w:cs="Arial"/>
          <w:szCs w:val="24"/>
          <w:lang w:eastAsia="en-GB"/>
        </w:rPr>
        <w:t xml:space="preserve"> </w:t>
      </w:r>
      <w:r w:rsidR="00FA7099" w:rsidRPr="006069F1">
        <w:rPr>
          <w:rFonts w:ascii="Arial" w:hAnsi="Arial" w:cs="Arial"/>
          <w:szCs w:val="24"/>
          <w:lang w:eastAsia="en-GB"/>
        </w:rPr>
        <w:t xml:space="preserve">competent to carry </w:t>
      </w:r>
      <w:r w:rsidR="00F54710" w:rsidRPr="006069F1">
        <w:rPr>
          <w:rFonts w:ascii="Arial" w:hAnsi="Arial" w:cs="Arial"/>
          <w:szCs w:val="24"/>
          <w:lang w:eastAsia="en-GB"/>
        </w:rPr>
        <w:t>out their responsibilities for S</w:t>
      </w:r>
      <w:r w:rsidR="00FA7099" w:rsidRPr="006069F1">
        <w:rPr>
          <w:rFonts w:ascii="Arial" w:hAnsi="Arial" w:cs="Arial"/>
          <w:szCs w:val="24"/>
          <w:lang w:eastAsia="en-GB"/>
        </w:rPr>
        <w:t>afeguarding</w:t>
      </w:r>
      <w:r w:rsidR="009007E9" w:rsidRPr="006069F1">
        <w:rPr>
          <w:rFonts w:ascii="Arial" w:hAnsi="Arial" w:cs="Arial"/>
          <w:szCs w:val="24"/>
          <w:lang w:eastAsia="en-GB"/>
        </w:rPr>
        <w:t xml:space="preserve"> in</w:t>
      </w:r>
      <w:r w:rsidR="00FA7099" w:rsidRPr="006069F1">
        <w:rPr>
          <w:rFonts w:ascii="Arial" w:hAnsi="Arial" w:cs="Arial"/>
          <w:szCs w:val="24"/>
          <w:lang w:eastAsia="en-GB"/>
        </w:rPr>
        <w:t xml:space="preserve"> promoting the welfare of children </w:t>
      </w:r>
      <w:r w:rsidR="00F54710" w:rsidRPr="006069F1">
        <w:rPr>
          <w:rFonts w:ascii="Arial" w:hAnsi="Arial" w:cs="Arial"/>
          <w:szCs w:val="24"/>
          <w:lang w:eastAsia="en-GB"/>
        </w:rPr>
        <w:t xml:space="preserve">by </w:t>
      </w:r>
      <w:r w:rsidR="00FA7099" w:rsidRPr="006069F1">
        <w:rPr>
          <w:rFonts w:ascii="Arial" w:hAnsi="Arial" w:cs="Arial"/>
          <w:szCs w:val="24"/>
          <w:lang w:eastAsia="en-GB"/>
        </w:rPr>
        <w:t>creating an environment and an ethos</w:t>
      </w:r>
      <w:r w:rsidR="00F54710" w:rsidRPr="006069F1">
        <w:rPr>
          <w:rFonts w:ascii="Arial" w:hAnsi="Arial" w:cs="Arial"/>
          <w:szCs w:val="24"/>
          <w:lang w:eastAsia="en-GB"/>
        </w:rPr>
        <w:t xml:space="preserve"> where</w:t>
      </w:r>
      <w:r w:rsidR="009007E9" w:rsidRPr="006069F1">
        <w:rPr>
          <w:rFonts w:ascii="Arial" w:hAnsi="Arial" w:cs="Arial"/>
          <w:szCs w:val="24"/>
          <w:lang w:eastAsia="en-GB"/>
        </w:rPr>
        <w:t>by</w:t>
      </w:r>
      <w:r w:rsidR="00F54710" w:rsidRPr="006069F1">
        <w:rPr>
          <w:rFonts w:ascii="Arial" w:hAnsi="Arial" w:cs="Arial"/>
          <w:szCs w:val="24"/>
          <w:lang w:eastAsia="en-GB"/>
        </w:rPr>
        <w:t xml:space="preserve"> </w:t>
      </w:r>
      <w:r w:rsidR="00127553" w:rsidRPr="006069F1">
        <w:rPr>
          <w:rFonts w:ascii="Arial" w:hAnsi="Arial" w:cs="Arial"/>
          <w:szCs w:val="24"/>
          <w:lang w:eastAsia="en-GB"/>
        </w:rPr>
        <w:t xml:space="preserve">all Staff including </w:t>
      </w:r>
      <w:r w:rsidR="00170FDB" w:rsidRPr="006069F1">
        <w:rPr>
          <w:rFonts w:ascii="Arial" w:hAnsi="Arial" w:cs="Arial"/>
          <w:szCs w:val="24"/>
          <w:lang w:eastAsia="en-GB"/>
        </w:rPr>
        <w:t>v</w:t>
      </w:r>
      <w:r w:rsidR="008726E7" w:rsidRPr="006069F1">
        <w:rPr>
          <w:rFonts w:ascii="Arial" w:hAnsi="Arial" w:cs="Arial"/>
          <w:szCs w:val="24"/>
          <w:lang w:eastAsia="en-GB"/>
        </w:rPr>
        <w:t>olunteers</w:t>
      </w:r>
      <w:r w:rsidR="00FA7099" w:rsidRPr="006069F1">
        <w:rPr>
          <w:rFonts w:ascii="Arial" w:hAnsi="Arial" w:cs="Arial"/>
          <w:szCs w:val="24"/>
          <w:lang w:eastAsia="en-GB"/>
        </w:rPr>
        <w:t xml:space="preserve"> feel able to raise concerns</w:t>
      </w:r>
      <w:r w:rsidR="004A7B04" w:rsidRPr="006069F1">
        <w:rPr>
          <w:rFonts w:ascii="Arial" w:hAnsi="Arial" w:cs="Arial"/>
          <w:szCs w:val="24"/>
          <w:lang w:eastAsia="en-GB"/>
        </w:rPr>
        <w:t>,</w:t>
      </w:r>
      <w:r w:rsidR="00FA7099" w:rsidRPr="006069F1">
        <w:rPr>
          <w:rFonts w:ascii="Arial" w:hAnsi="Arial" w:cs="Arial"/>
          <w:szCs w:val="24"/>
          <w:lang w:eastAsia="en-GB"/>
        </w:rPr>
        <w:t xml:space="preserve"> </w:t>
      </w:r>
      <w:r w:rsidR="004A7B04" w:rsidRPr="006069F1">
        <w:rPr>
          <w:rFonts w:ascii="Arial" w:hAnsi="Arial" w:cs="Arial"/>
          <w:szCs w:val="24"/>
          <w:lang w:eastAsia="en-GB"/>
        </w:rPr>
        <w:t xml:space="preserve">along with </w:t>
      </w:r>
      <w:r w:rsidR="00415A66" w:rsidRPr="006069F1">
        <w:rPr>
          <w:rFonts w:ascii="Arial" w:hAnsi="Arial" w:cs="Arial"/>
          <w:szCs w:val="24"/>
          <w:lang w:eastAsia="en-GB"/>
        </w:rPr>
        <w:t>be</w:t>
      </w:r>
      <w:r w:rsidR="004A7B04" w:rsidRPr="006069F1">
        <w:rPr>
          <w:rFonts w:ascii="Arial" w:hAnsi="Arial" w:cs="Arial"/>
          <w:szCs w:val="24"/>
          <w:lang w:eastAsia="en-GB"/>
        </w:rPr>
        <w:t>ing</w:t>
      </w:r>
      <w:r w:rsidR="00415A66" w:rsidRPr="006069F1">
        <w:rPr>
          <w:rFonts w:ascii="Arial" w:hAnsi="Arial" w:cs="Arial"/>
          <w:szCs w:val="24"/>
          <w:lang w:eastAsia="en-GB"/>
        </w:rPr>
        <w:t xml:space="preserve"> </w:t>
      </w:r>
      <w:r w:rsidR="00FA7099" w:rsidRPr="006069F1">
        <w:rPr>
          <w:rFonts w:ascii="Arial" w:hAnsi="Arial" w:cs="Arial"/>
          <w:szCs w:val="24"/>
          <w:lang w:eastAsia="en-GB"/>
        </w:rPr>
        <w:t xml:space="preserve">supported in their </w:t>
      </w:r>
      <w:r w:rsidR="00415A66" w:rsidRPr="006069F1">
        <w:rPr>
          <w:rFonts w:ascii="Arial" w:hAnsi="Arial" w:cs="Arial"/>
          <w:szCs w:val="24"/>
          <w:lang w:eastAsia="en-GB"/>
        </w:rPr>
        <w:t>S</w:t>
      </w:r>
      <w:r w:rsidR="00FA7099" w:rsidRPr="006069F1">
        <w:rPr>
          <w:rFonts w:ascii="Arial" w:hAnsi="Arial" w:cs="Arial"/>
          <w:szCs w:val="24"/>
          <w:lang w:eastAsia="en-GB"/>
        </w:rPr>
        <w:t>afeguarding ro</w:t>
      </w:r>
      <w:r w:rsidR="006D2F16" w:rsidRPr="006069F1">
        <w:rPr>
          <w:rFonts w:ascii="Arial" w:hAnsi="Arial" w:cs="Arial"/>
          <w:szCs w:val="24"/>
          <w:lang w:eastAsia="en-GB"/>
        </w:rPr>
        <w:t>le.</w:t>
      </w:r>
      <w:r w:rsidR="00FA7099" w:rsidRPr="006069F1">
        <w:rPr>
          <w:rFonts w:ascii="Arial" w:hAnsi="Arial" w:cs="Arial"/>
          <w:szCs w:val="24"/>
          <w:lang w:eastAsia="en-GB"/>
        </w:rPr>
        <w:t xml:space="preserve"> </w:t>
      </w:r>
    </w:p>
    <w:p w:rsidR="00FA7099" w:rsidRPr="006069F1" w:rsidRDefault="008726E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We will e</w:t>
      </w:r>
      <w:r w:rsidR="00A63C22" w:rsidRPr="006069F1">
        <w:rPr>
          <w:rFonts w:ascii="Arial" w:hAnsi="Arial" w:cs="Arial"/>
          <w:szCs w:val="24"/>
          <w:lang w:eastAsia="en-GB"/>
        </w:rPr>
        <w:t xml:space="preserve">ndeavour to create </w:t>
      </w:r>
      <w:r w:rsidR="00FA7099" w:rsidRPr="006069F1">
        <w:rPr>
          <w:rFonts w:ascii="Arial" w:hAnsi="Arial" w:cs="Arial"/>
          <w:szCs w:val="24"/>
          <w:lang w:eastAsia="en-GB"/>
        </w:rPr>
        <w:t>a culture of listening to children</w:t>
      </w:r>
      <w:r w:rsidR="009007E9" w:rsidRPr="006069F1">
        <w:rPr>
          <w:rFonts w:ascii="Arial" w:hAnsi="Arial" w:cs="Arial"/>
          <w:szCs w:val="24"/>
          <w:lang w:eastAsia="en-GB"/>
        </w:rPr>
        <w:t xml:space="preserve">, </w:t>
      </w:r>
      <w:r w:rsidR="00FA7099" w:rsidRPr="006069F1">
        <w:rPr>
          <w:rFonts w:ascii="Arial" w:hAnsi="Arial" w:cs="Arial"/>
          <w:szCs w:val="24"/>
          <w:lang w:eastAsia="en-GB"/>
        </w:rPr>
        <w:t>taking account of their wishes, feelings and voices both in individual decisions</w:t>
      </w:r>
      <w:r w:rsidR="00415A66" w:rsidRPr="006069F1">
        <w:rPr>
          <w:rFonts w:ascii="Arial" w:hAnsi="Arial" w:cs="Arial"/>
          <w:szCs w:val="24"/>
          <w:lang w:eastAsia="en-GB"/>
        </w:rPr>
        <w:t xml:space="preserve"> and in the S</w:t>
      </w:r>
      <w:r w:rsidR="00FA7099" w:rsidRPr="006069F1">
        <w:rPr>
          <w:rFonts w:ascii="Arial" w:hAnsi="Arial" w:cs="Arial"/>
          <w:szCs w:val="24"/>
          <w:lang w:eastAsia="en-GB"/>
        </w:rPr>
        <w:t>chool’s development</w:t>
      </w:r>
      <w:r w:rsidR="00415A66" w:rsidRPr="006069F1">
        <w:rPr>
          <w:rFonts w:ascii="Arial" w:hAnsi="Arial" w:cs="Arial"/>
          <w:szCs w:val="24"/>
          <w:lang w:eastAsia="en-GB"/>
        </w:rPr>
        <w:t xml:space="preserve"> (use of a Schools counsel or similar).</w:t>
      </w:r>
    </w:p>
    <w:p w:rsidR="00FA7099" w:rsidRPr="006069F1" w:rsidRDefault="00FA7099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That the building</w:t>
      </w:r>
      <w:r w:rsidR="008873E6" w:rsidRPr="006069F1">
        <w:rPr>
          <w:rFonts w:ascii="Arial" w:hAnsi="Arial" w:cs="Arial"/>
          <w:szCs w:val="24"/>
          <w:lang w:eastAsia="en-GB"/>
        </w:rPr>
        <w:t>;</w:t>
      </w:r>
      <w:r w:rsidR="008726E7" w:rsidRPr="006069F1">
        <w:rPr>
          <w:rFonts w:ascii="Arial" w:hAnsi="Arial" w:cs="Arial"/>
          <w:szCs w:val="24"/>
          <w:lang w:eastAsia="en-GB"/>
        </w:rPr>
        <w:t xml:space="preserve"> </w:t>
      </w:r>
      <w:r w:rsidR="004A7B04" w:rsidRPr="006069F1">
        <w:rPr>
          <w:rFonts w:ascii="Arial" w:hAnsi="Arial" w:cs="Arial"/>
          <w:szCs w:val="24"/>
          <w:lang w:eastAsia="en-GB"/>
        </w:rPr>
        <w:t xml:space="preserve">including </w:t>
      </w:r>
      <w:r w:rsidR="009007E9" w:rsidRPr="006069F1">
        <w:rPr>
          <w:rFonts w:ascii="Arial" w:hAnsi="Arial" w:cs="Arial"/>
          <w:szCs w:val="24"/>
          <w:lang w:eastAsia="en-GB"/>
        </w:rPr>
        <w:t xml:space="preserve">its </w:t>
      </w:r>
      <w:r w:rsidR="008726E7" w:rsidRPr="006069F1">
        <w:rPr>
          <w:rFonts w:ascii="Arial" w:hAnsi="Arial" w:cs="Arial"/>
          <w:szCs w:val="24"/>
          <w:lang w:eastAsia="en-GB"/>
        </w:rPr>
        <w:t>surroundings</w:t>
      </w:r>
      <w:r w:rsidR="0072306A" w:rsidRPr="006069F1">
        <w:rPr>
          <w:rFonts w:ascii="Arial" w:hAnsi="Arial" w:cs="Arial"/>
          <w:szCs w:val="24"/>
          <w:lang w:eastAsia="en-GB"/>
        </w:rPr>
        <w:t>,</w:t>
      </w:r>
      <w:r w:rsidR="008726E7" w:rsidRPr="006069F1">
        <w:rPr>
          <w:rFonts w:ascii="Arial" w:hAnsi="Arial" w:cs="Arial"/>
          <w:szCs w:val="24"/>
          <w:lang w:eastAsia="en-GB"/>
        </w:rPr>
        <w:t xml:space="preserve"> are </w:t>
      </w:r>
      <w:r w:rsidRPr="006069F1">
        <w:rPr>
          <w:rFonts w:ascii="Arial" w:hAnsi="Arial" w:cs="Arial"/>
          <w:szCs w:val="24"/>
          <w:lang w:eastAsia="en-GB"/>
        </w:rPr>
        <w:t>safe and one wh</w:t>
      </w:r>
      <w:r w:rsidR="00415A66" w:rsidRPr="006069F1">
        <w:rPr>
          <w:rFonts w:ascii="Arial" w:hAnsi="Arial" w:cs="Arial"/>
          <w:szCs w:val="24"/>
          <w:lang w:eastAsia="en-GB"/>
        </w:rPr>
        <w:t xml:space="preserve">ere children </w:t>
      </w:r>
      <w:r w:rsidR="009007E9" w:rsidRPr="006069F1">
        <w:rPr>
          <w:rFonts w:ascii="Arial" w:hAnsi="Arial" w:cs="Arial"/>
          <w:szCs w:val="24"/>
          <w:lang w:eastAsia="en-GB"/>
        </w:rPr>
        <w:t xml:space="preserve">can </w:t>
      </w:r>
      <w:r w:rsidR="00415A66" w:rsidRPr="006069F1">
        <w:rPr>
          <w:rFonts w:ascii="Arial" w:hAnsi="Arial" w:cs="Arial"/>
          <w:szCs w:val="24"/>
          <w:lang w:eastAsia="en-GB"/>
        </w:rPr>
        <w:t>feel safe.</w:t>
      </w:r>
    </w:p>
    <w:p w:rsidR="00F22197" w:rsidRPr="006069F1" w:rsidRDefault="00F2219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>That parents/carer</w:t>
      </w:r>
      <w:r w:rsidR="009007E9" w:rsidRPr="006069F1">
        <w:rPr>
          <w:rFonts w:ascii="Arial" w:hAnsi="Arial" w:cs="Arial"/>
          <w:szCs w:val="24"/>
          <w:lang w:eastAsia="en-GB"/>
        </w:rPr>
        <w:t>s know about our principles in S</w:t>
      </w:r>
      <w:r w:rsidRPr="006069F1">
        <w:rPr>
          <w:rFonts w:ascii="Arial" w:hAnsi="Arial" w:cs="Arial"/>
          <w:szCs w:val="24"/>
          <w:lang w:eastAsia="en-GB"/>
        </w:rPr>
        <w:t>afeguarding</w:t>
      </w:r>
      <w:r w:rsidR="00B564C6" w:rsidRPr="006069F1">
        <w:rPr>
          <w:rFonts w:ascii="Arial" w:hAnsi="Arial" w:cs="Arial"/>
          <w:szCs w:val="24"/>
          <w:lang w:eastAsia="en-GB"/>
        </w:rPr>
        <w:t xml:space="preserve">, who along with </w:t>
      </w:r>
      <w:r w:rsidRPr="006069F1">
        <w:rPr>
          <w:rFonts w:ascii="Arial" w:hAnsi="Arial" w:cs="Arial"/>
          <w:szCs w:val="24"/>
          <w:lang w:eastAsia="en-GB"/>
        </w:rPr>
        <w:t xml:space="preserve">the local community </w:t>
      </w:r>
      <w:r w:rsidR="00B564C6" w:rsidRPr="006069F1">
        <w:rPr>
          <w:rFonts w:ascii="Arial" w:hAnsi="Arial" w:cs="Arial"/>
          <w:szCs w:val="24"/>
          <w:lang w:eastAsia="en-GB"/>
        </w:rPr>
        <w:t xml:space="preserve">are </w:t>
      </w:r>
      <w:r w:rsidRPr="006069F1">
        <w:rPr>
          <w:rFonts w:ascii="Arial" w:hAnsi="Arial" w:cs="Arial"/>
          <w:szCs w:val="24"/>
          <w:lang w:eastAsia="en-GB"/>
        </w:rPr>
        <w:t xml:space="preserve">made familiar </w:t>
      </w:r>
      <w:r w:rsidRPr="008B5177">
        <w:rPr>
          <w:rFonts w:ascii="Arial" w:hAnsi="Arial" w:cs="Arial"/>
          <w:szCs w:val="24"/>
          <w:lang w:eastAsia="en-GB"/>
        </w:rPr>
        <w:t xml:space="preserve">with </w:t>
      </w:r>
      <w:r w:rsidR="00A96721" w:rsidRPr="008B5177">
        <w:rPr>
          <w:rFonts w:ascii="Arial" w:hAnsi="Arial" w:cs="Arial"/>
          <w:szCs w:val="24"/>
          <w:lang w:eastAsia="en-GB"/>
        </w:rPr>
        <w:t xml:space="preserve">including making public on our website </w:t>
      </w:r>
      <w:r w:rsidRPr="006069F1">
        <w:rPr>
          <w:rFonts w:ascii="Arial" w:hAnsi="Arial" w:cs="Arial"/>
          <w:szCs w:val="24"/>
          <w:lang w:eastAsia="en-GB"/>
        </w:rPr>
        <w:t xml:space="preserve">and are able to participate in any policy, procedure or initiatives which contributes to the safety of the children in that local community. </w:t>
      </w:r>
    </w:p>
    <w:p w:rsidR="00FA7099" w:rsidRPr="008B5177" w:rsidRDefault="00A96721" w:rsidP="001249FE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b/>
          <w:szCs w:val="24"/>
        </w:rPr>
      </w:pPr>
      <w:r w:rsidRPr="008B5177">
        <w:rPr>
          <w:rFonts w:ascii="Arial" w:hAnsi="Arial" w:cs="Arial"/>
          <w:szCs w:val="24"/>
          <w:lang w:eastAsia="en-GB"/>
        </w:rPr>
        <w:t>That we have clear proto</w:t>
      </w:r>
      <w:r w:rsidR="008873E6" w:rsidRPr="008B5177">
        <w:rPr>
          <w:rFonts w:ascii="Arial" w:hAnsi="Arial" w:cs="Arial"/>
          <w:szCs w:val="24"/>
          <w:lang w:eastAsia="en-GB"/>
        </w:rPr>
        <w:t xml:space="preserve">cols on reception for visitors and </w:t>
      </w:r>
      <w:r w:rsidRPr="008B5177">
        <w:rPr>
          <w:rFonts w:ascii="Arial" w:hAnsi="Arial" w:cs="Arial"/>
          <w:szCs w:val="24"/>
          <w:lang w:eastAsia="en-GB"/>
        </w:rPr>
        <w:t xml:space="preserve">contractors </w:t>
      </w:r>
      <w:r w:rsidR="008873E6" w:rsidRPr="008B5177">
        <w:rPr>
          <w:rFonts w:ascii="Arial" w:hAnsi="Arial" w:cs="Arial"/>
          <w:szCs w:val="24"/>
          <w:lang w:eastAsia="en-GB"/>
        </w:rPr>
        <w:t>with</w:t>
      </w:r>
      <w:r w:rsidRPr="008B5177">
        <w:rPr>
          <w:rFonts w:ascii="Arial" w:hAnsi="Arial" w:cs="Arial"/>
          <w:szCs w:val="24"/>
          <w:lang w:eastAsia="en-GB"/>
        </w:rPr>
        <w:t xml:space="preserve"> procedures in place to ensure the appropriate questions are asked and checks made in </w:t>
      </w:r>
      <w:r w:rsidR="008873E6" w:rsidRPr="008B5177">
        <w:rPr>
          <w:rFonts w:ascii="Arial" w:hAnsi="Arial" w:cs="Arial"/>
          <w:szCs w:val="24"/>
          <w:lang w:eastAsia="en-GB"/>
        </w:rPr>
        <w:t>line with KCSIE and Derbyshire County C</w:t>
      </w:r>
      <w:r w:rsidRPr="008B5177">
        <w:rPr>
          <w:rFonts w:ascii="Arial" w:hAnsi="Arial" w:cs="Arial"/>
          <w:szCs w:val="24"/>
          <w:lang w:eastAsia="en-GB"/>
        </w:rPr>
        <w:t xml:space="preserve">ouncil requirements regarding the Single Central </w:t>
      </w:r>
      <w:r w:rsidR="00E5716E" w:rsidRPr="008B5177">
        <w:rPr>
          <w:rFonts w:ascii="Arial" w:hAnsi="Arial" w:cs="Arial"/>
          <w:szCs w:val="24"/>
          <w:lang w:eastAsia="en-GB"/>
        </w:rPr>
        <w:t>Record.</w:t>
      </w:r>
      <w:r w:rsidRPr="008B5177">
        <w:rPr>
          <w:rFonts w:ascii="Arial" w:hAnsi="Arial" w:cs="Arial"/>
          <w:szCs w:val="24"/>
          <w:lang w:eastAsia="en-GB"/>
        </w:rPr>
        <w:t xml:space="preserve">    </w:t>
      </w:r>
    </w:p>
    <w:p w:rsidR="008A55BA" w:rsidRPr="006069F1" w:rsidRDefault="008A55BA" w:rsidP="006069F1">
      <w:pPr>
        <w:spacing w:after="0"/>
        <w:rPr>
          <w:rFonts w:ascii="Arial" w:hAnsi="Arial" w:cs="Arial"/>
          <w:b/>
          <w:color w:val="548DD4" w:themeColor="text2" w:themeTint="99"/>
          <w:szCs w:val="24"/>
        </w:rPr>
      </w:pPr>
    </w:p>
    <w:p w:rsidR="008873E6" w:rsidRPr="008B5177" w:rsidRDefault="006D2F16" w:rsidP="006069F1">
      <w:pPr>
        <w:spacing w:after="0"/>
        <w:rPr>
          <w:rFonts w:ascii="Arial" w:hAnsi="Arial" w:cs="Arial"/>
          <w:b/>
          <w:szCs w:val="24"/>
        </w:rPr>
      </w:pPr>
      <w:proofErr w:type="gramStart"/>
      <w:r w:rsidRPr="008B5177">
        <w:rPr>
          <w:rFonts w:ascii="Arial" w:hAnsi="Arial" w:cs="Arial"/>
          <w:b/>
          <w:szCs w:val="24"/>
        </w:rPr>
        <w:lastRenderedPageBreak/>
        <w:t xml:space="preserve">4.4  </w:t>
      </w:r>
      <w:r w:rsidR="008873E6" w:rsidRPr="008B5177">
        <w:rPr>
          <w:rFonts w:ascii="Arial" w:hAnsi="Arial" w:cs="Arial"/>
          <w:b/>
          <w:szCs w:val="24"/>
        </w:rPr>
        <w:tab/>
      </w:r>
      <w:proofErr w:type="gramEnd"/>
      <w:r w:rsidR="00777DAD" w:rsidRPr="008B5177">
        <w:rPr>
          <w:rFonts w:ascii="Arial" w:hAnsi="Arial" w:cs="Arial"/>
          <w:b/>
          <w:szCs w:val="24"/>
        </w:rPr>
        <w:t xml:space="preserve">Recruitment, </w:t>
      </w:r>
      <w:r w:rsidRPr="008B5177">
        <w:rPr>
          <w:rFonts w:ascii="Arial" w:hAnsi="Arial" w:cs="Arial"/>
          <w:b/>
          <w:szCs w:val="24"/>
        </w:rPr>
        <w:t>S</w:t>
      </w:r>
      <w:r w:rsidR="00FA7099" w:rsidRPr="008B5177">
        <w:rPr>
          <w:rFonts w:ascii="Arial" w:hAnsi="Arial" w:cs="Arial"/>
          <w:b/>
          <w:szCs w:val="24"/>
        </w:rPr>
        <w:t>taffing:</w:t>
      </w:r>
    </w:p>
    <w:p w:rsidR="006D2F16" w:rsidRPr="006069F1" w:rsidRDefault="003A5C1C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  <w:lang w:eastAsia="en-GB"/>
        </w:rPr>
        <w:t xml:space="preserve">We must </w:t>
      </w:r>
      <w:r w:rsidR="00777DAD" w:rsidRPr="006069F1">
        <w:rPr>
          <w:rFonts w:ascii="Arial" w:hAnsi="Arial" w:cs="Arial"/>
          <w:szCs w:val="24"/>
          <w:lang w:eastAsia="en-GB"/>
        </w:rPr>
        <w:t>prevent people who pose a risk of harm from working with children by adhering to statu</w:t>
      </w:r>
      <w:r w:rsidR="006D2F16" w:rsidRPr="006069F1">
        <w:rPr>
          <w:rFonts w:ascii="Arial" w:hAnsi="Arial" w:cs="Arial"/>
          <w:szCs w:val="24"/>
          <w:lang w:eastAsia="en-GB"/>
        </w:rPr>
        <w:t xml:space="preserve">tory responsibilities to check </w:t>
      </w:r>
      <w:r w:rsidR="00170FDB" w:rsidRPr="006069F1">
        <w:rPr>
          <w:rFonts w:ascii="Arial" w:hAnsi="Arial" w:cs="Arial"/>
          <w:szCs w:val="24"/>
          <w:lang w:eastAsia="en-GB"/>
        </w:rPr>
        <w:t>all s</w:t>
      </w:r>
      <w:r w:rsidR="00777DAD" w:rsidRPr="006069F1">
        <w:rPr>
          <w:rFonts w:ascii="Arial" w:hAnsi="Arial" w:cs="Arial"/>
          <w:szCs w:val="24"/>
          <w:lang w:eastAsia="en-GB"/>
        </w:rPr>
        <w:t>taff who work with children, taking proportionate decisions on whether to ask for any checks beyond what is required</w:t>
      </w:r>
      <w:r w:rsidR="002F7F2F" w:rsidRPr="006069F1">
        <w:rPr>
          <w:rFonts w:ascii="Arial" w:hAnsi="Arial" w:cs="Arial"/>
          <w:szCs w:val="24"/>
          <w:lang w:eastAsia="en-GB"/>
        </w:rPr>
        <w:t>;</w:t>
      </w:r>
    </w:p>
    <w:p w:rsidR="002F7F2F" w:rsidRPr="006069F1" w:rsidRDefault="002F7F2F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  <w:lang w:eastAsia="en-GB"/>
        </w:rPr>
        <w:t>We must</w:t>
      </w:r>
      <w:r w:rsidR="008873E6" w:rsidRPr="006069F1">
        <w:rPr>
          <w:rFonts w:ascii="Arial" w:hAnsi="Arial" w:cs="Arial"/>
          <w:szCs w:val="24"/>
          <w:lang w:eastAsia="en-GB"/>
        </w:rPr>
        <w:t>,</w:t>
      </w:r>
      <w:r w:rsidRPr="006069F1">
        <w:rPr>
          <w:rFonts w:ascii="Arial" w:hAnsi="Arial" w:cs="Arial"/>
          <w:szCs w:val="24"/>
          <w:lang w:eastAsia="en-GB"/>
        </w:rPr>
        <w:t xml:space="preserve"> where relevant</w:t>
      </w:r>
      <w:r w:rsidR="008873E6" w:rsidRPr="006069F1">
        <w:rPr>
          <w:rFonts w:ascii="Arial" w:hAnsi="Arial" w:cs="Arial"/>
          <w:szCs w:val="24"/>
          <w:lang w:eastAsia="en-GB"/>
        </w:rPr>
        <w:t>,</w:t>
      </w:r>
      <w:r w:rsidRPr="006069F1">
        <w:rPr>
          <w:rFonts w:ascii="Arial" w:hAnsi="Arial" w:cs="Arial"/>
          <w:szCs w:val="24"/>
          <w:lang w:eastAsia="en-GB"/>
        </w:rPr>
        <w:t xml:space="preserve"> check the identity of a person </w:t>
      </w:r>
      <w:r w:rsidR="00062F37" w:rsidRPr="006069F1">
        <w:rPr>
          <w:rFonts w:ascii="Arial" w:hAnsi="Arial" w:cs="Arial"/>
          <w:szCs w:val="24"/>
          <w:lang w:eastAsia="en-GB"/>
        </w:rPr>
        <w:t>being</w:t>
      </w:r>
      <w:r w:rsidR="00CF7B15" w:rsidRPr="006069F1">
        <w:rPr>
          <w:rFonts w:ascii="Arial" w:hAnsi="Arial" w:cs="Arial"/>
          <w:szCs w:val="24"/>
          <w:lang w:eastAsia="en-GB"/>
        </w:rPr>
        <w:t xml:space="preserve"> considered for appointment and </w:t>
      </w:r>
      <w:r w:rsidR="00062F37" w:rsidRPr="006069F1">
        <w:rPr>
          <w:rFonts w:ascii="Arial" w:hAnsi="Arial" w:cs="Arial"/>
          <w:szCs w:val="24"/>
          <w:lang w:eastAsia="en-GB"/>
        </w:rPr>
        <w:t xml:space="preserve">their </w:t>
      </w:r>
      <w:r w:rsidR="00CF7B15" w:rsidRPr="006069F1">
        <w:rPr>
          <w:rFonts w:ascii="Arial" w:hAnsi="Arial" w:cs="Arial"/>
          <w:szCs w:val="24"/>
          <w:lang w:eastAsia="en-GB"/>
        </w:rPr>
        <w:t xml:space="preserve">right to stay in the UK; </w:t>
      </w:r>
      <w:r w:rsidRPr="006069F1">
        <w:rPr>
          <w:rFonts w:ascii="Arial" w:hAnsi="Arial" w:cs="Arial"/>
          <w:szCs w:val="24"/>
          <w:lang w:eastAsia="en-GB"/>
        </w:rPr>
        <w:t xml:space="preserve"> </w:t>
      </w:r>
    </w:p>
    <w:p w:rsidR="002F7F2F" w:rsidRPr="006069F1" w:rsidRDefault="002F7F2F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  <w:lang w:eastAsia="en-GB"/>
        </w:rPr>
        <w:t>We must</w:t>
      </w:r>
      <w:r w:rsidR="008873E6" w:rsidRPr="006069F1">
        <w:rPr>
          <w:rFonts w:ascii="Arial" w:hAnsi="Arial" w:cs="Arial"/>
          <w:szCs w:val="24"/>
          <w:lang w:eastAsia="en-GB"/>
        </w:rPr>
        <w:t>,</w:t>
      </w:r>
      <w:r w:rsidRPr="006069F1">
        <w:rPr>
          <w:rFonts w:ascii="Arial" w:hAnsi="Arial" w:cs="Arial"/>
          <w:szCs w:val="24"/>
          <w:lang w:eastAsia="en-GB"/>
        </w:rPr>
        <w:t xml:space="preserve"> where possible</w:t>
      </w:r>
      <w:r w:rsidR="008873E6" w:rsidRPr="006069F1">
        <w:rPr>
          <w:rFonts w:ascii="Arial" w:hAnsi="Arial" w:cs="Arial"/>
          <w:szCs w:val="24"/>
          <w:lang w:eastAsia="en-GB"/>
        </w:rPr>
        <w:t>,</w:t>
      </w:r>
      <w:r w:rsidRPr="006069F1">
        <w:rPr>
          <w:rFonts w:ascii="Arial" w:hAnsi="Arial" w:cs="Arial"/>
          <w:szCs w:val="24"/>
          <w:lang w:eastAsia="en-GB"/>
        </w:rPr>
        <w:t xml:space="preserve"> undertake overseas checks if a staff member be</w:t>
      </w:r>
      <w:r w:rsidR="00062F37" w:rsidRPr="006069F1">
        <w:rPr>
          <w:rFonts w:ascii="Arial" w:hAnsi="Arial" w:cs="Arial"/>
          <w:szCs w:val="24"/>
          <w:lang w:eastAsia="en-GB"/>
        </w:rPr>
        <w:t>ing</w:t>
      </w:r>
      <w:r w:rsidRPr="006069F1">
        <w:rPr>
          <w:rFonts w:ascii="Arial" w:hAnsi="Arial" w:cs="Arial"/>
          <w:szCs w:val="24"/>
          <w:lang w:eastAsia="en-GB"/>
        </w:rPr>
        <w:t xml:space="preserve"> employed or has returned from a period of employment from abroad;  </w:t>
      </w:r>
    </w:p>
    <w:p w:rsidR="00024B60" w:rsidRPr="006069F1" w:rsidRDefault="003A5C1C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We must ensure</w:t>
      </w:r>
      <w:r w:rsidR="006D2F16" w:rsidRPr="006069F1">
        <w:rPr>
          <w:rFonts w:ascii="Arial" w:hAnsi="Arial" w:cs="Arial"/>
          <w:szCs w:val="24"/>
        </w:rPr>
        <w:t xml:space="preserve"> </w:t>
      </w:r>
      <w:r w:rsidR="00170FDB" w:rsidRPr="006069F1">
        <w:rPr>
          <w:rFonts w:ascii="Arial" w:hAnsi="Arial" w:cs="Arial"/>
          <w:szCs w:val="24"/>
        </w:rPr>
        <w:t>s</w:t>
      </w:r>
      <w:r w:rsidR="006D2F16" w:rsidRPr="006069F1">
        <w:rPr>
          <w:rFonts w:ascii="Arial" w:hAnsi="Arial" w:cs="Arial"/>
          <w:szCs w:val="24"/>
        </w:rPr>
        <w:t xml:space="preserve">taff and </w:t>
      </w:r>
      <w:r w:rsidR="00170FDB" w:rsidRPr="006069F1">
        <w:rPr>
          <w:rFonts w:ascii="Arial" w:hAnsi="Arial" w:cs="Arial"/>
          <w:szCs w:val="24"/>
        </w:rPr>
        <w:t>v</w:t>
      </w:r>
      <w:r w:rsidR="00024B60" w:rsidRPr="006069F1">
        <w:rPr>
          <w:rFonts w:ascii="Arial" w:hAnsi="Arial" w:cs="Arial"/>
          <w:szCs w:val="24"/>
        </w:rPr>
        <w:t>olunteers undergo appropriate checks via the Disclosure and Barring Service (DBS) relevant to their post</w:t>
      </w:r>
      <w:r w:rsidR="00C277F1" w:rsidRPr="006069F1">
        <w:rPr>
          <w:rFonts w:ascii="Arial" w:hAnsi="Arial" w:cs="Arial"/>
          <w:szCs w:val="24"/>
        </w:rPr>
        <w:t>;</w:t>
      </w:r>
    </w:p>
    <w:p w:rsidR="00024B60" w:rsidRPr="006069F1" w:rsidRDefault="003A5C1C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We must </w:t>
      </w:r>
      <w:r w:rsidR="006D2F16" w:rsidRPr="006069F1">
        <w:rPr>
          <w:rFonts w:ascii="Arial" w:hAnsi="Arial" w:cs="Arial"/>
          <w:color w:val="auto"/>
        </w:rPr>
        <w:t>be aware of the Disqualification by Association rules; having</w:t>
      </w:r>
      <w:r w:rsidR="00024B60" w:rsidRPr="006069F1">
        <w:rPr>
          <w:rFonts w:ascii="Arial" w:hAnsi="Arial" w:cs="Arial"/>
          <w:color w:val="auto"/>
        </w:rPr>
        <w:t xml:space="preserve"> a </w:t>
      </w:r>
      <w:r w:rsidR="006D2F16" w:rsidRPr="006069F1">
        <w:rPr>
          <w:rFonts w:ascii="Arial" w:hAnsi="Arial" w:cs="Arial"/>
          <w:color w:val="auto"/>
        </w:rPr>
        <w:t xml:space="preserve">relevant </w:t>
      </w:r>
      <w:r w:rsidR="00024B60" w:rsidRPr="006069F1">
        <w:rPr>
          <w:rFonts w:ascii="Arial" w:hAnsi="Arial" w:cs="Arial"/>
          <w:color w:val="auto"/>
        </w:rPr>
        <w:t xml:space="preserve">procedure </w:t>
      </w:r>
      <w:r w:rsidR="006D2F16" w:rsidRPr="006069F1">
        <w:rPr>
          <w:rFonts w:ascii="Arial" w:hAnsi="Arial" w:cs="Arial"/>
          <w:color w:val="auto"/>
        </w:rPr>
        <w:t>in place w</w:t>
      </w:r>
      <w:r w:rsidR="008873E6" w:rsidRPr="006069F1">
        <w:rPr>
          <w:rFonts w:ascii="Arial" w:hAnsi="Arial" w:cs="Arial"/>
          <w:color w:val="auto"/>
        </w:rPr>
        <w:t>hich can be applied if required;</w:t>
      </w:r>
      <w:r w:rsidR="006D2F16" w:rsidRPr="006069F1">
        <w:rPr>
          <w:rFonts w:ascii="Arial" w:hAnsi="Arial" w:cs="Arial"/>
          <w:color w:val="auto"/>
        </w:rPr>
        <w:t xml:space="preserve"> </w:t>
      </w:r>
      <w:r w:rsidR="00024B60" w:rsidRPr="006069F1">
        <w:rPr>
          <w:rFonts w:ascii="Arial" w:hAnsi="Arial" w:cs="Arial"/>
          <w:color w:val="auto"/>
        </w:rPr>
        <w:t xml:space="preserve"> </w:t>
      </w:r>
    </w:p>
    <w:p w:rsidR="00CF7B15" w:rsidRPr="006069F1" w:rsidRDefault="003A5C1C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We must have </w:t>
      </w:r>
      <w:r w:rsidR="00FC6AD4" w:rsidRPr="006069F1">
        <w:rPr>
          <w:rFonts w:ascii="Arial" w:hAnsi="Arial" w:cs="Arial"/>
          <w:color w:val="auto"/>
        </w:rPr>
        <w:t>procedures in place to make a referral to the Disclo</w:t>
      </w:r>
      <w:r w:rsidR="008B5177">
        <w:rPr>
          <w:rFonts w:ascii="Arial" w:hAnsi="Arial" w:cs="Arial"/>
          <w:color w:val="auto"/>
        </w:rPr>
        <w:t xml:space="preserve">sure and Barring Service (DBS) </w:t>
      </w:r>
      <w:r w:rsidR="00FC6AD4" w:rsidRPr="006069F1">
        <w:rPr>
          <w:rFonts w:ascii="Arial" w:hAnsi="Arial" w:cs="Arial"/>
          <w:color w:val="auto"/>
        </w:rPr>
        <w:t>if a person in regulated activity has be</w:t>
      </w:r>
      <w:r w:rsidR="006D2F16" w:rsidRPr="006069F1">
        <w:rPr>
          <w:rFonts w:ascii="Arial" w:hAnsi="Arial" w:cs="Arial"/>
          <w:color w:val="auto"/>
        </w:rPr>
        <w:t>en dismissed, removed due to S</w:t>
      </w:r>
      <w:r w:rsidR="00FC6AD4" w:rsidRPr="006069F1">
        <w:rPr>
          <w:rFonts w:ascii="Arial" w:hAnsi="Arial" w:cs="Arial"/>
          <w:color w:val="auto"/>
        </w:rPr>
        <w:t xml:space="preserve">afeguarding </w:t>
      </w:r>
      <w:proofErr w:type="gramStart"/>
      <w:r w:rsidR="00FC6AD4" w:rsidRPr="006069F1">
        <w:rPr>
          <w:rFonts w:ascii="Arial" w:hAnsi="Arial" w:cs="Arial"/>
          <w:color w:val="auto"/>
        </w:rPr>
        <w:t>concerns</w:t>
      </w:r>
      <w:r w:rsidR="006D2F16" w:rsidRPr="006069F1">
        <w:rPr>
          <w:rFonts w:ascii="Arial" w:hAnsi="Arial" w:cs="Arial"/>
          <w:color w:val="auto"/>
        </w:rPr>
        <w:t xml:space="preserve">, </w:t>
      </w:r>
      <w:r w:rsidR="00FC6AD4" w:rsidRPr="006069F1">
        <w:rPr>
          <w:rFonts w:ascii="Arial" w:hAnsi="Arial" w:cs="Arial"/>
          <w:color w:val="auto"/>
        </w:rPr>
        <w:t xml:space="preserve"> or</w:t>
      </w:r>
      <w:proofErr w:type="gramEnd"/>
      <w:r w:rsidR="00FC6AD4" w:rsidRPr="006069F1">
        <w:rPr>
          <w:rFonts w:ascii="Arial" w:hAnsi="Arial" w:cs="Arial"/>
          <w:color w:val="auto"/>
        </w:rPr>
        <w:t xml:space="preserve"> would h</w:t>
      </w:r>
      <w:r w:rsidR="008873E6" w:rsidRPr="006069F1">
        <w:rPr>
          <w:rFonts w:ascii="Arial" w:hAnsi="Arial" w:cs="Arial"/>
          <w:color w:val="auto"/>
        </w:rPr>
        <w:t xml:space="preserve">ave been had they not resigned; aware </w:t>
      </w:r>
      <w:r w:rsidR="00967779" w:rsidRPr="006069F1">
        <w:rPr>
          <w:rFonts w:ascii="Arial" w:hAnsi="Arial" w:cs="Arial"/>
          <w:color w:val="auto"/>
        </w:rPr>
        <w:t xml:space="preserve">that </w:t>
      </w:r>
      <w:r w:rsidR="006D2F16" w:rsidRPr="006069F1">
        <w:rPr>
          <w:rFonts w:ascii="Arial" w:hAnsi="Arial" w:cs="Arial"/>
          <w:color w:val="auto"/>
        </w:rPr>
        <w:t>th</w:t>
      </w:r>
      <w:r w:rsidR="00FC6AD4" w:rsidRPr="006069F1">
        <w:rPr>
          <w:rFonts w:ascii="Arial" w:hAnsi="Arial" w:cs="Arial"/>
          <w:color w:val="auto"/>
        </w:rPr>
        <w:t xml:space="preserve">is </w:t>
      </w:r>
      <w:r w:rsidR="00967779" w:rsidRPr="006069F1">
        <w:rPr>
          <w:rFonts w:ascii="Arial" w:hAnsi="Arial" w:cs="Arial"/>
          <w:color w:val="auto"/>
        </w:rPr>
        <w:t>is</w:t>
      </w:r>
      <w:r w:rsidR="00FC6AD4" w:rsidRPr="006069F1">
        <w:rPr>
          <w:rFonts w:ascii="Arial" w:hAnsi="Arial" w:cs="Arial"/>
          <w:color w:val="auto"/>
        </w:rPr>
        <w:t xml:space="preserve"> a legal duty</w:t>
      </w:r>
      <w:r w:rsidR="008873E6" w:rsidRPr="006069F1">
        <w:rPr>
          <w:rFonts w:ascii="Arial" w:hAnsi="Arial" w:cs="Arial"/>
          <w:color w:val="auto"/>
        </w:rPr>
        <w:t>;</w:t>
      </w:r>
      <w:r w:rsidR="00FC6AD4" w:rsidRPr="006069F1">
        <w:rPr>
          <w:rFonts w:ascii="Arial" w:hAnsi="Arial" w:cs="Arial"/>
          <w:color w:val="auto"/>
        </w:rPr>
        <w:t xml:space="preserve">   </w:t>
      </w:r>
    </w:p>
    <w:p w:rsidR="00FC6AD4" w:rsidRPr="006069F1" w:rsidRDefault="00CF7B15" w:rsidP="001249FE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That we make use of the DBS Service where appropriate;</w:t>
      </w:r>
    </w:p>
    <w:p w:rsidR="00777DAD" w:rsidRPr="006069F1" w:rsidRDefault="00F2219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We must </w:t>
      </w:r>
      <w:r w:rsidR="00777DAD" w:rsidRPr="006069F1">
        <w:rPr>
          <w:rFonts w:ascii="Arial" w:hAnsi="Arial" w:cs="Arial"/>
          <w:szCs w:val="24"/>
          <w:lang w:eastAsia="en-GB"/>
        </w:rPr>
        <w:t xml:space="preserve">have at least one person on any appointment panel </w:t>
      </w:r>
      <w:r w:rsidR="00967779" w:rsidRPr="006069F1">
        <w:rPr>
          <w:rFonts w:ascii="Arial" w:hAnsi="Arial" w:cs="Arial"/>
          <w:szCs w:val="24"/>
          <w:lang w:eastAsia="en-GB"/>
        </w:rPr>
        <w:t>who has undertaken Safer Recruitment Training</w:t>
      </w:r>
      <w:r w:rsidR="00CF7B15" w:rsidRPr="006069F1">
        <w:rPr>
          <w:rFonts w:ascii="Arial" w:hAnsi="Arial" w:cs="Arial"/>
          <w:szCs w:val="24"/>
          <w:lang w:eastAsia="en-GB"/>
        </w:rPr>
        <w:t xml:space="preserve">, including </w:t>
      </w:r>
      <w:r w:rsidR="008873E6" w:rsidRPr="006069F1">
        <w:rPr>
          <w:rFonts w:ascii="Arial" w:hAnsi="Arial" w:cs="Arial"/>
          <w:szCs w:val="24"/>
          <w:lang w:eastAsia="en-GB"/>
        </w:rPr>
        <w:t>a</w:t>
      </w:r>
      <w:r w:rsidR="00CF7B15" w:rsidRPr="006069F1">
        <w:rPr>
          <w:rFonts w:ascii="Arial" w:hAnsi="Arial" w:cs="Arial"/>
          <w:szCs w:val="24"/>
          <w:lang w:eastAsia="en-GB"/>
        </w:rPr>
        <w:t xml:space="preserve"> Governor </w:t>
      </w:r>
      <w:r w:rsidR="00967779" w:rsidRPr="006069F1">
        <w:rPr>
          <w:rFonts w:ascii="Arial" w:hAnsi="Arial" w:cs="Arial"/>
          <w:szCs w:val="24"/>
          <w:lang w:eastAsia="en-GB"/>
        </w:rPr>
        <w:t>(S</w:t>
      </w:r>
      <w:r w:rsidR="00777DAD" w:rsidRPr="006069F1">
        <w:rPr>
          <w:rFonts w:ascii="Arial" w:hAnsi="Arial" w:cs="Arial"/>
          <w:szCs w:val="24"/>
          <w:lang w:eastAsia="en-GB"/>
        </w:rPr>
        <w:t>chool may choose their training ensur</w:t>
      </w:r>
      <w:r w:rsidR="00062F37" w:rsidRPr="006069F1">
        <w:rPr>
          <w:rFonts w:ascii="Arial" w:hAnsi="Arial" w:cs="Arial"/>
          <w:szCs w:val="24"/>
          <w:lang w:eastAsia="en-GB"/>
        </w:rPr>
        <w:t>ing</w:t>
      </w:r>
      <w:r w:rsidR="00777DAD" w:rsidRPr="006069F1">
        <w:rPr>
          <w:rFonts w:ascii="Arial" w:hAnsi="Arial" w:cs="Arial"/>
          <w:szCs w:val="24"/>
          <w:lang w:eastAsia="en-GB"/>
        </w:rPr>
        <w:t xml:space="preserve"> at a minimum it covers the </w:t>
      </w:r>
      <w:r w:rsidR="00967779" w:rsidRPr="006069F1">
        <w:rPr>
          <w:rFonts w:ascii="Arial" w:hAnsi="Arial" w:cs="Arial"/>
          <w:szCs w:val="24"/>
          <w:lang w:eastAsia="en-GB"/>
        </w:rPr>
        <w:t>‘</w:t>
      </w:r>
      <w:r w:rsidR="00777DAD" w:rsidRPr="006069F1">
        <w:rPr>
          <w:rFonts w:ascii="Arial" w:hAnsi="Arial" w:cs="Arial"/>
          <w:szCs w:val="24"/>
          <w:lang w:eastAsia="en-GB"/>
        </w:rPr>
        <w:t>Keeping Children Safe Guidance</w:t>
      </w:r>
      <w:r w:rsidR="00967779" w:rsidRPr="006069F1">
        <w:rPr>
          <w:rFonts w:ascii="Arial" w:hAnsi="Arial" w:cs="Arial"/>
          <w:szCs w:val="24"/>
          <w:lang w:eastAsia="en-GB"/>
        </w:rPr>
        <w:t>’</w:t>
      </w:r>
      <w:r w:rsidR="00024B60" w:rsidRPr="006069F1">
        <w:rPr>
          <w:rFonts w:ascii="Arial" w:hAnsi="Arial" w:cs="Arial"/>
          <w:szCs w:val="24"/>
          <w:lang w:eastAsia="en-GB"/>
        </w:rPr>
        <w:t xml:space="preserve">, </w:t>
      </w:r>
      <w:r w:rsidRPr="006069F1">
        <w:rPr>
          <w:rFonts w:ascii="Arial" w:hAnsi="Arial" w:cs="Arial"/>
          <w:szCs w:val="24"/>
          <w:lang w:eastAsia="en-GB"/>
        </w:rPr>
        <w:t>and equips</w:t>
      </w:r>
      <w:r w:rsidR="00024B60" w:rsidRPr="006069F1">
        <w:rPr>
          <w:rFonts w:ascii="Arial" w:hAnsi="Arial" w:cs="Arial"/>
          <w:szCs w:val="24"/>
          <w:lang w:eastAsia="en-GB"/>
        </w:rPr>
        <w:t xml:space="preserve"> them with the necessary knowledge and skills</w:t>
      </w:r>
      <w:r w:rsidR="00777DAD" w:rsidRPr="006069F1">
        <w:rPr>
          <w:rFonts w:ascii="Arial" w:hAnsi="Arial" w:cs="Arial"/>
          <w:szCs w:val="24"/>
          <w:lang w:eastAsia="en-GB"/>
        </w:rPr>
        <w:t>)</w:t>
      </w:r>
      <w:r w:rsidR="008873E6" w:rsidRPr="006069F1">
        <w:rPr>
          <w:rFonts w:ascii="Arial" w:hAnsi="Arial" w:cs="Arial"/>
          <w:szCs w:val="24"/>
          <w:lang w:eastAsia="en-GB"/>
        </w:rPr>
        <w:t>;</w:t>
      </w:r>
      <w:r w:rsidR="00777DAD" w:rsidRPr="006069F1">
        <w:rPr>
          <w:rFonts w:ascii="Arial" w:hAnsi="Arial" w:cs="Arial"/>
          <w:szCs w:val="24"/>
          <w:lang w:eastAsia="en-GB"/>
        </w:rPr>
        <w:t xml:space="preserve">  </w:t>
      </w:r>
    </w:p>
    <w:p w:rsidR="00FC6AD4" w:rsidRPr="006069F1" w:rsidRDefault="003A5C1C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That our </w:t>
      </w:r>
      <w:r w:rsidR="00967779" w:rsidRPr="006069F1">
        <w:rPr>
          <w:rFonts w:ascii="Arial" w:hAnsi="Arial" w:cs="Arial"/>
          <w:szCs w:val="24"/>
          <w:lang w:eastAsia="en-GB"/>
        </w:rPr>
        <w:t>V</w:t>
      </w:r>
      <w:r w:rsidR="00FC6AD4" w:rsidRPr="006069F1">
        <w:rPr>
          <w:rFonts w:ascii="Arial" w:hAnsi="Arial" w:cs="Arial"/>
          <w:szCs w:val="24"/>
          <w:lang w:eastAsia="en-GB"/>
        </w:rPr>
        <w:t>olunteers are adequately supervised</w:t>
      </w:r>
      <w:r w:rsidR="00062F37" w:rsidRPr="006069F1">
        <w:rPr>
          <w:rFonts w:ascii="Arial" w:hAnsi="Arial" w:cs="Arial"/>
          <w:szCs w:val="24"/>
          <w:lang w:eastAsia="en-GB"/>
        </w:rPr>
        <w:t>, being</w:t>
      </w:r>
      <w:r w:rsidR="00CF7B15" w:rsidRPr="006069F1">
        <w:rPr>
          <w:rFonts w:ascii="Arial" w:hAnsi="Arial" w:cs="Arial"/>
          <w:szCs w:val="24"/>
          <w:lang w:eastAsia="en-GB"/>
        </w:rPr>
        <w:t xml:space="preserve"> </w:t>
      </w:r>
      <w:r w:rsidR="00062F37" w:rsidRPr="006069F1">
        <w:rPr>
          <w:rFonts w:ascii="Arial" w:hAnsi="Arial" w:cs="Arial"/>
          <w:szCs w:val="24"/>
          <w:lang w:eastAsia="en-GB"/>
        </w:rPr>
        <w:t xml:space="preserve">aware of the differences </w:t>
      </w:r>
      <w:r w:rsidR="00CF7B15" w:rsidRPr="006069F1">
        <w:rPr>
          <w:rFonts w:ascii="Arial" w:hAnsi="Arial" w:cs="Arial"/>
          <w:szCs w:val="24"/>
          <w:lang w:eastAsia="en-GB"/>
        </w:rPr>
        <w:t>between supervised and unsupervised</w:t>
      </w:r>
      <w:r w:rsidR="008873E6" w:rsidRPr="006069F1">
        <w:rPr>
          <w:rFonts w:ascii="Arial" w:hAnsi="Arial" w:cs="Arial"/>
          <w:szCs w:val="24"/>
          <w:lang w:eastAsia="en-GB"/>
        </w:rPr>
        <w:t xml:space="preserve"> interaction with the children;</w:t>
      </w:r>
    </w:p>
    <w:p w:rsidR="00FA7099" w:rsidRPr="008B5177" w:rsidRDefault="00FA7099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8B5177">
        <w:rPr>
          <w:rFonts w:ascii="Arial" w:hAnsi="Arial" w:cs="Arial"/>
          <w:szCs w:val="24"/>
          <w:lang w:eastAsia="en-GB"/>
        </w:rPr>
        <w:t>That a</w:t>
      </w:r>
      <w:r w:rsidR="006A484E" w:rsidRPr="008B5177">
        <w:rPr>
          <w:rFonts w:ascii="Arial" w:hAnsi="Arial" w:cs="Arial"/>
          <w:szCs w:val="24"/>
          <w:lang w:eastAsia="en-GB"/>
        </w:rPr>
        <w:t xml:space="preserve">ll our </w:t>
      </w:r>
      <w:r w:rsidR="00170FDB" w:rsidRPr="008B5177">
        <w:rPr>
          <w:rFonts w:ascii="Arial" w:hAnsi="Arial" w:cs="Arial"/>
          <w:szCs w:val="24"/>
          <w:lang w:eastAsia="en-GB"/>
        </w:rPr>
        <w:t>g</w:t>
      </w:r>
      <w:r w:rsidR="006A484E" w:rsidRPr="008B5177">
        <w:rPr>
          <w:rFonts w:ascii="Arial" w:hAnsi="Arial" w:cs="Arial"/>
          <w:szCs w:val="24"/>
          <w:lang w:eastAsia="en-GB"/>
        </w:rPr>
        <w:t>overnors</w:t>
      </w:r>
      <w:r w:rsidR="003A5C1C" w:rsidRPr="008B5177">
        <w:rPr>
          <w:rFonts w:ascii="Arial" w:hAnsi="Arial" w:cs="Arial"/>
          <w:szCs w:val="24"/>
          <w:lang w:eastAsia="en-GB"/>
        </w:rPr>
        <w:t xml:space="preserve"> </w:t>
      </w:r>
      <w:r w:rsidR="0054213F" w:rsidRPr="008B5177">
        <w:rPr>
          <w:rFonts w:ascii="Arial" w:hAnsi="Arial" w:cs="Arial"/>
          <w:szCs w:val="24"/>
          <w:lang w:eastAsia="en-GB"/>
        </w:rPr>
        <w:t>ha</w:t>
      </w:r>
      <w:r w:rsidR="008873E6" w:rsidRPr="008B5177">
        <w:rPr>
          <w:rFonts w:ascii="Arial" w:hAnsi="Arial" w:cs="Arial"/>
          <w:szCs w:val="24"/>
          <w:lang w:eastAsia="en-GB"/>
        </w:rPr>
        <w:t>ve</w:t>
      </w:r>
      <w:r w:rsidR="0054213F" w:rsidRPr="008B5177">
        <w:rPr>
          <w:rFonts w:ascii="Arial" w:hAnsi="Arial" w:cs="Arial"/>
          <w:szCs w:val="24"/>
          <w:lang w:eastAsia="en-GB"/>
        </w:rPr>
        <w:t xml:space="preserve"> the </w:t>
      </w:r>
      <w:r w:rsidR="006A484E" w:rsidRPr="008B5177">
        <w:rPr>
          <w:rFonts w:ascii="Arial" w:hAnsi="Arial" w:cs="Arial"/>
          <w:szCs w:val="24"/>
          <w:lang w:eastAsia="en-GB"/>
        </w:rPr>
        <w:t>enhanced</w:t>
      </w:r>
      <w:r w:rsidR="0054213F" w:rsidRPr="008B5177">
        <w:rPr>
          <w:rFonts w:ascii="Arial" w:hAnsi="Arial" w:cs="Arial"/>
          <w:szCs w:val="24"/>
          <w:lang w:eastAsia="en-GB"/>
        </w:rPr>
        <w:t xml:space="preserve"> </w:t>
      </w:r>
      <w:r w:rsidR="00967779" w:rsidRPr="008B5177">
        <w:rPr>
          <w:rFonts w:ascii="Arial" w:hAnsi="Arial" w:cs="Arial"/>
          <w:szCs w:val="24"/>
          <w:lang w:eastAsia="en-GB"/>
        </w:rPr>
        <w:t xml:space="preserve">DBS </w:t>
      </w:r>
      <w:r w:rsidR="006A484E" w:rsidRPr="008B5177">
        <w:rPr>
          <w:rFonts w:ascii="Arial" w:hAnsi="Arial" w:cs="Arial"/>
          <w:szCs w:val="24"/>
          <w:lang w:eastAsia="en-GB"/>
        </w:rPr>
        <w:t xml:space="preserve">and </w:t>
      </w:r>
      <w:r w:rsidR="00967779" w:rsidRPr="008B5177">
        <w:rPr>
          <w:rFonts w:ascii="Arial" w:hAnsi="Arial" w:cs="Arial"/>
          <w:szCs w:val="24"/>
          <w:lang w:eastAsia="en-GB"/>
        </w:rPr>
        <w:t xml:space="preserve">other </w:t>
      </w:r>
      <w:r w:rsidR="0054213F" w:rsidRPr="008B5177">
        <w:rPr>
          <w:rFonts w:ascii="Arial" w:hAnsi="Arial" w:cs="Arial"/>
          <w:szCs w:val="24"/>
          <w:lang w:eastAsia="en-GB"/>
        </w:rPr>
        <w:t>checks</w:t>
      </w:r>
      <w:r w:rsidR="00967779" w:rsidRPr="008B5177">
        <w:rPr>
          <w:rFonts w:ascii="Arial" w:hAnsi="Arial" w:cs="Arial"/>
          <w:szCs w:val="24"/>
          <w:lang w:eastAsia="en-GB"/>
        </w:rPr>
        <w:t xml:space="preserve"> </w:t>
      </w:r>
      <w:r w:rsidR="006A484E" w:rsidRPr="008B5177">
        <w:rPr>
          <w:rFonts w:ascii="Arial" w:hAnsi="Arial" w:cs="Arial"/>
          <w:szCs w:val="24"/>
          <w:lang w:eastAsia="en-GB"/>
        </w:rPr>
        <w:t xml:space="preserve">that may be </w:t>
      </w:r>
      <w:r w:rsidR="00967779" w:rsidRPr="008B5177">
        <w:rPr>
          <w:rFonts w:ascii="Arial" w:hAnsi="Arial" w:cs="Arial"/>
          <w:szCs w:val="24"/>
          <w:lang w:eastAsia="en-GB"/>
        </w:rPr>
        <w:t>required</w:t>
      </w:r>
      <w:r w:rsidR="008873E6" w:rsidRPr="008B5177">
        <w:rPr>
          <w:rFonts w:ascii="Arial" w:hAnsi="Arial" w:cs="Arial"/>
          <w:szCs w:val="24"/>
          <w:lang w:eastAsia="en-GB"/>
        </w:rPr>
        <w:t>;</w:t>
      </w:r>
    </w:p>
    <w:p w:rsidR="00095195" w:rsidRPr="006069F1" w:rsidRDefault="00397137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That we understand the requirements if schools are hiring out their premises or use staff from their setting around asking the relevant questions, </w:t>
      </w:r>
      <w:r w:rsidR="00062F37" w:rsidRPr="006069F1">
        <w:rPr>
          <w:rFonts w:ascii="Arial" w:hAnsi="Arial" w:cs="Arial"/>
          <w:szCs w:val="24"/>
          <w:lang w:eastAsia="en-GB"/>
        </w:rPr>
        <w:t>making sure</w:t>
      </w:r>
      <w:r w:rsidRPr="006069F1">
        <w:rPr>
          <w:rFonts w:ascii="Arial" w:hAnsi="Arial" w:cs="Arial"/>
          <w:szCs w:val="24"/>
          <w:lang w:eastAsia="en-GB"/>
        </w:rPr>
        <w:t xml:space="preserve"> checks are in place </w:t>
      </w:r>
      <w:r w:rsidR="00062F37" w:rsidRPr="006069F1">
        <w:rPr>
          <w:rFonts w:ascii="Arial" w:hAnsi="Arial" w:cs="Arial"/>
          <w:szCs w:val="24"/>
          <w:lang w:eastAsia="en-GB"/>
        </w:rPr>
        <w:t xml:space="preserve">to </w:t>
      </w:r>
      <w:r w:rsidRPr="006069F1">
        <w:rPr>
          <w:rFonts w:ascii="Arial" w:hAnsi="Arial" w:cs="Arial"/>
          <w:szCs w:val="24"/>
          <w:lang w:eastAsia="en-GB"/>
        </w:rPr>
        <w:t>ensur</w:t>
      </w:r>
      <w:r w:rsidR="00062F37" w:rsidRPr="006069F1">
        <w:rPr>
          <w:rFonts w:ascii="Arial" w:hAnsi="Arial" w:cs="Arial"/>
          <w:szCs w:val="24"/>
          <w:lang w:eastAsia="en-GB"/>
        </w:rPr>
        <w:t>e</w:t>
      </w:r>
      <w:r w:rsidR="006803BA" w:rsidRPr="006069F1">
        <w:rPr>
          <w:rFonts w:ascii="Arial" w:hAnsi="Arial" w:cs="Arial"/>
          <w:szCs w:val="24"/>
          <w:lang w:eastAsia="en-GB"/>
        </w:rPr>
        <w:t xml:space="preserve"> s</w:t>
      </w:r>
      <w:r w:rsidRPr="006069F1">
        <w:rPr>
          <w:rFonts w:ascii="Arial" w:hAnsi="Arial" w:cs="Arial"/>
          <w:szCs w:val="24"/>
          <w:lang w:eastAsia="en-GB"/>
        </w:rPr>
        <w:t xml:space="preserve">afeguarding the children </w:t>
      </w:r>
      <w:r w:rsidR="00062F37" w:rsidRPr="006069F1">
        <w:rPr>
          <w:rFonts w:ascii="Arial" w:hAnsi="Arial" w:cs="Arial"/>
          <w:szCs w:val="24"/>
          <w:lang w:eastAsia="en-GB"/>
        </w:rPr>
        <w:t>/</w:t>
      </w:r>
      <w:r w:rsidRPr="006069F1">
        <w:rPr>
          <w:rFonts w:ascii="Arial" w:hAnsi="Arial" w:cs="Arial"/>
          <w:szCs w:val="24"/>
          <w:lang w:eastAsia="en-GB"/>
        </w:rPr>
        <w:t xml:space="preserve"> young people who attend clubs, holiday schemes and othe</w:t>
      </w:r>
      <w:r w:rsidR="006803BA" w:rsidRPr="006069F1">
        <w:rPr>
          <w:rFonts w:ascii="Arial" w:hAnsi="Arial" w:cs="Arial"/>
          <w:szCs w:val="24"/>
          <w:lang w:eastAsia="en-GB"/>
        </w:rPr>
        <w:t>r activities on their premises;</w:t>
      </w:r>
    </w:p>
    <w:p w:rsidR="00A70E29" w:rsidRDefault="00095195" w:rsidP="001249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lang w:eastAsia="en-GB"/>
        </w:rPr>
      </w:pPr>
      <w:r w:rsidRPr="006069F1">
        <w:rPr>
          <w:rFonts w:ascii="Arial" w:hAnsi="Arial" w:cs="Arial"/>
          <w:szCs w:val="24"/>
          <w:lang w:eastAsia="en-GB"/>
        </w:rPr>
        <w:t xml:space="preserve">We will be mindful of who we are hiring our premises to and refuse the hiring of premises for any activity deemed not in the interests of the children/young people the school/college, the local community and or viewed to be inflammatory </w:t>
      </w:r>
      <w:r w:rsidR="00CB611B" w:rsidRPr="006069F1">
        <w:rPr>
          <w:rFonts w:ascii="Arial" w:hAnsi="Arial" w:cs="Arial"/>
          <w:szCs w:val="24"/>
          <w:lang w:eastAsia="en-GB"/>
        </w:rPr>
        <w:t>e.g.</w:t>
      </w:r>
      <w:r w:rsidRPr="006069F1">
        <w:rPr>
          <w:rFonts w:ascii="Arial" w:hAnsi="Arial" w:cs="Arial"/>
          <w:szCs w:val="24"/>
          <w:lang w:eastAsia="en-GB"/>
        </w:rPr>
        <w:t xml:space="preserve">- banned political groups    </w:t>
      </w:r>
    </w:p>
    <w:p w:rsidR="008B5177" w:rsidRPr="008B5177" w:rsidRDefault="008B5177" w:rsidP="008B5177">
      <w:pPr>
        <w:pStyle w:val="ListParagraph"/>
        <w:spacing w:after="0"/>
        <w:rPr>
          <w:rFonts w:ascii="Arial" w:hAnsi="Arial" w:cs="Arial"/>
          <w:szCs w:val="24"/>
          <w:lang w:eastAsia="en-GB"/>
        </w:rPr>
      </w:pPr>
    </w:p>
    <w:p w:rsidR="00FE292E" w:rsidRPr="008B5177" w:rsidRDefault="00FE292E" w:rsidP="006069F1">
      <w:pPr>
        <w:pStyle w:val="Default"/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 xml:space="preserve">The </w:t>
      </w:r>
      <w:r w:rsidR="00A96721" w:rsidRPr="008B5177">
        <w:rPr>
          <w:rFonts w:ascii="Arial" w:hAnsi="Arial" w:cs="Arial"/>
          <w:color w:val="auto"/>
        </w:rPr>
        <w:t>Lead</w:t>
      </w:r>
      <w:r w:rsidR="00A96721" w:rsidRPr="006069F1">
        <w:rPr>
          <w:rFonts w:ascii="Arial" w:hAnsi="Arial" w:cs="Arial"/>
          <w:color w:val="FF0000"/>
        </w:rPr>
        <w:t xml:space="preserve"> </w:t>
      </w:r>
      <w:r w:rsidR="004B4823" w:rsidRPr="006069F1">
        <w:rPr>
          <w:rFonts w:ascii="Arial" w:hAnsi="Arial" w:cs="Arial"/>
        </w:rPr>
        <w:t xml:space="preserve">Designated </w:t>
      </w:r>
      <w:r w:rsidR="001F6416" w:rsidRPr="006069F1">
        <w:rPr>
          <w:rFonts w:ascii="Arial" w:hAnsi="Arial" w:cs="Arial"/>
        </w:rPr>
        <w:t xml:space="preserve">Safeguarding </w:t>
      </w:r>
      <w:r w:rsidR="004B4823" w:rsidRPr="006069F1">
        <w:rPr>
          <w:rFonts w:ascii="Arial" w:hAnsi="Arial" w:cs="Arial"/>
        </w:rPr>
        <w:t xml:space="preserve">Lead </w:t>
      </w:r>
      <w:r w:rsidRPr="006069F1">
        <w:rPr>
          <w:rFonts w:ascii="Arial" w:hAnsi="Arial" w:cs="Arial"/>
        </w:rPr>
        <w:t xml:space="preserve">is: </w:t>
      </w:r>
      <w:r w:rsidR="008B5177" w:rsidRPr="008B5177">
        <w:rPr>
          <w:rFonts w:ascii="Arial" w:hAnsi="Arial" w:cs="Arial"/>
        </w:rPr>
        <w:t>Teresa Bosley</w:t>
      </w:r>
    </w:p>
    <w:p w:rsidR="00A96721" w:rsidRPr="006069F1" w:rsidRDefault="00A96721" w:rsidP="006069F1">
      <w:pPr>
        <w:pStyle w:val="Default"/>
        <w:spacing w:line="276" w:lineRule="auto"/>
        <w:rPr>
          <w:rFonts w:ascii="Arial" w:hAnsi="Arial" w:cs="Arial"/>
          <w:b/>
        </w:rPr>
      </w:pPr>
    </w:p>
    <w:p w:rsidR="00A96721" w:rsidRPr="008B5177" w:rsidRDefault="00A96721" w:rsidP="006069F1">
      <w:pPr>
        <w:pStyle w:val="Default"/>
        <w:spacing w:line="276" w:lineRule="auto"/>
        <w:rPr>
          <w:rFonts w:ascii="Arial" w:hAnsi="Arial" w:cs="Arial"/>
          <w:color w:val="auto"/>
        </w:rPr>
      </w:pPr>
      <w:r w:rsidRPr="008B5177">
        <w:rPr>
          <w:rFonts w:ascii="Arial" w:hAnsi="Arial" w:cs="Arial"/>
          <w:color w:val="auto"/>
        </w:rPr>
        <w:t>The Desi</w:t>
      </w:r>
      <w:r w:rsidR="008B5177">
        <w:rPr>
          <w:rFonts w:ascii="Arial" w:hAnsi="Arial" w:cs="Arial"/>
          <w:color w:val="auto"/>
        </w:rPr>
        <w:t>gnated safeguarding lead is</w:t>
      </w:r>
      <w:r w:rsidRPr="008B5177">
        <w:rPr>
          <w:rFonts w:ascii="Arial" w:hAnsi="Arial" w:cs="Arial"/>
          <w:color w:val="auto"/>
        </w:rPr>
        <w:t>:</w:t>
      </w:r>
      <w:r w:rsidR="008B5177">
        <w:rPr>
          <w:rFonts w:ascii="Arial" w:hAnsi="Arial" w:cs="Arial"/>
          <w:color w:val="auto"/>
        </w:rPr>
        <w:t xml:space="preserve"> Janet </w:t>
      </w:r>
      <w:proofErr w:type="spellStart"/>
      <w:r w:rsidR="008B5177">
        <w:rPr>
          <w:rFonts w:ascii="Arial" w:hAnsi="Arial" w:cs="Arial"/>
          <w:color w:val="auto"/>
        </w:rPr>
        <w:t>Beloe</w:t>
      </w:r>
      <w:proofErr w:type="spellEnd"/>
      <w:r w:rsidRPr="008B5177">
        <w:rPr>
          <w:rFonts w:ascii="Arial" w:hAnsi="Arial" w:cs="Arial"/>
          <w:color w:val="auto"/>
        </w:rPr>
        <w:t xml:space="preserve"> </w:t>
      </w:r>
    </w:p>
    <w:p w:rsidR="004B4823" w:rsidRPr="006069F1" w:rsidRDefault="004B4823" w:rsidP="006069F1">
      <w:pPr>
        <w:pStyle w:val="Default"/>
        <w:spacing w:line="276" w:lineRule="auto"/>
        <w:rPr>
          <w:rFonts w:ascii="Arial" w:hAnsi="Arial" w:cs="Arial"/>
        </w:rPr>
      </w:pPr>
    </w:p>
    <w:p w:rsidR="001F6416" w:rsidRPr="006069F1" w:rsidRDefault="001F6416" w:rsidP="006069F1">
      <w:pPr>
        <w:pStyle w:val="Default"/>
        <w:spacing w:line="276" w:lineRule="auto"/>
        <w:rPr>
          <w:rFonts w:ascii="Arial" w:hAnsi="Arial" w:cs="Arial"/>
          <w:b/>
        </w:rPr>
      </w:pPr>
      <w:r w:rsidRPr="006069F1">
        <w:rPr>
          <w:rFonts w:ascii="Arial" w:hAnsi="Arial" w:cs="Arial"/>
        </w:rPr>
        <w:t xml:space="preserve">The Designated </w:t>
      </w:r>
      <w:r w:rsidR="00A96721" w:rsidRPr="006069F1">
        <w:rPr>
          <w:rFonts w:ascii="Arial" w:hAnsi="Arial" w:cs="Arial"/>
        </w:rPr>
        <w:t>Teacher for</w:t>
      </w:r>
      <w:r w:rsidRPr="006069F1">
        <w:rPr>
          <w:rFonts w:ascii="Arial" w:hAnsi="Arial" w:cs="Arial"/>
        </w:rPr>
        <w:t xml:space="preserve"> Looked after children:</w:t>
      </w:r>
      <w:r w:rsidR="008B5177">
        <w:rPr>
          <w:rFonts w:ascii="Arial" w:hAnsi="Arial" w:cs="Arial"/>
        </w:rPr>
        <w:t xml:space="preserve"> </w:t>
      </w:r>
      <w:r w:rsidR="008B5177" w:rsidRPr="008B5177">
        <w:rPr>
          <w:rFonts w:ascii="Arial" w:hAnsi="Arial" w:cs="Arial"/>
        </w:rPr>
        <w:t>Teresa Bosley</w:t>
      </w:r>
    </w:p>
    <w:p w:rsidR="001F6416" w:rsidRPr="006069F1" w:rsidRDefault="001F6416" w:rsidP="006069F1">
      <w:pPr>
        <w:pStyle w:val="Default"/>
        <w:spacing w:line="276" w:lineRule="auto"/>
        <w:rPr>
          <w:rFonts w:ascii="Arial" w:hAnsi="Arial" w:cs="Arial"/>
        </w:rPr>
      </w:pPr>
    </w:p>
    <w:p w:rsidR="001F6416" w:rsidRPr="006069F1" w:rsidRDefault="001F6416" w:rsidP="006069F1">
      <w:pPr>
        <w:pStyle w:val="Default"/>
        <w:spacing w:line="276" w:lineRule="auto"/>
        <w:rPr>
          <w:rFonts w:ascii="Arial" w:hAnsi="Arial" w:cs="Arial"/>
          <w:b/>
        </w:rPr>
      </w:pPr>
      <w:r w:rsidRPr="006069F1">
        <w:rPr>
          <w:rFonts w:ascii="Arial" w:hAnsi="Arial" w:cs="Arial"/>
        </w:rPr>
        <w:t>The Designated Lead</w:t>
      </w:r>
      <w:r w:rsidR="00967779" w:rsidRPr="006069F1">
        <w:rPr>
          <w:rFonts w:ascii="Arial" w:hAnsi="Arial" w:cs="Arial"/>
        </w:rPr>
        <w:t>(s)</w:t>
      </w:r>
      <w:r w:rsidRPr="006069F1">
        <w:rPr>
          <w:rFonts w:ascii="Arial" w:hAnsi="Arial" w:cs="Arial"/>
        </w:rPr>
        <w:t xml:space="preserve"> is/are for Anti- </w:t>
      </w:r>
      <w:r w:rsidR="00C277F1" w:rsidRPr="006069F1">
        <w:rPr>
          <w:rFonts w:ascii="Arial" w:hAnsi="Arial" w:cs="Arial"/>
        </w:rPr>
        <w:t>Bullying:</w:t>
      </w:r>
      <w:r w:rsidRPr="006069F1">
        <w:rPr>
          <w:rFonts w:ascii="Arial" w:hAnsi="Arial" w:cs="Arial"/>
        </w:rPr>
        <w:t xml:space="preserve"> </w:t>
      </w:r>
      <w:r w:rsidR="008B5177" w:rsidRPr="008B5177">
        <w:rPr>
          <w:rFonts w:ascii="Arial" w:hAnsi="Arial" w:cs="Arial"/>
        </w:rPr>
        <w:t>Teresa Bosley</w:t>
      </w:r>
    </w:p>
    <w:p w:rsidR="001F6416" w:rsidRPr="006069F1" w:rsidRDefault="001F6416" w:rsidP="006069F1">
      <w:pPr>
        <w:pStyle w:val="Default"/>
        <w:spacing w:line="276" w:lineRule="auto"/>
        <w:rPr>
          <w:rFonts w:ascii="Arial" w:hAnsi="Arial" w:cs="Arial"/>
        </w:rPr>
      </w:pPr>
    </w:p>
    <w:p w:rsidR="00FE292E" w:rsidRPr="006069F1" w:rsidRDefault="00FE292E" w:rsidP="006069F1">
      <w:pPr>
        <w:pStyle w:val="Default"/>
        <w:spacing w:line="276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 xml:space="preserve">The </w:t>
      </w:r>
      <w:r w:rsidR="00F22197" w:rsidRPr="006069F1">
        <w:rPr>
          <w:rFonts w:ascii="Arial" w:hAnsi="Arial" w:cs="Arial"/>
        </w:rPr>
        <w:t>D</w:t>
      </w:r>
      <w:r w:rsidR="004B4823" w:rsidRPr="006069F1">
        <w:rPr>
          <w:rFonts w:ascii="Arial" w:hAnsi="Arial" w:cs="Arial"/>
        </w:rPr>
        <w:t>esignated Link Governor for Safeguarding is:</w:t>
      </w:r>
      <w:r w:rsidRPr="006069F1">
        <w:rPr>
          <w:rFonts w:ascii="Arial" w:hAnsi="Arial" w:cs="Arial"/>
          <w:b/>
        </w:rPr>
        <w:t xml:space="preserve"> </w:t>
      </w:r>
      <w:r w:rsidR="008B5177">
        <w:rPr>
          <w:rFonts w:ascii="Arial" w:hAnsi="Arial" w:cs="Arial"/>
        </w:rPr>
        <w:t xml:space="preserve">David </w:t>
      </w:r>
      <w:proofErr w:type="spellStart"/>
      <w:r w:rsidR="008B5177">
        <w:rPr>
          <w:rFonts w:ascii="Arial" w:hAnsi="Arial" w:cs="Arial"/>
        </w:rPr>
        <w:t>Vauhgn</w:t>
      </w:r>
      <w:proofErr w:type="spellEnd"/>
      <w:r w:rsidR="008B5177">
        <w:rPr>
          <w:rFonts w:ascii="Arial" w:hAnsi="Arial" w:cs="Arial"/>
        </w:rPr>
        <w:t>-Birch</w:t>
      </w:r>
    </w:p>
    <w:p w:rsidR="004B4823" w:rsidRPr="006069F1" w:rsidRDefault="004B4823" w:rsidP="006069F1">
      <w:pPr>
        <w:pStyle w:val="Default"/>
        <w:spacing w:line="276" w:lineRule="auto"/>
        <w:rPr>
          <w:rFonts w:ascii="Arial" w:hAnsi="Arial" w:cs="Arial"/>
        </w:rPr>
      </w:pPr>
    </w:p>
    <w:p w:rsidR="00BB418D" w:rsidRPr="006069F1" w:rsidRDefault="00BB418D" w:rsidP="006069F1">
      <w:pPr>
        <w:pStyle w:val="Default"/>
        <w:spacing w:line="276" w:lineRule="auto"/>
        <w:rPr>
          <w:rFonts w:ascii="Arial" w:hAnsi="Arial" w:cs="Arial"/>
          <w:b/>
          <w:i/>
        </w:rPr>
      </w:pPr>
      <w:r w:rsidRPr="006069F1">
        <w:rPr>
          <w:rFonts w:ascii="Arial" w:hAnsi="Arial" w:cs="Arial"/>
        </w:rPr>
        <w:t>Th</w:t>
      </w:r>
      <w:r w:rsidR="00967779" w:rsidRPr="006069F1">
        <w:rPr>
          <w:rFonts w:ascii="Arial" w:hAnsi="Arial" w:cs="Arial"/>
        </w:rPr>
        <w:t xml:space="preserve">e </w:t>
      </w:r>
      <w:r w:rsidR="00F22197" w:rsidRPr="006069F1">
        <w:rPr>
          <w:rFonts w:ascii="Arial" w:hAnsi="Arial" w:cs="Arial"/>
        </w:rPr>
        <w:t>D</w:t>
      </w:r>
      <w:r w:rsidR="00CB611B" w:rsidRPr="006069F1">
        <w:rPr>
          <w:rFonts w:ascii="Arial" w:hAnsi="Arial" w:cs="Arial"/>
        </w:rPr>
        <w:t>esignated L</w:t>
      </w:r>
      <w:r w:rsidR="00967779" w:rsidRPr="006069F1">
        <w:rPr>
          <w:rFonts w:ascii="Arial" w:hAnsi="Arial" w:cs="Arial"/>
        </w:rPr>
        <w:t>ink Governor for A</w:t>
      </w:r>
      <w:r w:rsidRPr="006069F1">
        <w:rPr>
          <w:rFonts w:ascii="Arial" w:hAnsi="Arial" w:cs="Arial"/>
        </w:rPr>
        <w:t>nti- Bullying is:</w:t>
      </w:r>
      <w:r w:rsidRPr="006069F1">
        <w:rPr>
          <w:rFonts w:ascii="Arial" w:hAnsi="Arial" w:cs="Arial"/>
          <w:b/>
        </w:rPr>
        <w:t xml:space="preserve"> </w:t>
      </w:r>
      <w:r w:rsidR="008B5177">
        <w:rPr>
          <w:rFonts w:ascii="Arial" w:hAnsi="Arial" w:cs="Arial"/>
        </w:rPr>
        <w:t>Sheldon Davies</w:t>
      </w:r>
    </w:p>
    <w:p w:rsidR="00BB418D" w:rsidRPr="006069F1" w:rsidRDefault="00BB418D" w:rsidP="006069F1">
      <w:pPr>
        <w:pStyle w:val="Default"/>
        <w:rPr>
          <w:rFonts w:ascii="Arial" w:hAnsi="Arial" w:cs="Arial"/>
        </w:rPr>
      </w:pPr>
    </w:p>
    <w:p w:rsidR="00967779" w:rsidRPr="008B5177" w:rsidRDefault="00F22197" w:rsidP="008B5177">
      <w:pPr>
        <w:pStyle w:val="Default"/>
        <w:spacing w:line="276" w:lineRule="auto"/>
        <w:rPr>
          <w:rFonts w:ascii="Arial" w:hAnsi="Arial" w:cs="Arial"/>
          <w:b/>
          <w:i/>
        </w:rPr>
      </w:pPr>
      <w:r w:rsidRPr="006069F1">
        <w:rPr>
          <w:rFonts w:ascii="Arial" w:hAnsi="Arial" w:cs="Arial"/>
        </w:rPr>
        <w:t>The D</w:t>
      </w:r>
      <w:r w:rsidR="00BB418D" w:rsidRPr="006069F1">
        <w:rPr>
          <w:rFonts w:ascii="Arial" w:hAnsi="Arial" w:cs="Arial"/>
        </w:rPr>
        <w:t xml:space="preserve">esignated </w:t>
      </w:r>
      <w:proofErr w:type="gramStart"/>
      <w:r w:rsidR="00BB418D" w:rsidRPr="006069F1">
        <w:rPr>
          <w:rFonts w:ascii="Arial" w:hAnsi="Arial" w:cs="Arial"/>
        </w:rPr>
        <w:t>link</w:t>
      </w:r>
      <w:proofErr w:type="gramEnd"/>
      <w:r w:rsidR="00BB418D" w:rsidRPr="006069F1">
        <w:rPr>
          <w:rFonts w:ascii="Arial" w:hAnsi="Arial" w:cs="Arial"/>
        </w:rPr>
        <w:t xml:space="preserve"> Governor for Looked </w:t>
      </w:r>
      <w:r w:rsidR="00C277F1" w:rsidRPr="006069F1">
        <w:rPr>
          <w:rFonts w:ascii="Arial" w:hAnsi="Arial" w:cs="Arial"/>
        </w:rPr>
        <w:t>after</w:t>
      </w:r>
      <w:r w:rsidR="008B5177">
        <w:rPr>
          <w:rFonts w:ascii="Arial" w:hAnsi="Arial" w:cs="Arial"/>
        </w:rPr>
        <w:t xml:space="preserve"> Children (Child in Care) is:</w:t>
      </w:r>
    </w:p>
    <w:p w:rsidR="00FE292E" w:rsidRPr="008B5177" w:rsidRDefault="00FE292E" w:rsidP="006069F1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8B5177">
        <w:rPr>
          <w:rFonts w:ascii="Arial" w:hAnsi="Arial" w:cs="Arial"/>
          <w:color w:val="auto"/>
          <w:sz w:val="24"/>
          <w:szCs w:val="24"/>
        </w:rPr>
        <w:lastRenderedPageBreak/>
        <w:t>Safeguarding Processes and Procedures</w:t>
      </w:r>
    </w:p>
    <w:p w:rsidR="00FE292E" w:rsidRPr="006069F1" w:rsidRDefault="00527C74" w:rsidP="006069F1">
      <w:pPr>
        <w:pStyle w:val="Default"/>
        <w:spacing w:line="276" w:lineRule="auto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The S</w:t>
      </w:r>
      <w:r w:rsidR="00FE292E" w:rsidRPr="006069F1">
        <w:rPr>
          <w:rFonts w:ascii="Arial" w:hAnsi="Arial" w:cs="Arial"/>
          <w:color w:val="auto"/>
        </w:rPr>
        <w:t>chool will deliver its responsibilities for identifying a</w:t>
      </w:r>
      <w:r w:rsidRPr="006069F1">
        <w:rPr>
          <w:rFonts w:ascii="Arial" w:hAnsi="Arial" w:cs="Arial"/>
          <w:color w:val="auto"/>
        </w:rPr>
        <w:t>nd acting on early help needs, Safeguarding and Child P</w:t>
      </w:r>
      <w:r w:rsidR="00FE292E" w:rsidRPr="006069F1">
        <w:rPr>
          <w:rFonts w:ascii="Arial" w:hAnsi="Arial" w:cs="Arial"/>
          <w:color w:val="auto"/>
        </w:rPr>
        <w:t xml:space="preserve">rotection in line with the policies and procedures identified in the Derbyshire Safeguarding Children’s Board </w:t>
      </w:r>
      <w:r w:rsidR="006803BA" w:rsidRPr="006069F1">
        <w:rPr>
          <w:rFonts w:ascii="Arial" w:hAnsi="Arial" w:cs="Arial"/>
          <w:color w:val="auto"/>
        </w:rPr>
        <w:t>Policies and Procedures G</w:t>
      </w:r>
      <w:r w:rsidR="00FE292E" w:rsidRPr="006069F1">
        <w:rPr>
          <w:rFonts w:ascii="Arial" w:hAnsi="Arial" w:cs="Arial"/>
          <w:color w:val="auto"/>
        </w:rPr>
        <w:t>uidance, available at:</w:t>
      </w:r>
    </w:p>
    <w:p w:rsidR="00FE292E" w:rsidRPr="008B5177" w:rsidRDefault="005B21A1" w:rsidP="008B5177">
      <w:pPr>
        <w:pStyle w:val="Default"/>
        <w:rPr>
          <w:rStyle w:val="Hyperlink"/>
          <w:rFonts w:ascii="Arial" w:hAnsi="Arial" w:cs="Arial"/>
        </w:rPr>
      </w:pPr>
      <w:hyperlink r:id="rId20" w:history="1">
        <w:r w:rsidR="00FE292E" w:rsidRPr="008B5177">
          <w:rPr>
            <w:rStyle w:val="Hyperlink"/>
            <w:rFonts w:ascii="Arial" w:hAnsi="Arial" w:cs="Arial"/>
          </w:rPr>
          <w:t>http://derbyshirescbs.proceduresonline.com/index.htm</w:t>
        </w:r>
      </w:hyperlink>
    </w:p>
    <w:p w:rsidR="007B505C" w:rsidRPr="006069F1" w:rsidRDefault="007B505C" w:rsidP="006069F1">
      <w:pPr>
        <w:pStyle w:val="Default"/>
        <w:rPr>
          <w:rStyle w:val="Hyperlink"/>
          <w:rFonts w:ascii="Arial" w:hAnsi="Arial" w:cs="Arial"/>
          <w:b/>
        </w:rPr>
      </w:pPr>
    </w:p>
    <w:p w:rsidR="00C277F1" w:rsidRPr="006069F1" w:rsidRDefault="007B505C" w:rsidP="006069F1">
      <w:pPr>
        <w:pStyle w:val="Default"/>
        <w:rPr>
          <w:rStyle w:val="Hyperlink"/>
          <w:rFonts w:ascii="Arial" w:hAnsi="Arial" w:cs="Arial"/>
          <w:color w:val="auto"/>
          <w:u w:val="none"/>
        </w:rPr>
      </w:pPr>
      <w:r w:rsidRPr="006069F1">
        <w:rPr>
          <w:rStyle w:val="Hyperlink"/>
          <w:rFonts w:ascii="Arial" w:hAnsi="Arial" w:cs="Arial"/>
          <w:color w:val="auto"/>
          <w:u w:val="none"/>
        </w:rPr>
        <w:t>A threshold Document is available and assists with meeting a child’s needs in Derbyshire and can b</w:t>
      </w:r>
      <w:r w:rsidR="00392852" w:rsidRPr="006069F1">
        <w:rPr>
          <w:rStyle w:val="Hyperlink"/>
          <w:rFonts w:ascii="Arial" w:hAnsi="Arial" w:cs="Arial"/>
          <w:color w:val="auto"/>
          <w:u w:val="none"/>
        </w:rPr>
        <w:t>e</w:t>
      </w:r>
      <w:r w:rsidRPr="006069F1">
        <w:rPr>
          <w:rStyle w:val="Hyperlink"/>
          <w:rFonts w:ascii="Arial" w:hAnsi="Arial" w:cs="Arial"/>
          <w:color w:val="auto"/>
          <w:u w:val="none"/>
        </w:rPr>
        <w:t xml:space="preserve"> found at</w:t>
      </w:r>
      <w:r w:rsidR="008B5177">
        <w:rPr>
          <w:rStyle w:val="Hyperlink"/>
          <w:rFonts w:ascii="Arial" w:hAnsi="Arial" w:cs="Arial"/>
          <w:color w:val="auto"/>
          <w:u w:val="none"/>
        </w:rPr>
        <w:t xml:space="preserve">: </w:t>
      </w:r>
    </w:p>
    <w:p w:rsidR="00FE292E" w:rsidRPr="006069F1" w:rsidRDefault="005B21A1" w:rsidP="006069F1">
      <w:pPr>
        <w:pStyle w:val="Default"/>
        <w:rPr>
          <w:rFonts w:ascii="Arial" w:hAnsi="Arial" w:cs="Arial"/>
        </w:rPr>
      </w:pPr>
      <w:hyperlink r:id="rId21" w:anchor="guidance" w:history="1">
        <w:r w:rsidR="00170FDB" w:rsidRPr="006069F1">
          <w:rPr>
            <w:rStyle w:val="Hyperlink"/>
            <w:rFonts w:ascii="Arial" w:hAnsi="Arial" w:cs="Arial"/>
          </w:rPr>
          <w:t>http://derbyshirescbs.proceduresonline.com/chapters/docs_library.html#guidance</w:t>
        </w:r>
      </w:hyperlink>
    </w:p>
    <w:p w:rsidR="00B564C6" w:rsidRPr="006069F1" w:rsidRDefault="00B564C6" w:rsidP="006069F1">
      <w:pPr>
        <w:pStyle w:val="Default"/>
        <w:rPr>
          <w:rFonts w:ascii="Arial" w:hAnsi="Arial" w:cs="Arial"/>
        </w:rPr>
      </w:pPr>
    </w:p>
    <w:p w:rsidR="00FE292E" w:rsidRPr="008B5177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8B5177">
        <w:rPr>
          <w:rFonts w:ascii="Arial" w:hAnsi="Arial" w:cs="Arial"/>
          <w:color w:val="auto"/>
          <w:sz w:val="24"/>
          <w:szCs w:val="24"/>
        </w:rPr>
        <w:t>Early help</w:t>
      </w:r>
    </w:p>
    <w:p w:rsidR="0057288C" w:rsidRPr="008B5177" w:rsidRDefault="008B5177" w:rsidP="006069F1">
      <w:pPr>
        <w:pStyle w:val="Header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</w:rPr>
        <w:t xml:space="preserve">All staff, </w:t>
      </w:r>
      <w:r w:rsidR="00170FDB" w:rsidRPr="008B5177">
        <w:rPr>
          <w:rFonts w:ascii="Arial" w:hAnsi="Arial" w:cs="Arial"/>
          <w:szCs w:val="24"/>
        </w:rPr>
        <w:t>g</w:t>
      </w:r>
      <w:r w:rsidR="00E5716E" w:rsidRPr="008B5177">
        <w:rPr>
          <w:rFonts w:ascii="Arial" w:hAnsi="Arial" w:cs="Arial"/>
          <w:szCs w:val="24"/>
        </w:rPr>
        <w:t>overnors &amp;</w:t>
      </w:r>
      <w:r w:rsidR="00C34840" w:rsidRPr="008B5177">
        <w:rPr>
          <w:rFonts w:ascii="Arial" w:hAnsi="Arial" w:cs="Arial"/>
          <w:szCs w:val="24"/>
        </w:rPr>
        <w:t xml:space="preserve"> </w:t>
      </w:r>
      <w:r w:rsidR="00170FDB" w:rsidRPr="008B5177">
        <w:rPr>
          <w:rFonts w:ascii="Arial" w:hAnsi="Arial" w:cs="Arial"/>
          <w:szCs w:val="24"/>
        </w:rPr>
        <w:t>v</w:t>
      </w:r>
      <w:r w:rsidRPr="008B5177">
        <w:rPr>
          <w:rFonts w:ascii="Arial" w:hAnsi="Arial" w:cs="Arial"/>
          <w:szCs w:val="24"/>
        </w:rPr>
        <w:t>olunteers</w:t>
      </w:r>
      <w:r w:rsidR="00C34840" w:rsidRPr="008B5177">
        <w:rPr>
          <w:rFonts w:ascii="Arial" w:hAnsi="Arial" w:cs="Arial"/>
          <w:szCs w:val="24"/>
        </w:rPr>
        <w:t xml:space="preserve"> </w:t>
      </w:r>
      <w:r w:rsidR="006803BA" w:rsidRPr="008B5177">
        <w:rPr>
          <w:rFonts w:ascii="Arial" w:hAnsi="Arial" w:cs="Arial"/>
          <w:szCs w:val="24"/>
        </w:rPr>
        <w:t>are made aware of what Early H</w:t>
      </w:r>
      <w:r w:rsidR="0057288C" w:rsidRPr="008B5177">
        <w:rPr>
          <w:rFonts w:ascii="Arial" w:hAnsi="Arial" w:cs="Arial"/>
          <w:szCs w:val="24"/>
        </w:rPr>
        <w:t>elp means</w:t>
      </w:r>
      <w:r w:rsidR="006803BA" w:rsidRPr="008B5177">
        <w:rPr>
          <w:rFonts w:ascii="Arial" w:hAnsi="Arial" w:cs="Arial"/>
          <w:szCs w:val="24"/>
        </w:rPr>
        <w:t xml:space="preserve">, </w:t>
      </w:r>
      <w:r w:rsidR="0057288C" w:rsidRPr="008B5177">
        <w:rPr>
          <w:rFonts w:ascii="Arial" w:hAnsi="Arial" w:cs="Arial"/>
          <w:szCs w:val="24"/>
        </w:rPr>
        <w:t>how to identify emerging needs</w:t>
      </w:r>
      <w:r w:rsidR="006803BA" w:rsidRPr="008B5177">
        <w:rPr>
          <w:rFonts w:ascii="Arial" w:hAnsi="Arial" w:cs="Arial"/>
          <w:szCs w:val="24"/>
        </w:rPr>
        <w:t xml:space="preserve"> and </w:t>
      </w:r>
      <w:r w:rsidR="0057288C" w:rsidRPr="008B5177">
        <w:rPr>
          <w:rFonts w:ascii="Arial" w:hAnsi="Arial" w:cs="Arial"/>
          <w:szCs w:val="24"/>
        </w:rPr>
        <w:t>understand</w:t>
      </w:r>
      <w:r w:rsidR="006803BA" w:rsidRPr="008B5177">
        <w:rPr>
          <w:rFonts w:ascii="Arial" w:hAnsi="Arial" w:cs="Arial"/>
          <w:szCs w:val="24"/>
        </w:rPr>
        <w:t>ing</w:t>
      </w:r>
      <w:r w:rsidR="0057288C" w:rsidRPr="008B5177">
        <w:rPr>
          <w:rFonts w:ascii="Arial" w:hAnsi="Arial" w:cs="Arial"/>
          <w:szCs w:val="24"/>
        </w:rPr>
        <w:t xml:space="preserve"> their role </w:t>
      </w:r>
      <w:r w:rsidR="006803BA" w:rsidRPr="008B5177">
        <w:rPr>
          <w:rFonts w:ascii="Arial" w:hAnsi="Arial" w:cs="Arial"/>
          <w:szCs w:val="24"/>
        </w:rPr>
        <w:t>with</w:t>
      </w:r>
      <w:r w:rsidR="0057288C" w:rsidRPr="008B5177">
        <w:rPr>
          <w:rFonts w:ascii="Arial" w:hAnsi="Arial" w:cs="Arial"/>
          <w:szCs w:val="24"/>
        </w:rPr>
        <w:t xml:space="preserve">in it. </w:t>
      </w:r>
      <w:r w:rsidR="006803BA" w:rsidRPr="008B5177">
        <w:rPr>
          <w:rFonts w:ascii="Arial" w:hAnsi="Arial" w:cs="Arial"/>
          <w:szCs w:val="24"/>
        </w:rPr>
        <w:t xml:space="preserve"> </w:t>
      </w:r>
      <w:r w:rsidR="0057288C" w:rsidRPr="008B5177">
        <w:rPr>
          <w:rFonts w:ascii="Arial" w:hAnsi="Arial" w:cs="Arial"/>
          <w:szCs w:val="24"/>
        </w:rPr>
        <w:t xml:space="preserve">This means sharing information and having discussions with the </w:t>
      </w:r>
      <w:r w:rsidR="006803BA" w:rsidRPr="008B5177">
        <w:rPr>
          <w:rFonts w:ascii="Arial" w:hAnsi="Arial" w:cs="Arial"/>
          <w:szCs w:val="24"/>
        </w:rPr>
        <w:t>Designated S</w:t>
      </w:r>
      <w:r w:rsidR="0057288C" w:rsidRPr="008B5177">
        <w:rPr>
          <w:rFonts w:ascii="Arial" w:hAnsi="Arial" w:cs="Arial"/>
          <w:szCs w:val="24"/>
        </w:rPr>
        <w:t xml:space="preserve">afeguarding </w:t>
      </w:r>
      <w:r w:rsidR="00EE31BC" w:rsidRPr="008B5177">
        <w:rPr>
          <w:rFonts w:ascii="Arial" w:hAnsi="Arial" w:cs="Arial"/>
          <w:szCs w:val="24"/>
        </w:rPr>
        <w:t>L</w:t>
      </w:r>
      <w:r w:rsidR="0057288C" w:rsidRPr="008B5177">
        <w:rPr>
          <w:rFonts w:ascii="Arial" w:hAnsi="Arial" w:cs="Arial"/>
          <w:szCs w:val="24"/>
        </w:rPr>
        <w:t>ead, liaising with other professionals and supporting children identified in the school</w:t>
      </w:r>
      <w:r w:rsidR="00EE31BC" w:rsidRPr="008B5177">
        <w:rPr>
          <w:rFonts w:ascii="Arial" w:hAnsi="Arial" w:cs="Arial"/>
          <w:szCs w:val="24"/>
        </w:rPr>
        <w:t xml:space="preserve"> (i.e. </w:t>
      </w:r>
      <w:r w:rsidR="0057288C" w:rsidRPr="008B5177">
        <w:rPr>
          <w:rFonts w:ascii="Arial" w:hAnsi="Arial" w:cs="Arial"/>
          <w:szCs w:val="24"/>
        </w:rPr>
        <w:t xml:space="preserve">potentially vulnerable and </w:t>
      </w:r>
      <w:r w:rsidR="00EE31BC" w:rsidRPr="008B5177">
        <w:rPr>
          <w:rFonts w:ascii="Arial" w:hAnsi="Arial" w:cs="Arial"/>
          <w:szCs w:val="24"/>
        </w:rPr>
        <w:t xml:space="preserve">those </w:t>
      </w:r>
      <w:r w:rsidR="0057288C" w:rsidRPr="008B5177">
        <w:rPr>
          <w:rFonts w:ascii="Arial" w:hAnsi="Arial" w:cs="Arial"/>
          <w:szCs w:val="24"/>
        </w:rPr>
        <w:t>who are vulnerable</w:t>
      </w:r>
      <w:r w:rsidR="00EE31BC" w:rsidRPr="008B5177">
        <w:rPr>
          <w:rFonts w:ascii="Arial" w:hAnsi="Arial" w:cs="Arial"/>
          <w:szCs w:val="24"/>
        </w:rPr>
        <w:t>) who may therefore need Early H</w:t>
      </w:r>
      <w:r w:rsidR="0057288C" w:rsidRPr="008B5177">
        <w:rPr>
          <w:rFonts w:ascii="Arial" w:hAnsi="Arial" w:cs="Arial"/>
          <w:szCs w:val="24"/>
        </w:rPr>
        <w:t>elp intervention</w:t>
      </w:r>
      <w:r w:rsidR="00E5716E" w:rsidRPr="008B5177">
        <w:rPr>
          <w:rFonts w:ascii="Arial" w:hAnsi="Arial" w:cs="Arial"/>
          <w:szCs w:val="24"/>
        </w:rPr>
        <w:t>.</w:t>
      </w:r>
      <w:r w:rsidR="00CB611B" w:rsidRPr="008B5177">
        <w:rPr>
          <w:rFonts w:ascii="Arial" w:hAnsi="Arial" w:cs="Arial"/>
          <w:szCs w:val="24"/>
        </w:rPr>
        <w:t xml:space="preserve"> </w:t>
      </w:r>
    </w:p>
    <w:p w:rsidR="0057288C" w:rsidRPr="008B5177" w:rsidRDefault="0057288C" w:rsidP="006069F1">
      <w:pPr>
        <w:spacing w:after="0"/>
        <w:rPr>
          <w:rFonts w:ascii="Arial" w:hAnsi="Arial" w:cs="Arial"/>
          <w:szCs w:val="24"/>
        </w:rPr>
      </w:pPr>
    </w:p>
    <w:p w:rsidR="00FE292E" w:rsidRPr="008B5177" w:rsidRDefault="00F07826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The provision of Early Help S</w:t>
      </w:r>
      <w:r w:rsidR="00FE292E" w:rsidRPr="006069F1">
        <w:rPr>
          <w:rFonts w:ascii="Arial" w:hAnsi="Arial" w:cs="Arial"/>
          <w:szCs w:val="24"/>
        </w:rPr>
        <w:t xml:space="preserve">ervices should form part of a continuum of help and support to respond to the different levels of need of individual children and families – for more </w:t>
      </w:r>
      <w:r w:rsidR="008B5177" w:rsidRPr="008B5177">
        <w:rPr>
          <w:rFonts w:ascii="Arial" w:hAnsi="Arial" w:cs="Arial"/>
          <w:szCs w:val="24"/>
        </w:rPr>
        <w:t>information</w:t>
      </w:r>
      <w:r w:rsidR="00527C74" w:rsidRPr="008B5177">
        <w:rPr>
          <w:rFonts w:ascii="Arial" w:hAnsi="Arial" w:cs="Arial"/>
          <w:szCs w:val="24"/>
        </w:rPr>
        <w:t xml:space="preserve"> </w:t>
      </w:r>
      <w:r w:rsidR="0057288C" w:rsidRPr="008B5177">
        <w:rPr>
          <w:rFonts w:ascii="Arial" w:hAnsi="Arial" w:cs="Arial"/>
          <w:szCs w:val="24"/>
        </w:rPr>
        <w:t xml:space="preserve">all </w:t>
      </w:r>
      <w:r w:rsidR="00527C74" w:rsidRPr="008B5177">
        <w:rPr>
          <w:rFonts w:ascii="Arial" w:hAnsi="Arial" w:cs="Arial"/>
          <w:szCs w:val="24"/>
        </w:rPr>
        <w:t xml:space="preserve">Staff </w:t>
      </w:r>
      <w:r w:rsidR="00FE292E" w:rsidRPr="008B5177">
        <w:rPr>
          <w:rFonts w:ascii="Arial" w:hAnsi="Arial" w:cs="Arial"/>
          <w:szCs w:val="24"/>
        </w:rPr>
        <w:t>can refer to Der</w:t>
      </w:r>
      <w:r w:rsidR="00622A0D" w:rsidRPr="008B5177">
        <w:rPr>
          <w:rFonts w:ascii="Arial" w:hAnsi="Arial" w:cs="Arial"/>
          <w:szCs w:val="24"/>
        </w:rPr>
        <w:t xml:space="preserve">byshire’s ‘Early Help Offer’ </w:t>
      </w:r>
      <w:r w:rsidR="00E5716E" w:rsidRPr="008B5177">
        <w:rPr>
          <w:rFonts w:ascii="Arial" w:hAnsi="Arial" w:cs="Arial"/>
          <w:szCs w:val="24"/>
        </w:rPr>
        <w:t xml:space="preserve">and Starting Point </w:t>
      </w:r>
    </w:p>
    <w:p w:rsidR="00622A0D" w:rsidRPr="006069F1" w:rsidRDefault="005B21A1" w:rsidP="006069F1">
      <w:pPr>
        <w:spacing w:after="0"/>
        <w:rPr>
          <w:rStyle w:val="Hyperlink"/>
          <w:rFonts w:ascii="Arial" w:hAnsi="Arial" w:cs="Arial"/>
          <w:szCs w:val="24"/>
          <w:u w:val="none"/>
        </w:rPr>
      </w:pPr>
      <w:hyperlink r:id="rId22" w:history="1">
        <w:r w:rsidR="00622A0D" w:rsidRPr="006069F1">
          <w:rPr>
            <w:rStyle w:val="Hyperlink"/>
            <w:rFonts w:ascii="Arial" w:hAnsi="Arial" w:cs="Arial"/>
            <w:szCs w:val="24"/>
            <w:u w:val="none"/>
          </w:rPr>
          <w:t>https://www.derbyshire.gov.uk/social_health/children_and_families/support_for_families/default.asp?VD=startingpoint</w:t>
        </w:r>
      </w:hyperlink>
    </w:p>
    <w:p w:rsidR="00622A0D" w:rsidRPr="006069F1" w:rsidRDefault="00622A0D" w:rsidP="006069F1">
      <w:pPr>
        <w:spacing w:after="0"/>
        <w:rPr>
          <w:rFonts w:ascii="Arial" w:hAnsi="Arial" w:cs="Arial"/>
          <w:szCs w:val="24"/>
        </w:rPr>
      </w:pPr>
    </w:p>
    <w:p w:rsidR="0072306A" w:rsidRPr="008B5177" w:rsidRDefault="0072306A" w:rsidP="006069F1">
      <w:pPr>
        <w:pStyle w:val="Header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</w:rPr>
        <w:t>Starting Point is Derbyshire’s first point of contact</w:t>
      </w:r>
      <w:r w:rsidR="00F7322F" w:rsidRPr="008B5177">
        <w:rPr>
          <w:rFonts w:ascii="Arial" w:hAnsi="Arial" w:cs="Arial"/>
          <w:szCs w:val="24"/>
        </w:rPr>
        <w:t xml:space="preserve"> and referral service for</w:t>
      </w:r>
      <w:r w:rsidR="00F07826" w:rsidRPr="008B5177">
        <w:rPr>
          <w:rFonts w:ascii="Arial" w:hAnsi="Arial" w:cs="Arial"/>
          <w:szCs w:val="24"/>
        </w:rPr>
        <w:t xml:space="preserve"> Children; including </w:t>
      </w:r>
      <w:r w:rsidRPr="008B5177">
        <w:rPr>
          <w:rFonts w:ascii="Arial" w:hAnsi="Arial" w:cs="Arial"/>
          <w:szCs w:val="24"/>
        </w:rPr>
        <w:t>advice, suppo</w:t>
      </w:r>
      <w:r w:rsidR="00F07826" w:rsidRPr="008B5177">
        <w:rPr>
          <w:rFonts w:ascii="Arial" w:hAnsi="Arial" w:cs="Arial"/>
          <w:szCs w:val="24"/>
        </w:rPr>
        <w:t>rt and next steps</w:t>
      </w:r>
      <w:r w:rsidR="00CB611B" w:rsidRPr="008B5177">
        <w:rPr>
          <w:rFonts w:ascii="Arial" w:hAnsi="Arial" w:cs="Arial"/>
          <w:szCs w:val="24"/>
        </w:rPr>
        <w:t xml:space="preserve"> </w:t>
      </w:r>
      <w:r w:rsidR="00F07826" w:rsidRPr="008B5177">
        <w:rPr>
          <w:rFonts w:ascii="Arial" w:hAnsi="Arial" w:cs="Arial"/>
          <w:szCs w:val="24"/>
        </w:rPr>
        <w:t>-</w:t>
      </w:r>
      <w:r w:rsidR="00CB611B" w:rsidRPr="008B5177">
        <w:rPr>
          <w:rFonts w:ascii="Arial" w:hAnsi="Arial" w:cs="Arial"/>
          <w:szCs w:val="24"/>
        </w:rPr>
        <w:t xml:space="preserve"> </w:t>
      </w:r>
      <w:r w:rsidR="00F07826" w:rsidRPr="008B5177">
        <w:rPr>
          <w:rFonts w:ascii="Arial" w:hAnsi="Arial" w:cs="Arial"/>
          <w:szCs w:val="24"/>
        </w:rPr>
        <w:t>Early H</w:t>
      </w:r>
      <w:r w:rsidRPr="008B5177">
        <w:rPr>
          <w:rFonts w:ascii="Arial" w:hAnsi="Arial" w:cs="Arial"/>
          <w:szCs w:val="24"/>
        </w:rPr>
        <w:t>elp and intervention</w:t>
      </w:r>
      <w:r w:rsidR="00F7322F" w:rsidRPr="008B5177">
        <w:rPr>
          <w:rFonts w:ascii="Arial" w:hAnsi="Arial" w:cs="Arial"/>
          <w:szCs w:val="24"/>
        </w:rPr>
        <w:t xml:space="preserve"> </w:t>
      </w:r>
      <w:r w:rsidRPr="008B5177">
        <w:rPr>
          <w:rFonts w:ascii="Arial" w:hAnsi="Arial" w:cs="Arial"/>
          <w:szCs w:val="24"/>
        </w:rPr>
        <w:t>(MAT)</w:t>
      </w:r>
      <w:r w:rsidR="00F07826" w:rsidRPr="008B5177">
        <w:rPr>
          <w:rFonts w:ascii="Arial" w:hAnsi="Arial" w:cs="Arial"/>
          <w:szCs w:val="24"/>
        </w:rPr>
        <w:t xml:space="preserve"> and for welfare and Child P</w:t>
      </w:r>
      <w:r w:rsidR="00F7322F" w:rsidRPr="008B5177">
        <w:rPr>
          <w:rFonts w:ascii="Arial" w:hAnsi="Arial" w:cs="Arial"/>
          <w:szCs w:val="24"/>
        </w:rPr>
        <w:t>rotection concerns</w:t>
      </w:r>
      <w:r w:rsidR="0057288C" w:rsidRPr="008B5177">
        <w:rPr>
          <w:rFonts w:ascii="Arial" w:hAnsi="Arial" w:cs="Arial"/>
          <w:szCs w:val="24"/>
        </w:rPr>
        <w:t>.</w:t>
      </w:r>
      <w:r w:rsidRPr="008B5177">
        <w:rPr>
          <w:rFonts w:ascii="Arial" w:hAnsi="Arial" w:cs="Arial"/>
          <w:szCs w:val="24"/>
        </w:rPr>
        <w:t xml:space="preserve"> </w:t>
      </w:r>
    </w:p>
    <w:p w:rsidR="0072306A" w:rsidRPr="006069F1" w:rsidRDefault="0072306A" w:rsidP="006069F1">
      <w:pPr>
        <w:pStyle w:val="Header"/>
        <w:rPr>
          <w:rFonts w:ascii="Arial" w:hAnsi="Arial" w:cs="Arial"/>
          <w:color w:val="FF0000"/>
          <w:szCs w:val="24"/>
        </w:rPr>
      </w:pPr>
    </w:p>
    <w:p w:rsidR="00790623" w:rsidRPr="008B5177" w:rsidRDefault="0057288C" w:rsidP="006069F1">
      <w:pPr>
        <w:pStyle w:val="Header"/>
        <w:rPr>
          <w:rFonts w:ascii="Arial" w:hAnsi="Arial" w:cs="Arial"/>
          <w:szCs w:val="24"/>
        </w:rPr>
      </w:pPr>
      <w:r w:rsidRPr="008B5177">
        <w:rPr>
          <w:rFonts w:ascii="Arial" w:hAnsi="Arial" w:cs="Arial"/>
          <w:szCs w:val="24"/>
        </w:rPr>
        <w:t xml:space="preserve">We </w:t>
      </w:r>
      <w:r w:rsidR="00790623" w:rsidRPr="008B5177">
        <w:rPr>
          <w:rFonts w:ascii="Arial" w:hAnsi="Arial" w:cs="Arial"/>
          <w:szCs w:val="24"/>
        </w:rPr>
        <w:t>will</w:t>
      </w:r>
      <w:r w:rsidRPr="008B5177">
        <w:rPr>
          <w:rFonts w:ascii="Arial" w:hAnsi="Arial" w:cs="Arial"/>
          <w:szCs w:val="24"/>
        </w:rPr>
        <w:t xml:space="preserve"> f</w:t>
      </w:r>
      <w:r w:rsidR="00790623" w:rsidRPr="008B5177">
        <w:rPr>
          <w:rFonts w:ascii="Arial" w:hAnsi="Arial" w:cs="Arial"/>
          <w:szCs w:val="24"/>
        </w:rPr>
        <w:t xml:space="preserve">ollow </w:t>
      </w:r>
      <w:r w:rsidRPr="008B5177">
        <w:rPr>
          <w:rFonts w:ascii="Arial" w:hAnsi="Arial" w:cs="Arial"/>
          <w:szCs w:val="24"/>
        </w:rPr>
        <w:t>the referral</w:t>
      </w:r>
      <w:r w:rsidR="00790623" w:rsidRPr="008B5177">
        <w:rPr>
          <w:rFonts w:ascii="Arial" w:hAnsi="Arial" w:cs="Arial"/>
          <w:szCs w:val="24"/>
        </w:rPr>
        <w:t xml:space="preserve"> </w:t>
      </w:r>
      <w:r w:rsidR="00F07826" w:rsidRPr="008B5177">
        <w:rPr>
          <w:rFonts w:ascii="Arial" w:hAnsi="Arial" w:cs="Arial"/>
          <w:szCs w:val="24"/>
        </w:rPr>
        <w:t>process for all Early H</w:t>
      </w:r>
      <w:r w:rsidRPr="008B5177">
        <w:rPr>
          <w:rFonts w:ascii="Arial" w:hAnsi="Arial" w:cs="Arial"/>
          <w:szCs w:val="24"/>
        </w:rPr>
        <w:t xml:space="preserve">elp requests by using </w:t>
      </w:r>
      <w:r w:rsidR="00790623" w:rsidRPr="008B5177">
        <w:rPr>
          <w:rFonts w:ascii="Arial" w:hAnsi="Arial" w:cs="Arial"/>
          <w:szCs w:val="24"/>
        </w:rPr>
        <w:t xml:space="preserve">an electronic form made available on </w:t>
      </w:r>
      <w:hyperlink r:id="rId23" w:history="1">
        <w:r w:rsidR="00790623" w:rsidRPr="008B5177">
          <w:rPr>
            <w:rStyle w:val="Hyperlink"/>
            <w:rFonts w:ascii="Arial" w:hAnsi="Arial" w:cs="Arial"/>
            <w:color w:val="auto"/>
            <w:szCs w:val="24"/>
          </w:rPr>
          <w:t>www.derbyshire.gov.uk/startingpoint</w:t>
        </w:r>
      </w:hyperlink>
      <w:r w:rsidR="00790623" w:rsidRPr="008B5177">
        <w:rPr>
          <w:rFonts w:ascii="Arial" w:hAnsi="Arial" w:cs="Arial"/>
          <w:szCs w:val="24"/>
        </w:rPr>
        <w:t xml:space="preserve">. </w:t>
      </w:r>
    </w:p>
    <w:p w:rsidR="00CF7B15" w:rsidRPr="008B5177" w:rsidRDefault="00FE292E" w:rsidP="006069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B5177">
        <w:rPr>
          <w:rFonts w:ascii="Arial" w:hAnsi="Arial" w:cs="Arial"/>
        </w:rPr>
        <w:t xml:space="preserve">When calls are </w:t>
      </w:r>
      <w:r w:rsidR="00A621F7" w:rsidRPr="008B5177">
        <w:rPr>
          <w:rFonts w:ascii="Arial" w:hAnsi="Arial" w:cs="Arial"/>
        </w:rPr>
        <w:t>received</w:t>
      </w:r>
      <w:r w:rsidRPr="008B5177">
        <w:rPr>
          <w:rFonts w:ascii="Arial" w:hAnsi="Arial" w:cs="Arial"/>
        </w:rPr>
        <w:t xml:space="preserve"> </w:t>
      </w:r>
      <w:r w:rsidR="00A621F7" w:rsidRPr="008B5177">
        <w:rPr>
          <w:rFonts w:ascii="Arial" w:hAnsi="Arial" w:cs="Arial"/>
        </w:rPr>
        <w:t xml:space="preserve">they </w:t>
      </w:r>
      <w:r w:rsidR="00CF7B15" w:rsidRPr="008B5177">
        <w:rPr>
          <w:rFonts w:ascii="Arial" w:hAnsi="Arial" w:cs="Arial"/>
        </w:rPr>
        <w:t>are screened, and advice</w:t>
      </w:r>
      <w:r w:rsidR="00A621F7" w:rsidRPr="008B5177">
        <w:rPr>
          <w:rFonts w:ascii="Arial" w:hAnsi="Arial" w:cs="Arial"/>
        </w:rPr>
        <w:t xml:space="preserve"> is </w:t>
      </w:r>
      <w:r w:rsidR="00CF7B15" w:rsidRPr="008B5177">
        <w:rPr>
          <w:rFonts w:ascii="Arial" w:hAnsi="Arial" w:cs="Arial"/>
        </w:rPr>
        <w:t xml:space="preserve">given around </w:t>
      </w:r>
      <w:r w:rsidR="00A621F7" w:rsidRPr="008B5177">
        <w:rPr>
          <w:rFonts w:ascii="Arial" w:hAnsi="Arial" w:cs="Arial"/>
        </w:rPr>
        <w:t xml:space="preserve">the </w:t>
      </w:r>
      <w:r w:rsidR="00CF7B15" w:rsidRPr="008B5177">
        <w:rPr>
          <w:rFonts w:ascii="Arial" w:hAnsi="Arial" w:cs="Arial"/>
        </w:rPr>
        <w:t>next steps</w:t>
      </w:r>
      <w:r w:rsidR="005250B5" w:rsidRPr="008B5177">
        <w:rPr>
          <w:rFonts w:ascii="Arial" w:hAnsi="Arial" w:cs="Arial"/>
        </w:rPr>
        <w:t xml:space="preserve"> to take</w:t>
      </w:r>
      <w:r w:rsidR="00397137" w:rsidRPr="008B5177">
        <w:rPr>
          <w:rFonts w:ascii="Arial" w:hAnsi="Arial" w:cs="Arial"/>
        </w:rPr>
        <w:t xml:space="preserve">. </w:t>
      </w:r>
      <w:r w:rsidR="005250B5" w:rsidRPr="008B5177">
        <w:rPr>
          <w:rFonts w:ascii="Arial" w:hAnsi="Arial" w:cs="Arial"/>
        </w:rPr>
        <w:t xml:space="preserve"> </w:t>
      </w:r>
      <w:r w:rsidR="00E471A6" w:rsidRPr="008B5177">
        <w:rPr>
          <w:rFonts w:ascii="Arial" w:hAnsi="Arial" w:cs="Arial"/>
        </w:rPr>
        <w:t xml:space="preserve">All contacts will be passed to a </w:t>
      </w:r>
      <w:r w:rsidR="0057288C" w:rsidRPr="008B5177">
        <w:rPr>
          <w:rFonts w:ascii="Arial" w:hAnsi="Arial" w:cs="Arial"/>
        </w:rPr>
        <w:t xml:space="preserve">Social Work </w:t>
      </w:r>
      <w:r w:rsidR="00E471A6" w:rsidRPr="008B5177">
        <w:rPr>
          <w:rFonts w:ascii="Arial" w:hAnsi="Arial" w:cs="Arial"/>
        </w:rPr>
        <w:t>Senior Practitioner</w:t>
      </w:r>
      <w:r w:rsidR="00297D13" w:rsidRPr="008B5177">
        <w:rPr>
          <w:rFonts w:ascii="Arial" w:hAnsi="Arial" w:cs="Arial"/>
        </w:rPr>
        <w:t>.</w:t>
      </w:r>
      <w:r w:rsidRPr="008B5177">
        <w:rPr>
          <w:rFonts w:ascii="Arial" w:hAnsi="Arial" w:cs="Arial"/>
        </w:rPr>
        <w:t> </w:t>
      </w:r>
      <w:r w:rsidR="00527C74" w:rsidRPr="008B5177">
        <w:rPr>
          <w:rFonts w:ascii="Arial" w:hAnsi="Arial" w:cs="Arial"/>
        </w:rPr>
        <w:t xml:space="preserve"> </w:t>
      </w:r>
    </w:p>
    <w:p w:rsidR="00FE292E" w:rsidRPr="006069F1" w:rsidRDefault="00297D13" w:rsidP="006069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B5177">
        <w:rPr>
          <w:rFonts w:ascii="Arial" w:hAnsi="Arial" w:cs="Arial"/>
        </w:rPr>
        <w:t>In all cases t</w:t>
      </w:r>
      <w:r w:rsidR="00FE292E" w:rsidRPr="008B5177">
        <w:rPr>
          <w:rFonts w:ascii="Arial" w:hAnsi="Arial" w:cs="Arial"/>
        </w:rPr>
        <w:t xml:space="preserve">he Senior Practitioner will decide which service within </w:t>
      </w:r>
      <w:r w:rsidR="00527C74" w:rsidRPr="008B5177">
        <w:rPr>
          <w:rFonts w:ascii="Arial" w:hAnsi="Arial" w:cs="Arial"/>
        </w:rPr>
        <w:t>Children’s S</w:t>
      </w:r>
      <w:r w:rsidR="00FE292E" w:rsidRPr="008B5177">
        <w:rPr>
          <w:rFonts w:ascii="Arial" w:hAnsi="Arial" w:cs="Arial"/>
        </w:rPr>
        <w:t xml:space="preserve">ocial </w:t>
      </w:r>
      <w:r w:rsidR="00527C74" w:rsidRPr="008B5177">
        <w:rPr>
          <w:rFonts w:ascii="Arial" w:hAnsi="Arial" w:cs="Arial"/>
        </w:rPr>
        <w:t>C</w:t>
      </w:r>
      <w:r w:rsidR="00FE292E" w:rsidRPr="008B5177">
        <w:rPr>
          <w:rFonts w:ascii="Arial" w:hAnsi="Arial" w:cs="Arial"/>
        </w:rPr>
        <w:t xml:space="preserve">are is best </w:t>
      </w:r>
      <w:r w:rsidR="00FE292E" w:rsidRPr="006069F1">
        <w:rPr>
          <w:rFonts w:ascii="Arial" w:hAnsi="Arial" w:cs="Arial"/>
          <w:color w:val="000000"/>
        </w:rPr>
        <w:t xml:space="preserve">placed to meet that child’s needs and </w:t>
      </w:r>
      <w:r w:rsidR="00A621F7" w:rsidRPr="006069F1">
        <w:rPr>
          <w:rFonts w:ascii="Arial" w:hAnsi="Arial" w:cs="Arial"/>
          <w:color w:val="000000"/>
        </w:rPr>
        <w:t xml:space="preserve">the information </w:t>
      </w:r>
      <w:r w:rsidR="00FE292E" w:rsidRPr="006069F1">
        <w:rPr>
          <w:rFonts w:ascii="Arial" w:hAnsi="Arial" w:cs="Arial"/>
          <w:color w:val="000000"/>
        </w:rPr>
        <w:t>wil</w:t>
      </w:r>
      <w:r w:rsidR="00527C74" w:rsidRPr="006069F1">
        <w:rPr>
          <w:rFonts w:ascii="Arial" w:hAnsi="Arial" w:cs="Arial"/>
          <w:color w:val="000000"/>
        </w:rPr>
        <w:t>l be passed to either the Multi-A</w:t>
      </w:r>
      <w:r w:rsidR="00FE292E" w:rsidRPr="006069F1">
        <w:rPr>
          <w:rFonts w:ascii="Arial" w:hAnsi="Arial" w:cs="Arial"/>
          <w:color w:val="000000"/>
        </w:rPr>
        <w:t xml:space="preserve">gency </w:t>
      </w:r>
      <w:r w:rsidR="00527C74" w:rsidRPr="006069F1">
        <w:rPr>
          <w:rFonts w:ascii="Arial" w:hAnsi="Arial" w:cs="Arial"/>
          <w:color w:val="000000"/>
        </w:rPr>
        <w:t>Team or C</w:t>
      </w:r>
      <w:r w:rsidR="00FE292E" w:rsidRPr="006069F1">
        <w:rPr>
          <w:rFonts w:ascii="Arial" w:hAnsi="Arial" w:cs="Arial"/>
          <w:color w:val="000000"/>
        </w:rPr>
        <w:t>hildren</w:t>
      </w:r>
      <w:r w:rsidR="00527C74" w:rsidRPr="006069F1">
        <w:rPr>
          <w:rFonts w:ascii="Arial" w:hAnsi="Arial" w:cs="Arial"/>
          <w:color w:val="000000"/>
        </w:rPr>
        <w:t>’s Social C</w:t>
      </w:r>
      <w:r w:rsidR="00FE292E" w:rsidRPr="006069F1">
        <w:rPr>
          <w:rFonts w:ascii="Arial" w:hAnsi="Arial" w:cs="Arial"/>
          <w:color w:val="000000"/>
        </w:rPr>
        <w:t xml:space="preserve">are for assessment. </w:t>
      </w:r>
    </w:p>
    <w:p w:rsidR="005250B5" w:rsidRPr="006069F1" w:rsidRDefault="005250B5" w:rsidP="006069F1">
      <w:pPr>
        <w:pStyle w:val="Default"/>
        <w:spacing w:line="276" w:lineRule="auto"/>
        <w:rPr>
          <w:rFonts w:ascii="Arial" w:hAnsi="Arial" w:cs="Arial"/>
          <w:color w:val="5A5B5B"/>
        </w:rPr>
      </w:pPr>
    </w:p>
    <w:p w:rsidR="00FE292E" w:rsidRPr="008B5177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8B5177">
        <w:rPr>
          <w:rFonts w:ascii="Arial" w:hAnsi="Arial" w:cs="Arial"/>
          <w:color w:val="auto"/>
          <w:sz w:val="24"/>
          <w:szCs w:val="24"/>
        </w:rPr>
        <w:t>Referring to Children’s Social Care</w:t>
      </w:r>
    </w:p>
    <w:p w:rsidR="00297D13" w:rsidRPr="008B5177" w:rsidRDefault="008B5177" w:rsidP="006069F1">
      <w:pPr>
        <w:pStyle w:val="Head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Marston Montgomery Primary School</w:t>
      </w:r>
      <w:r w:rsidR="00297D13" w:rsidRPr="008B5177">
        <w:rPr>
          <w:rFonts w:ascii="Arial" w:hAnsi="Arial" w:cs="Arial"/>
          <w:szCs w:val="24"/>
        </w:rPr>
        <w:t xml:space="preserve"> will ensure that if any </w:t>
      </w:r>
      <w:r>
        <w:rPr>
          <w:rFonts w:ascii="Arial" w:hAnsi="Arial" w:cs="Arial"/>
          <w:szCs w:val="24"/>
          <w:lang w:eastAsia="en-GB"/>
        </w:rPr>
        <w:t xml:space="preserve">Staff, </w:t>
      </w:r>
      <w:r w:rsidR="00170FDB" w:rsidRPr="008B5177">
        <w:rPr>
          <w:rFonts w:ascii="Arial" w:hAnsi="Arial" w:cs="Arial"/>
          <w:szCs w:val="24"/>
          <w:lang w:eastAsia="en-GB"/>
        </w:rPr>
        <w:t>g</w:t>
      </w:r>
      <w:r w:rsidR="006A484E" w:rsidRPr="008B5177">
        <w:rPr>
          <w:rFonts w:ascii="Arial" w:hAnsi="Arial" w:cs="Arial"/>
          <w:szCs w:val="24"/>
          <w:lang w:eastAsia="en-GB"/>
        </w:rPr>
        <w:t xml:space="preserve">overnors and </w:t>
      </w:r>
      <w:r w:rsidR="00170FDB" w:rsidRPr="008B5177">
        <w:rPr>
          <w:rFonts w:ascii="Arial" w:hAnsi="Arial" w:cs="Arial"/>
          <w:szCs w:val="24"/>
          <w:lang w:eastAsia="en-GB"/>
        </w:rPr>
        <w:t>v</w:t>
      </w:r>
      <w:r w:rsidR="006A484E" w:rsidRPr="008B5177">
        <w:rPr>
          <w:rFonts w:ascii="Arial" w:hAnsi="Arial" w:cs="Arial"/>
          <w:szCs w:val="24"/>
          <w:lang w:eastAsia="en-GB"/>
        </w:rPr>
        <w:t>olunteers h</w:t>
      </w:r>
      <w:r w:rsidR="00297D13" w:rsidRPr="008B5177">
        <w:rPr>
          <w:rFonts w:ascii="Arial" w:hAnsi="Arial" w:cs="Arial"/>
          <w:szCs w:val="24"/>
        </w:rPr>
        <w:t>ave concerns about the welfare and safety of a child</w:t>
      </w:r>
      <w:r w:rsidR="00170FDB" w:rsidRPr="008B5177">
        <w:rPr>
          <w:rFonts w:ascii="Arial" w:hAnsi="Arial" w:cs="Arial"/>
          <w:szCs w:val="24"/>
        </w:rPr>
        <w:t>,</w:t>
      </w:r>
      <w:r w:rsidR="00297D13" w:rsidRPr="008B5177">
        <w:rPr>
          <w:rFonts w:ascii="Arial" w:hAnsi="Arial" w:cs="Arial"/>
          <w:szCs w:val="24"/>
        </w:rPr>
        <w:t xml:space="preserve"> discussions take place with the Designated </w:t>
      </w:r>
      <w:r w:rsidR="00F07826" w:rsidRPr="008B5177">
        <w:rPr>
          <w:rFonts w:ascii="Arial" w:hAnsi="Arial" w:cs="Arial"/>
          <w:szCs w:val="24"/>
        </w:rPr>
        <w:t xml:space="preserve">Safeguarding </w:t>
      </w:r>
      <w:r w:rsidR="00297D13" w:rsidRPr="008B5177">
        <w:rPr>
          <w:rFonts w:ascii="Arial" w:hAnsi="Arial" w:cs="Arial"/>
          <w:szCs w:val="24"/>
        </w:rPr>
        <w:t>Lead as soon as they are aware or</w:t>
      </w:r>
      <w:r w:rsidR="00F07826" w:rsidRPr="008B5177">
        <w:rPr>
          <w:rFonts w:ascii="Arial" w:hAnsi="Arial" w:cs="Arial"/>
          <w:szCs w:val="24"/>
        </w:rPr>
        <w:t xml:space="preserve"> know about a concern.  The D</w:t>
      </w:r>
      <w:r w:rsidR="00297D13" w:rsidRPr="008B5177">
        <w:rPr>
          <w:rFonts w:ascii="Arial" w:hAnsi="Arial" w:cs="Arial"/>
          <w:szCs w:val="24"/>
        </w:rPr>
        <w:t xml:space="preserve">esignated </w:t>
      </w:r>
      <w:r w:rsidR="00F07826" w:rsidRPr="008B5177">
        <w:rPr>
          <w:rFonts w:ascii="Arial" w:hAnsi="Arial" w:cs="Arial"/>
          <w:szCs w:val="24"/>
        </w:rPr>
        <w:t>Safeguarding Le</w:t>
      </w:r>
      <w:r w:rsidR="00297D13" w:rsidRPr="008B5177">
        <w:rPr>
          <w:rFonts w:ascii="Arial" w:hAnsi="Arial" w:cs="Arial"/>
          <w:szCs w:val="24"/>
        </w:rPr>
        <w:t xml:space="preserve">ad </w:t>
      </w:r>
      <w:r w:rsidR="00F07826" w:rsidRPr="008B5177">
        <w:rPr>
          <w:rFonts w:ascii="Arial" w:hAnsi="Arial" w:cs="Arial"/>
          <w:szCs w:val="24"/>
        </w:rPr>
        <w:t xml:space="preserve">will </w:t>
      </w:r>
      <w:r w:rsidR="00297D13" w:rsidRPr="008B5177">
        <w:rPr>
          <w:rFonts w:ascii="Arial" w:hAnsi="Arial" w:cs="Arial"/>
          <w:szCs w:val="24"/>
        </w:rPr>
        <w:t>act</w:t>
      </w:r>
      <w:r w:rsidR="00F07826" w:rsidRPr="008B5177">
        <w:rPr>
          <w:rFonts w:ascii="Arial" w:hAnsi="Arial" w:cs="Arial"/>
          <w:szCs w:val="24"/>
        </w:rPr>
        <w:t xml:space="preserve"> upon the information received; however, </w:t>
      </w:r>
      <w:r w:rsidR="00297D13" w:rsidRPr="008B5177">
        <w:rPr>
          <w:rFonts w:ascii="Arial" w:hAnsi="Arial" w:cs="Arial"/>
          <w:szCs w:val="24"/>
        </w:rPr>
        <w:t>we also recognise any one can make a referral</w:t>
      </w:r>
      <w:r w:rsidR="006A484E" w:rsidRPr="008B5177">
        <w:rPr>
          <w:rFonts w:ascii="Arial" w:hAnsi="Arial" w:cs="Arial"/>
          <w:szCs w:val="24"/>
        </w:rPr>
        <w:t xml:space="preserve"> into social care</w:t>
      </w:r>
      <w:r w:rsidR="00297D13" w:rsidRPr="008B5177">
        <w:rPr>
          <w:rFonts w:ascii="Arial" w:hAnsi="Arial" w:cs="Arial"/>
          <w:szCs w:val="24"/>
        </w:rPr>
        <w:t xml:space="preserve">.   </w:t>
      </w:r>
    </w:p>
    <w:p w:rsidR="00297D13" w:rsidRPr="006069F1" w:rsidRDefault="00297D13" w:rsidP="006069F1">
      <w:pPr>
        <w:pStyle w:val="Header"/>
        <w:rPr>
          <w:rFonts w:ascii="Arial" w:hAnsi="Arial" w:cs="Arial"/>
          <w:szCs w:val="24"/>
        </w:rPr>
      </w:pPr>
    </w:p>
    <w:p w:rsidR="00E471A6" w:rsidRPr="006069F1" w:rsidRDefault="00E471A6" w:rsidP="006069F1">
      <w:pPr>
        <w:pStyle w:val="Header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Where </w:t>
      </w:r>
      <w:r w:rsidR="00F7322F" w:rsidRPr="006069F1">
        <w:rPr>
          <w:rFonts w:ascii="Arial" w:hAnsi="Arial" w:cs="Arial"/>
          <w:szCs w:val="24"/>
        </w:rPr>
        <w:t xml:space="preserve">welfare and </w:t>
      </w:r>
      <w:r w:rsidRPr="006069F1">
        <w:rPr>
          <w:rFonts w:ascii="Arial" w:hAnsi="Arial" w:cs="Arial"/>
          <w:szCs w:val="24"/>
        </w:rPr>
        <w:t xml:space="preserve">safeguarding concerns are identified </w:t>
      </w:r>
      <w:r w:rsidR="00F64F45" w:rsidRPr="006069F1">
        <w:rPr>
          <w:rFonts w:ascii="Arial" w:hAnsi="Arial" w:cs="Arial"/>
          <w:szCs w:val="24"/>
        </w:rPr>
        <w:t>e.g. as</w:t>
      </w:r>
      <w:r w:rsidR="00790623" w:rsidRPr="006069F1">
        <w:rPr>
          <w:rFonts w:ascii="Arial" w:hAnsi="Arial" w:cs="Arial"/>
          <w:color w:val="000000"/>
          <w:szCs w:val="24"/>
        </w:rPr>
        <w:t xml:space="preserve"> a child having an injury or has made a disclosure of sexual abuse</w:t>
      </w:r>
      <w:r w:rsidR="00790623" w:rsidRPr="00702AD1">
        <w:rPr>
          <w:rFonts w:ascii="Arial" w:hAnsi="Arial" w:cs="Arial"/>
          <w:szCs w:val="24"/>
        </w:rPr>
        <w:t xml:space="preserve">, </w:t>
      </w:r>
      <w:r w:rsidR="001443DE" w:rsidRPr="00702AD1">
        <w:rPr>
          <w:rFonts w:ascii="Arial" w:hAnsi="Arial" w:cs="Arial"/>
          <w:szCs w:val="24"/>
        </w:rPr>
        <w:t xml:space="preserve">this is </w:t>
      </w:r>
      <w:r w:rsidR="00F64F45" w:rsidRPr="00702AD1">
        <w:rPr>
          <w:rFonts w:ascii="Arial" w:hAnsi="Arial" w:cs="Arial"/>
          <w:szCs w:val="24"/>
        </w:rPr>
        <w:t xml:space="preserve">a </w:t>
      </w:r>
      <w:r w:rsidR="001443DE" w:rsidRPr="00702AD1">
        <w:rPr>
          <w:rFonts w:ascii="Arial" w:hAnsi="Arial" w:cs="Arial"/>
          <w:szCs w:val="24"/>
        </w:rPr>
        <w:t xml:space="preserve">child protection </w:t>
      </w:r>
      <w:r w:rsidR="00F64F45" w:rsidRPr="00702AD1">
        <w:rPr>
          <w:rFonts w:ascii="Arial" w:hAnsi="Arial" w:cs="Arial"/>
          <w:szCs w:val="24"/>
        </w:rPr>
        <w:t xml:space="preserve">concern </w:t>
      </w:r>
      <w:r w:rsidR="001443DE" w:rsidRPr="00702AD1">
        <w:rPr>
          <w:rFonts w:ascii="Arial" w:hAnsi="Arial" w:cs="Arial"/>
          <w:szCs w:val="24"/>
        </w:rPr>
        <w:t xml:space="preserve">and </w:t>
      </w:r>
      <w:r w:rsidRPr="00702AD1">
        <w:rPr>
          <w:rFonts w:ascii="Arial" w:hAnsi="Arial" w:cs="Arial"/>
          <w:szCs w:val="24"/>
        </w:rPr>
        <w:t xml:space="preserve">safeguarding procedures </w:t>
      </w:r>
      <w:r w:rsidR="001443DE" w:rsidRPr="00702AD1">
        <w:rPr>
          <w:rFonts w:ascii="Arial" w:hAnsi="Arial" w:cs="Arial"/>
          <w:szCs w:val="24"/>
        </w:rPr>
        <w:t xml:space="preserve">must </w:t>
      </w:r>
      <w:r w:rsidRPr="00702AD1">
        <w:rPr>
          <w:rFonts w:ascii="Arial" w:hAnsi="Arial" w:cs="Arial"/>
          <w:szCs w:val="24"/>
        </w:rPr>
        <w:t xml:space="preserve">be followed. </w:t>
      </w:r>
      <w:r w:rsidR="00F64F45" w:rsidRPr="00702AD1">
        <w:rPr>
          <w:rFonts w:ascii="Arial" w:hAnsi="Arial" w:cs="Arial"/>
          <w:szCs w:val="24"/>
        </w:rPr>
        <w:t xml:space="preserve"> </w:t>
      </w:r>
      <w:r w:rsidRPr="00702AD1">
        <w:rPr>
          <w:rFonts w:ascii="Arial" w:hAnsi="Arial" w:cs="Arial"/>
          <w:szCs w:val="24"/>
        </w:rPr>
        <w:t xml:space="preserve">A </w:t>
      </w:r>
      <w:r w:rsidRPr="00702AD1">
        <w:rPr>
          <w:rFonts w:ascii="Arial" w:hAnsi="Arial" w:cs="Arial"/>
          <w:b/>
          <w:szCs w:val="24"/>
        </w:rPr>
        <w:t>telephone referral</w:t>
      </w:r>
      <w:r w:rsidRPr="00702AD1">
        <w:rPr>
          <w:rFonts w:ascii="Arial" w:hAnsi="Arial" w:cs="Arial"/>
          <w:szCs w:val="24"/>
        </w:rPr>
        <w:t xml:space="preserve"> </w:t>
      </w:r>
      <w:r w:rsidR="00297D13" w:rsidRPr="00702AD1">
        <w:rPr>
          <w:rFonts w:ascii="Arial" w:hAnsi="Arial" w:cs="Arial"/>
          <w:szCs w:val="24"/>
        </w:rPr>
        <w:t>must be</w:t>
      </w:r>
      <w:r w:rsidRPr="00702AD1">
        <w:rPr>
          <w:rFonts w:ascii="Arial" w:hAnsi="Arial" w:cs="Arial"/>
          <w:szCs w:val="24"/>
        </w:rPr>
        <w:t xml:space="preserve"> </w:t>
      </w:r>
      <w:r w:rsidRPr="006069F1">
        <w:rPr>
          <w:rFonts w:ascii="Arial" w:hAnsi="Arial" w:cs="Arial"/>
          <w:szCs w:val="24"/>
        </w:rPr>
        <w:t xml:space="preserve">made to Starting Point Derbyshire’s first point of contact for children and younger adults </w:t>
      </w:r>
      <w:r w:rsidR="00790623" w:rsidRPr="006069F1">
        <w:rPr>
          <w:rFonts w:ascii="Arial" w:hAnsi="Arial" w:cs="Arial"/>
          <w:szCs w:val="24"/>
        </w:rPr>
        <w:t xml:space="preserve">for </w:t>
      </w:r>
      <w:r w:rsidRPr="006069F1">
        <w:rPr>
          <w:rFonts w:ascii="Arial" w:hAnsi="Arial" w:cs="Arial"/>
          <w:szCs w:val="24"/>
        </w:rPr>
        <w:t xml:space="preserve">referral into Children’s Social Care. </w:t>
      </w:r>
    </w:p>
    <w:p w:rsidR="00F7322F" w:rsidRPr="006069F1" w:rsidRDefault="00F7322F" w:rsidP="006069F1">
      <w:pPr>
        <w:pStyle w:val="Header"/>
        <w:jc w:val="both"/>
        <w:rPr>
          <w:rFonts w:ascii="Arial" w:hAnsi="Arial" w:cs="Arial"/>
          <w:color w:val="1F497D"/>
          <w:szCs w:val="24"/>
        </w:rPr>
      </w:pPr>
    </w:p>
    <w:p w:rsidR="00E471A6" w:rsidRPr="006069F1" w:rsidRDefault="00E471A6" w:rsidP="006069F1">
      <w:pPr>
        <w:pStyle w:val="Header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lastRenderedPageBreak/>
        <w:t>If the child has been the subject of an Early Help Assessment then a cop</w:t>
      </w:r>
      <w:r w:rsidR="005250B5" w:rsidRPr="006069F1">
        <w:rPr>
          <w:rFonts w:ascii="Arial" w:hAnsi="Arial" w:cs="Arial"/>
          <w:szCs w:val="24"/>
        </w:rPr>
        <w:t>y</w:t>
      </w:r>
      <w:r w:rsidR="00F64F45" w:rsidRPr="006069F1">
        <w:rPr>
          <w:rFonts w:ascii="Arial" w:hAnsi="Arial" w:cs="Arial"/>
          <w:szCs w:val="24"/>
        </w:rPr>
        <w:t xml:space="preserve"> of the assessment</w:t>
      </w:r>
      <w:r w:rsidR="005250B5" w:rsidRPr="006069F1">
        <w:rPr>
          <w:rFonts w:ascii="Arial" w:hAnsi="Arial" w:cs="Arial"/>
          <w:szCs w:val="24"/>
        </w:rPr>
        <w:t>, together with a copy of the Multi-Disciplinary P</w:t>
      </w:r>
      <w:r w:rsidRPr="006069F1">
        <w:rPr>
          <w:rFonts w:ascii="Arial" w:hAnsi="Arial" w:cs="Arial"/>
          <w:szCs w:val="24"/>
        </w:rPr>
        <w:t>lan, should be attached to the written confirmation.</w:t>
      </w:r>
      <w:r w:rsidR="003B6DA5" w:rsidRPr="006069F1">
        <w:rPr>
          <w:rFonts w:ascii="Arial" w:hAnsi="Arial" w:cs="Arial"/>
          <w:szCs w:val="24"/>
        </w:rPr>
        <w:t xml:space="preserve"> </w:t>
      </w:r>
      <w:r w:rsidRPr="006069F1">
        <w:rPr>
          <w:rFonts w:ascii="Arial" w:hAnsi="Arial" w:cs="Arial"/>
          <w:szCs w:val="24"/>
        </w:rPr>
        <w:t xml:space="preserve"> If the professional does not have a copy, reference to the completed E</w:t>
      </w:r>
      <w:r w:rsidR="003B6DA5" w:rsidRPr="006069F1">
        <w:rPr>
          <w:rFonts w:ascii="Arial" w:hAnsi="Arial" w:cs="Arial"/>
          <w:szCs w:val="24"/>
        </w:rPr>
        <w:t xml:space="preserve">arly </w:t>
      </w:r>
      <w:r w:rsidRPr="006069F1">
        <w:rPr>
          <w:rFonts w:ascii="Arial" w:hAnsi="Arial" w:cs="Arial"/>
          <w:szCs w:val="24"/>
        </w:rPr>
        <w:t>H</w:t>
      </w:r>
      <w:r w:rsidR="003B6DA5" w:rsidRPr="006069F1">
        <w:rPr>
          <w:rFonts w:ascii="Arial" w:hAnsi="Arial" w:cs="Arial"/>
          <w:szCs w:val="24"/>
        </w:rPr>
        <w:t xml:space="preserve">elp </w:t>
      </w:r>
      <w:r w:rsidRPr="006069F1">
        <w:rPr>
          <w:rFonts w:ascii="Arial" w:hAnsi="Arial" w:cs="Arial"/>
          <w:szCs w:val="24"/>
        </w:rPr>
        <w:t>A</w:t>
      </w:r>
      <w:r w:rsidR="003B6DA5" w:rsidRPr="006069F1">
        <w:rPr>
          <w:rFonts w:ascii="Arial" w:hAnsi="Arial" w:cs="Arial"/>
          <w:szCs w:val="24"/>
        </w:rPr>
        <w:t>ssessment</w:t>
      </w:r>
      <w:r w:rsidRPr="006069F1">
        <w:rPr>
          <w:rFonts w:ascii="Arial" w:hAnsi="Arial" w:cs="Arial"/>
          <w:szCs w:val="24"/>
        </w:rPr>
        <w:t xml:space="preserve"> should be made in the written confirmation.</w:t>
      </w:r>
      <w:r w:rsidR="003B6DA5" w:rsidRPr="006069F1">
        <w:rPr>
          <w:rFonts w:ascii="Arial" w:hAnsi="Arial" w:cs="Arial"/>
          <w:szCs w:val="24"/>
        </w:rPr>
        <w:t xml:space="preserve">  Details within the reference should include: who undertook the Assessment, and their contact details if known.</w:t>
      </w:r>
    </w:p>
    <w:p w:rsidR="00310A0C" w:rsidRPr="006069F1" w:rsidRDefault="00310A0C" w:rsidP="006069F1">
      <w:pPr>
        <w:spacing w:after="0"/>
        <w:rPr>
          <w:rFonts w:ascii="Arial" w:hAnsi="Arial" w:cs="Arial"/>
          <w:color w:val="000000"/>
          <w:szCs w:val="24"/>
        </w:rPr>
      </w:pPr>
    </w:p>
    <w:p w:rsidR="00FE292E" w:rsidRPr="006069F1" w:rsidRDefault="00010DE9" w:rsidP="006069F1">
      <w:pPr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 xml:space="preserve">When a member of Staff, </w:t>
      </w:r>
      <w:r w:rsidR="00170FDB" w:rsidRPr="006069F1">
        <w:rPr>
          <w:rFonts w:ascii="Arial" w:hAnsi="Arial" w:cs="Arial"/>
          <w:color w:val="000000"/>
          <w:szCs w:val="24"/>
        </w:rPr>
        <w:t>v</w:t>
      </w:r>
      <w:r w:rsidRPr="006069F1">
        <w:rPr>
          <w:rFonts w:ascii="Arial" w:hAnsi="Arial" w:cs="Arial"/>
          <w:color w:val="000000"/>
          <w:szCs w:val="24"/>
        </w:rPr>
        <w:t>olunteer</w:t>
      </w:r>
      <w:r w:rsidR="00170FDB" w:rsidRPr="006069F1">
        <w:rPr>
          <w:rFonts w:ascii="Arial" w:hAnsi="Arial" w:cs="Arial"/>
          <w:color w:val="000000"/>
          <w:szCs w:val="24"/>
        </w:rPr>
        <w:t>,</w:t>
      </w:r>
      <w:r w:rsidRPr="006069F1">
        <w:rPr>
          <w:rFonts w:ascii="Arial" w:hAnsi="Arial" w:cs="Arial"/>
          <w:color w:val="000000"/>
          <w:szCs w:val="24"/>
        </w:rPr>
        <w:t xml:space="preserve"> </w:t>
      </w:r>
      <w:r w:rsidR="00170FDB" w:rsidRPr="006069F1">
        <w:rPr>
          <w:rFonts w:ascii="Arial" w:hAnsi="Arial" w:cs="Arial"/>
          <w:color w:val="000000"/>
          <w:szCs w:val="24"/>
        </w:rPr>
        <w:t>p</w:t>
      </w:r>
      <w:r w:rsidRPr="006069F1">
        <w:rPr>
          <w:rFonts w:ascii="Arial" w:hAnsi="Arial" w:cs="Arial"/>
          <w:color w:val="000000"/>
          <w:szCs w:val="24"/>
        </w:rPr>
        <w:t xml:space="preserve">arent, </w:t>
      </w:r>
      <w:r w:rsidR="00170FDB" w:rsidRPr="006069F1">
        <w:rPr>
          <w:rFonts w:ascii="Arial" w:hAnsi="Arial" w:cs="Arial"/>
          <w:color w:val="000000"/>
          <w:szCs w:val="24"/>
        </w:rPr>
        <w:t>p</w:t>
      </w:r>
      <w:r w:rsidR="00FE292E" w:rsidRPr="006069F1">
        <w:rPr>
          <w:rFonts w:ascii="Arial" w:hAnsi="Arial" w:cs="Arial"/>
          <w:color w:val="000000"/>
          <w:szCs w:val="24"/>
        </w:rPr>
        <w:t xml:space="preserve">ractitioner, or another person has concerns for a child, and </w:t>
      </w:r>
      <w:r w:rsidRPr="006069F1">
        <w:rPr>
          <w:rFonts w:ascii="Arial" w:hAnsi="Arial" w:cs="Arial"/>
          <w:color w:val="000000"/>
          <w:szCs w:val="24"/>
        </w:rPr>
        <w:t xml:space="preserve">if </w:t>
      </w:r>
      <w:r w:rsidR="00FE292E" w:rsidRPr="006069F1">
        <w:rPr>
          <w:rFonts w:ascii="Arial" w:hAnsi="Arial" w:cs="Arial"/>
          <w:color w:val="000000"/>
          <w:szCs w:val="24"/>
        </w:rPr>
        <w:t>the school are awar</w:t>
      </w:r>
      <w:r w:rsidRPr="006069F1">
        <w:rPr>
          <w:rFonts w:ascii="Arial" w:hAnsi="Arial" w:cs="Arial"/>
          <w:color w:val="000000"/>
          <w:szCs w:val="24"/>
        </w:rPr>
        <w:t>e that the case is open to the Multi-Agency T</w:t>
      </w:r>
      <w:r w:rsidR="00FE292E" w:rsidRPr="006069F1">
        <w:rPr>
          <w:rFonts w:ascii="Arial" w:hAnsi="Arial" w:cs="Arial"/>
          <w:color w:val="000000"/>
          <w:szCs w:val="24"/>
        </w:rPr>
        <w:t>ea</w:t>
      </w:r>
      <w:r w:rsidRPr="006069F1">
        <w:rPr>
          <w:rFonts w:ascii="Arial" w:hAnsi="Arial" w:cs="Arial"/>
          <w:color w:val="000000"/>
          <w:szCs w:val="24"/>
        </w:rPr>
        <w:t>m they should discuss with the Allocated W</w:t>
      </w:r>
      <w:r w:rsidR="00FE292E" w:rsidRPr="006069F1">
        <w:rPr>
          <w:rFonts w:ascii="Arial" w:hAnsi="Arial" w:cs="Arial"/>
          <w:color w:val="000000"/>
          <w:szCs w:val="24"/>
        </w:rPr>
        <w:t>orker or their manager to request escalat</w:t>
      </w:r>
      <w:r w:rsidRPr="006069F1">
        <w:rPr>
          <w:rFonts w:ascii="Arial" w:hAnsi="Arial" w:cs="Arial"/>
          <w:color w:val="000000"/>
          <w:szCs w:val="24"/>
        </w:rPr>
        <w:t>ion to Children’s Social C</w:t>
      </w:r>
      <w:r w:rsidR="00FE292E" w:rsidRPr="006069F1">
        <w:rPr>
          <w:rFonts w:ascii="Arial" w:hAnsi="Arial" w:cs="Arial"/>
          <w:color w:val="000000"/>
          <w:szCs w:val="24"/>
        </w:rPr>
        <w:t>are.</w:t>
      </w:r>
      <w:r w:rsidRPr="006069F1">
        <w:rPr>
          <w:rFonts w:ascii="Arial" w:hAnsi="Arial" w:cs="Arial"/>
          <w:color w:val="000000"/>
          <w:szCs w:val="24"/>
        </w:rPr>
        <w:t xml:space="preserve"> </w:t>
      </w:r>
      <w:r w:rsidR="00FE292E" w:rsidRPr="006069F1">
        <w:rPr>
          <w:rFonts w:ascii="Arial" w:hAnsi="Arial" w:cs="Arial"/>
          <w:color w:val="000000"/>
          <w:szCs w:val="24"/>
        </w:rPr>
        <w:t xml:space="preserve"> If the child does not at that time have a </w:t>
      </w:r>
      <w:r w:rsidRPr="006069F1">
        <w:rPr>
          <w:rFonts w:ascii="Arial" w:hAnsi="Arial" w:cs="Arial"/>
          <w:color w:val="000000"/>
          <w:szCs w:val="24"/>
        </w:rPr>
        <w:t>lead professional or allocated Social Worker the s</w:t>
      </w:r>
      <w:r w:rsidR="00FE292E" w:rsidRPr="006069F1">
        <w:rPr>
          <w:rFonts w:ascii="Arial" w:hAnsi="Arial" w:cs="Arial"/>
          <w:color w:val="000000"/>
          <w:szCs w:val="24"/>
        </w:rPr>
        <w:t xml:space="preserve">chool should contact </w:t>
      </w:r>
      <w:r w:rsidR="008A55BA" w:rsidRPr="006069F1">
        <w:rPr>
          <w:rFonts w:ascii="Arial" w:hAnsi="Arial" w:cs="Arial"/>
          <w:color w:val="000000"/>
          <w:szCs w:val="24"/>
        </w:rPr>
        <w:t xml:space="preserve">Starting </w:t>
      </w:r>
      <w:r w:rsidR="00310A0C" w:rsidRPr="006069F1">
        <w:rPr>
          <w:rFonts w:ascii="Arial" w:hAnsi="Arial" w:cs="Arial"/>
          <w:color w:val="000000"/>
          <w:szCs w:val="24"/>
        </w:rPr>
        <w:t>P</w:t>
      </w:r>
      <w:r w:rsidR="00A45518" w:rsidRPr="006069F1">
        <w:rPr>
          <w:rFonts w:ascii="Arial" w:hAnsi="Arial" w:cs="Arial"/>
          <w:color w:val="000000"/>
          <w:szCs w:val="24"/>
        </w:rPr>
        <w:t>oint</w:t>
      </w:r>
      <w:r w:rsidR="008A55BA" w:rsidRPr="006069F1">
        <w:rPr>
          <w:rFonts w:ascii="Arial" w:hAnsi="Arial" w:cs="Arial"/>
          <w:color w:val="000000"/>
          <w:szCs w:val="24"/>
        </w:rPr>
        <w:t>.</w:t>
      </w:r>
      <w:r w:rsidR="00A45518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 xml:space="preserve"> </w:t>
      </w:r>
    </w:p>
    <w:p w:rsidR="00310A0C" w:rsidRPr="006069F1" w:rsidRDefault="00310A0C" w:rsidP="006069F1">
      <w:pPr>
        <w:spacing w:after="0"/>
        <w:rPr>
          <w:rFonts w:ascii="Arial" w:hAnsi="Arial" w:cs="Arial"/>
          <w:color w:val="000000"/>
          <w:szCs w:val="24"/>
        </w:rPr>
      </w:pPr>
    </w:p>
    <w:p w:rsidR="00FE292E" w:rsidRDefault="00FE292E" w:rsidP="006069F1">
      <w:pPr>
        <w:spacing w:after="0"/>
        <w:rPr>
          <w:rFonts w:ascii="Arial" w:hAnsi="Arial" w:cs="Arial"/>
          <w:b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Schools should ensure they have spoken to the family about their concerns and proposed actions unless to do so would place the child at risk</w:t>
      </w:r>
      <w:r w:rsidR="00F7322F" w:rsidRPr="006069F1">
        <w:rPr>
          <w:rFonts w:ascii="Arial" w:hAnsi="Arial" w:cs="Arial"/>
          <w:color w:val="000000"/>
          <w:szCs w:val="24"/>
        </w:rPr>
        <w:t xml:space="preserve"> </w:t>
      </w:r>
      <w:r w:rsidR="00F64F45" w:rsidRPr="00702AD1">
        <w:rPr>
          <w:rFonts w:ascii="Arial" w:hAnsi="Arial" w:cs="Arial"/>
          <w:szCs w:val="24"/>
        </w:rPr>
        <w:t>or</w:t>
      </w:r>
      <w:r w:rsidR="00F7322F" w:rsidRPr="00702AD1">
        <w:rPr>
          <w:rFonts w:ascii="Arial" w:hAnsi="Arial" w:cs="Arial"/>
          <w:szCs w:val="24"/>
        </w:rPr>
        <w:t xml:space="preserve"> when in exceptional circumstances</w:t>
      </w:r>
      <w:r w:rsidR="00310A0C" w:rsidRPr="00702AD1">
        <w:rPr>
          <w:rFonts w:ascii="Arial" w:hAnsi="Arial" w:cs="Arial"/>
          <w:szCs w:val="24"/>
        </w:rPr>
        <w:t>;</w:t>
      </w:r>
      <w:r w:rsidR="00A45518" w:rsidRPr="00702AD1">
        <w:rPr>
          <w:rFonts w:ascii="Arial" w:hAnsi="Arial" w:cs="Arial"/>
          <w:szCs w:val="24"/>
        </w:rPr>
        <w:t xml:space="preserve"> </w:t>
      </w:r>
      <w:r w:rsidR="00B943CD" w:rsidRPr="00702AD1">
        <w:rPr>
          <w:rFonts w:ascii="Arial" w:hAnsi="Arial" w:cs="Arial"/>
          <w:szCs w:val="24"/>
        </w:rPr>
        <w:t xml:space="preserve">the </w:t>
      </w:r>
      <w:r w:rsidR="00B943CD" w:rsidRPr="006069F1">
        <w:rPr>
          <w:rFonts w:ascii="Arial" w:hAnsi="Arial" w:cs="Arial"/>
          <w:color w:val="000000"/>
          <w:szCs w:val="24"/>
        </w:rPr>
        <w:t xml:space="preserve">decision not to inform parents/carers </w:t>
      </w:r>
      <w:r w:rsidR="00310A0C" w:rsidRPr="006069F1">
        <w:rPr>
          <w:rFonts w:ascii="Arial" w:hAnsi="Arial" w:cs="Arial"/>
          <w:color w:val="000000"/>
          <w:szCs w:val="24"/>
        </w:rPr>
        <w:t>must be ju</w:t>
      </w:r>
      <w:r w:rsidR="00A45518" w:rsidRPr="006069F1">
        <w:rPr>
          <w:rFonts w:ascii="Arial" w:hAnsi="Arial" w:cs="Arial"/>
          <w:color w:val="000000"/>
          <w:szCs w:val="24"/>
        </w:rPr>
        <w:t>stified</w:t>
      </w:r>
      <w:r w:rsidR="00310A0C" w:rsidRPr="006069F1">
        <w:rPr>
          <w:rFonts w:ascii="Arial" w:hAnsi="Arial" w:cs="Arial"/>
          <w:color w:val="000000"/>
          <w:szCs w:val="24"/>
        </w:rPr>
        <w:t xml:space="preserve"> and </w:t>
      </w:r>
      <w:r w:rsidR="00062A8B" w:rsidRPr="006069F1">
        <w:rPr>
          <w:rFonts w:ascii="Arial" w:hAnsi="Arial" w:cs="Arial"/>
          <w:color w:val="000000"/>
          <w:szCs w:val="24"/>
        </w:rPr>
        <w:t xml:space="preserve">the </w:t>
      </w:r>
      <w:r w:rsidR="00310A0C" w:rsidRPr="006069F1">
        <w:rPr>
          <w:rFonts w:ascii="Arial" w:hAnsi="Arial" w:cs="Arial"/>
          <w:color w:val="000000"/>
          <w:szCs w:val="24"/>
        </w:rPr>
        <w:t>details recorded</w:t>
      </w:r>
      <w:r w:rsidRPr="006069F1">
        <w:rPr>
          <w:rFonts w:ascii="Arial" w:hAnsi="Arial" w:cs="Arial"/>
          <w:color w:val="000000"/>
          <w:szCs w:val="24"/>
        </w:rPr>
        <w:t>.</w:t>
      </w:r>
      <w:r w:rsidR="00010DE9" w:rsidRPr="006069F1">
        <w:rPr>
          <w:rFonts w:ascii="Arial" w:hAnsi="Arial" w:cs="Arial"/>
          <w:color w:val="000000"/>
          <w:szCs w:val="24"/>
        </w:rPr>
        <w:t xml:space="preserve"> </w:t>
      </w:r>
      <w:r w:rsidRPr="006069F1">
        <w:rPr>
          <w:rFonts w:ascii="Arial" w:hAnsi="Arial" w:cs="Arial"/>
          <w:color w:val="000000"/>
          <w:szCs w:val="24"/>
        </w:rPr>
        <w:t xml:space="preserve"> If a child makes a disclosure or presents with an injury</w:t>
      </w:r>
      <w:r w:rsidR="00CB611B" w:rsidRPr="006069F1">
        <w:rPr>
          <w:rFonts w:ascii="Arial" w:hAnsi="Arial" w:cs="Arial"/>
          <w:color w:val="000000"/>
          <w:szCs w:val="24"/>
        </w:rPr>
        <w:t>,</w:t>
      </w:r>
      <w:r w:rsidRPr="006069F1">
        <w:rPr>
          <w:rFonts w:ascii="Arial" w:hAnsi="Arial" w:cs="Arial"/>
          <w:color w:val="000000"/>
          <w:szCs w:val="24"/>
        </w:rPr>
        <w:t xml:space="preserve"> it is imperative that advice is sought immediately </w:t>
      </w:r>
      <w:r w:rsidRPr="006069F1">
        <w:rPr>
          <w:rFonts w:ascii="Arial" w:hAnsi="Arial" w:cs="Arial"/>
          <w:b/>
          <w:color w:val="000000"/>
          <w:szCs w:val="24"/>
        </w:rPr>
        <w:t>prior to the child returning home and as soon as the school become aware of this.</w:t>
      </w:r>
      <w:r w:rsidR="00F7322F" w:rsidRPr="006069F1">
        <w:rPr>
          <w:rFonts w:ascii="Arial" w:hAnsi="Arial" w:cs="Arial"/>
          <w:b/>
          <w:color w:val="000000"/>
          <w:szCs w:val="24"/>
        </w:rPr>
        <w:t xml:space="preserve"> </w:t>
      </w:r>
    </w:p>
    <w:p w:rsidR="00702AD1" w:rsidRPr="006069F1" w:rsidRDefault="00702AD1" w:rsidP="006069F1">
      <w:pPr>
        <w:spacing w:after="0"/>
        <w:rPr>
          <w:rFonts w:ascii="Arial" w:hAnsi="Arial" w:cs="Arial"/>
          <w:b/>
          <w:color w:val="000000"/>
          <w:szCs w:val="24"/>
        </w:rPr>
      </w:pPr>
    </w:p>
    <w:p w:rsidR="00FE292E" w:rsidRPr="006069F1" w:rsidRDefault="00FE292E" w:rsidP="006069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069F1">
        <w:rPr>
          <w:rFonts w:ascii="Arial" w:hAnsi="Arial" w:cs="Arial"/>
          <w:color w:val="000000"/>
        </w:rPr>
        <w:t>Essential information for making a referral includes: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Full names and dates of birth for the child and other member</w:t>
      </w:r>
      <w:r w:rsidR="00010DE9" w:rsidRPr="006069F1">
        <w:rPr>
          <w:rFonts w:ascii="Arial" w:hAnsi="Arial" w:cs="Arial"/>
          <w:color w:val="000000"/>
          <w:szCs w:val="24"/>
        </w:rPr>
        <w:t>s of the family.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Address and daytime phone numbers fo</w:t>
      </w:r>
      <w:r w:rsidR="00010DE9" w:rsidRPr="006069F1">
        <w:rPr>
          <w:rFonts w:ascii="Arial" w:hAnsi="Arial" w:cs="Arial"/>
          <w:color w:val="000000"/>
          <w:szCs w:val="24"/>
        </w:rPr>
        <w:t>r the parents, including mobile.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The c</w:t>
      </w:r>
      <w:r w:rsidR="00010DE9" w:rsidRPr="006069F1">
        <w:rPr>
          <w:rFonts w:ascii="Arial" w:hAnsi="Arial" w:cs="Arial"/>
          <w:color w:val="000000"/>
          <w:szCs w:val="24"/>
        </w:rPr>
        <w:t>hild's address and phone number.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Whereabouts of the child (and siblings)</w:t>
      </w:r>
      <w:r w:rsidR="00010DE9" w:rsidRPr="006069F1">
        <w:rPr>
          <w:rFonts w:ascii="Arial" w:hAnsi="Arial" w:cs="Arial"/>
          <w:color w:val="000000"/>
          <w:szCs w:val="24"/>
        </w:rPr>
        <w:t>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C</w:t>
      </w:r>
      <w:r w:rsidR="00010DE9" w:rsidRPr="006069F1">
        <w:rPr>
          <w:rFonts w:ascii="Arial" w:hAnsi="Arial" w:cs="Arial"/>
          <w:color w:val="000000"/>
          <w:szCs w:val="24"/>
        </w:rPr>
        <w:t>hild and family's ethnic origin.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Child and family's main language</w:t>
      </w:r>
      <w:r w:rsidR="00010DE9" w:rsidRPr="006069F1">
        <w:rPr>
          <w:rFonts w:ascii="Arial" w:hAnsi="Arial" w:cs="Arial"/>
          <w:color w:val="000000"/>
          <w:szCs w:val="24"/>
        </w:rPr>
        <w:t>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Actions taken and people contacted</w:t>
      </w:r>
      <w:r w:rsidR="00010DE9" w:rsidRPr="006069F1">
        <w:rPr>
          <w:rFonts w:ascii="Arial" w:hAnsi="Arial" w:cs="Arial"/>
          <w:color w:val="000000"/>
          <w:szCs w:val="24"/>
        </w:rPr>
        <w:t>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Special needs of the child, including need for an accredited interpreter, accredited sign language interp</w:t>
      </w:r>
      <w:r w:rsidR="00010DE9" w:rsidRPr="006069F1">
        <w:rPr>
          <w:rFonts w:ascii="Arial" w:hAnsi="Arial" w:cs="Arial"/>
          <w:color w:val="000000"/>
          <w:szCs w:val="24"/>
        </w:rPr>
        <w:t>reter or other language support.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A clear indication of the family's knowledge of the referral and whether they have consented to the sharing of confidential information;</w:t>
      </w:r>
    </w:p>
    <w:p w:rsidR="00FE292E" w:rsidRPr="006069F1" w:rsidRDefault="00FE292E" w:rsidP="001249FE">
      <w:pPr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The details of the person making the referral.</w:t>
      </w:r>
    </w:p>
    <w:p w:rsidR="00010DE9" w:rsidRPr="006069F1" w:rsidRDefault="00010DE9" w:rsidP="006069F1">
      <w:pPr>
        <w:shd w:val="clear" w:color="auto" w:fill="FFFFFF"/>
        <w:spacing w:after="0"/>
        <w:ind w:left="720"/>
        <w:rPr>
          <w:rFonts w:ascii="Arial" w:hAnsi="Arial" w:cs="Arial"/>
          <w:color w:val="000000"/>
          <w:szCs w:val="24"/>
        </w:rPr>
      </w:pPr>
    </w:p>
    <w:p w:rsidR="00FE292E" w:rsidRPr="006069F1" w:rsidRDefault="00FE292E" w:rsidP="006069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069F1">
        <w:rPr>
          <w:rFonts w:ascii="Arial" w:hAnsi="Arial" w:cs="Arial"/>
          <w:color w:val="000000"/>
        </w:rPr>
        <w:t>Other information that may be essential: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Addresses of wider family members;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Previous addresses of the family;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Schools and nurseries attended by the child and others in the household;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Name, address &amp; phone number of GP/Midwife/Health Visitor/School Nurse;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Hospital ward/consultant/Named nurse and dates of admission/discharge;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Details of other children who may be in contact with the alleged abuser;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Details of other practitioners involved with the family;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>Child's legal status and anyone not already mentioned who has parental responsibility;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 xml:space="preserve">History of previous concerns and any previous </w:t>
      </w:r>
      <w:hyperlink r:id="rId24" w:tgtFrame="_blank" w:history="1">
        <w:r w:rsidRPr="006069F1">
          <w:rPr>
            <w:rStyle w:val="Hyperlink"/>
            <w:rFonts w:ascii="Arial" w:hAnsi="Arial" w:cs="Arial"/>
            <w:color w:val="000000"/>
            <w:szCs w:val="24"/>
            <w:u w:val="none"/>
          </w:rPr>
          <w:t>CAF</w:t>
        </w:r>
      </w:hyperlink>
      <w:r w:rsidRPr="006069F1">
        <w:rPr>
          <w:rFonts w:ascii="Arial" w:hAnsi="Arial" w:cs="Arial"/>
          <w:color w:val="000000"/>
          <w:szCs w:val="24"/>
        </w:rPr>
        <w:t xml:space="preserve"> or </w:t>
      </w:r>
      <w:hyperlink r:id="rId25" w:tgtFrame="_blank" w:history="1">
        <w:r w:rsidRPr="006069F1">
          <w:rPr>
            <w:rStyle w:val="Hyperlink"/>
            <w:rFonts w:ascii="Arial" w:hAnsi="Arial" w:cs="Arial"/>
            <w:color w:val="000000"/>
            <w:szCs w:val="24"/>
            <w:u w:val="none"/>
          </w:rPr>
          <w:t>Initial Assessments</w:t>
        </w:r>
      </w:hyperlink>
      <w:r w:rsidRPr="006069F1">
        <w:rPr>
          <w:rFonts w:ascii="Arial" w:hAnsi="Arial" w:cs="Arial"/>
          <w:color w:val="000000"/>
          <w:szCs w:val="24"/>
        </w:rPr>
        <w:t xml:space="preserve"> completed;</w:t>
      </w:r>
    </w:p>
    <w:p w:rsidR="00FE292E" w:rsidRPr="006069F1" w:rsidRDefault="00FE292E" w:rsidP="001249FE">
      <w:pPr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000000"/>
          <w:szCs w:val="24"/>
        </w:rPr>
      </w:pPr>
      <w:r w:rsidRPr="006069F1">
        <w:rPr>
          <w:rFonts w:ascii="Arial" w:hAnsi="Arial" w:cs="Arial"/>
          <w:color w:val="000000"/>
          <w:szCs w:val="24"/>
        </w:rPr>
        <w:t xml:space="preserve">Any other information that is likely to impact on the undertaking of an assessment or </w:t>
      </w:r>
      <w:hyperlink r:id="rId26" w:tgtFrame="_blank" w:history="1">
        <w:r w:rsidRPr="006069F1">
          <w:rPr>
            <w:rStyle w:val="Hyperlink"/>
            <w:rFonts w:ascii="Arial" w:hAnsi="Arial" w:cs="Arial"/>
            <w:color w:val="000000"/>
            <w:szCs w:val="24"/>
            <w:u w:val="none"/>
          </w:rPr>
          <w:t>Section 47 Enquiry</w:t>
        </w:r>
      </w:hyperlink>
      <w:r w:rsidRPr="006069F1">
        <w:rPr>
          <w:rFonts w:ascii="Arial" w:hAnsi="Arial" w:cs="Arial"/>
          <w:color w:val="000000"/>
          <w:szCs w:val="24"/>
        </w:rPr>
        <w:t>.</w:t>
      </w:r>
    </w:p>
    <w:p w:rsidR="005240A0" w:rsidRPr="006069F1" w:rsidRDefault="005240A0" w:rsidP="00702AD1">
      <w:pPr>
        <w:shd w:val="clear" w:color="auto" w:fill="FFFFFF"/>
        <w:spacing w:after="0"/>
        <w:rPr>
          <w:rFonts w:ascii="Arial" w:hAnsi="Arial" w:cs="Arial"/>
          <w:i/>
          <w:szCs w:val="24"/>
        </w:rPr>
      </w:pPr>
    </w:p>
    <w:p w:rsidR="009F68BE" w:rsidRPr="00702AD1" w:rsidRDefault="00297D13" w:rsidP="006069F1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  <w:r w:rsidRPr="00702AD1">
        <w:rPr>
          <w:rFonts w:ascii="Arial" w:hAnsi="Arial" w:cs="Arial"/>
          <w:color w:val="auto"/>
          <w:sz w:val="24"/>
          <w:szCs w:val="24"/>
        </w:rPr>
        <w:lastRenderedPageBreak/>
        <w:t xml:space="preserve">Records </w:t>
      </w:r>
    </w:p>
    <w:p w:rsidR="009F68BE" w:rsidRPr="00702AD1" w:rsidRDefault="00297D13" w:rsidP="006069F1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 xml:space="preserve">All concerns about a child will be recorded and records kept. </w:t>
      </w:r>
      <w:r w:rsidR="00610E3F" w:rsidRPr="00702AD1">
        <w:rPr>
          <w:rFonts w:ascii="Arial" w:hAnsi="Arial" w:cs="Arial"/>
          <w:szCs w:val="24"/>
        </w:rPr>
        <w:t xml:space="preserve">This record will be a separate </w:t>
      </w:r>
      <w:r w:rsidR="00ED3672" w:rsidRPr="00702AD1">
        <w:rPr>
          <w:rFonts w:ascii="Arial" w:hAnsi="Arial" w:cs="Arial"/>
          <w:szCs w:val="24"/>
        </w:rPr>
        <w:t xml:space="preserve">child protection/welfare </w:t>
      </w:r>
      <w:r w:rsidR="00610E3F" w:rsidRPr="00702AD1">
        <w:rPr>
          <w:rFonts w:ascii="Arial" w:hAnsi="Arial" w:cs="Arial"/>
          <w:szCs w:val="24"/>
        </w:rPr>
        <w:t xml:space="preserve">record held on a </w:t>
      </w:r>
      <w:r w:rsidR="00ED3672" w:rsidRPr="00702AD1">
        <w:rPr>
          <w:rFonts w:ascii="Arial" w:hAnsi="Arial" w:cs="Arial"/>
          <w:szCs w:val="24"/>
        </w:rPr>
        <w:t xml:space="preserve">separate </w:t>
      </w:r>
      <w:r w:rsidR="00610E3F" w:rsidRPr="00702AD1">
        <w:rPr>
          <w:rFonts w:ascii="Arial" w:hAnsi="Arial" w:cs="Arial"/>
          <w:szCs w:val="24"/>
        </w:rPr>
        <w:t>child</w:t>
      </w:r>
      <w:r w:rsidR="00ED3672" w:rsidRPr="00702AD1">
        <w:rPr>
          <w:rFonts w:ascii="Arial" w:hAnsi="Arial" w:cs="Arial"/>
          <w:szCs w:val="24"/>
        </w:rPr>
        <w:t xml:space="preserve"> protection</w:t>
      </w:r>
      <w:r w:rsidR="00610E3F" w:rsidRPr="00702AD1">
        <w:rPr>
          <w:rFonts w:ascii="Arial" w:hAnsi="Arial" w:cs="Arial"/>
          <w:szCs w:val="24"/>
        </w:rPr>
        <w:t xml:space="preserve"> file and </w:t>
      </w:r>
      <w:r w:rsidR="00ED3672" w:rsidRPr="00702AD1">
        <w:rPr>
          <w:rFonts w:ascii="Arial" w:hAnsi="Arial" w:cs="Arial"/>
          <w:szCs w:val="24"/>
        </w:rPr>
        <w:t xml:space="preserve">each concern </w:t>
      </w:r>
      <w:r w:rsidR="00610E3F" w:rsidRPr="00702AD1">
        <w:rPr>
          <w:rFonts w:ascii="Arial" w:hAnsi="Arial" w:cs="Arial"/>
          <w:szCs w:val="24"/>
        </w:rPr>
        <w:t xml:space="preserve">clearly recorded </w:t>
      </w:r>
      <w:r w:rsidR="00ED3672" w:rsidRPr="00702AD1">
        <w:rPr>
          <w:rFonts w:ascii="Arial" w:hAnsi="Arial" w:cs="Arial"/>
          <w:szCs w:val="24"/>
        </w:rPr>
        <w:t xml:space="preserve">with all </w:t>
      </w:r>
      <w:r w:rsidR="00170FDB" w:rsidRPr="00702AD1">
        <w:rPr>
          <w:rFonts w:ascii="Arial" w:hAnsi="Arial" w:cs="Arial"/>
          <w:szCs w:val="24"/>
        </w:rPr>
        <w:t xml:space="preserve">decisions, </w:t>
      </w:r>
      <w:r w:rsidR="00ED3672" w:rsidRPr="00702AD1">
        <w:rPr>
          <w:rFonts w:ascii="Arial" w:hAnsi="Arial" w:cs="Arial"/>
          <w:szCs w:val="24"/>
        </w:rPr>
        <w:t>actions taken</w:t>
      </w:r>
      <w:r w:rsidR="00170FDB" w:rsidRPr="00702AD1">
        <w:rPr>
          <w:rFonts w:ascii="Arial" w:hAnsi="Arial" w:cs="Arial"/>
          <w:szCs w:val="24"/>
        </w:rPr>
        <w:t xml:space="preserve"> and </w:t>
      </w:r>
      <w:r w:rsidR="00ED3672" w:rsidRPr="00702AD1">
        <w:rPr>
          <w:rFonts w:ascii="Arial" w:hAnsi="Arial" w:cs="Arial"/>
          <w:szCs w:val="24"/>
        </w:rPr>
        <w:t xml:space="preserve">with outcomes and feedback to the referrer. </w:t>
      </w:r>
      <w:r w:rsidR="00610E3F" w:rsidRPr="00702AD1">
        <w:rPr>
          <w:rFonts w:ascii="Arial" w:hAnsi="Arial" w:cs="Arial"/>
          <w:szCs w:val="24"/>
        </w:rPr>
        <w:t xml:space="preserve">We will endeavour to keep centralised records, hold </w:t>
      </w:r>
      <w:r w:rsidR="00ED3672" w:rsidRPr="00702AD1">
        <w:rPr>
          <w:rFonts w:ascii="Arial" w:hAnsi="Arial" w:cs="Arial"/>
          <w:szCs w:val="24"/>
        </w:rPr>
        <w:t>them as</w:t>
      </w:r>
      <w:r w:rsidR="00610E3F" w:rsidRPr="00702AD1">
        <w:rPr>
          <w:rFonts w:ascii="Arial" w:hAnsi="Arial" w:cs="Arial"/>
          <w:szCs w:val="24"/>
        </w:rPr>
        <w:t xml:space="preserve"> private and confidential records but allow access to key staff </w:t>
      </w:r>
      <w:r w:rsidR="00ED3672" w:rsidRPr="00702AD1">
        <w:rPr>
          <w:rFonts w:ascii="Arial" w:hAnsi="Arial" w:cs="Arial"/>
          <w:szCs w:val="24"/>
        </w:rPr>
        <w:t>that is</w:t>
      </w:r>
      <w:r w:rsidR="00F64F45" w:rsidRPr="00702AD1">
        <w:rPr>
          <w:rFonts w:ascii="Arial" w:hAnsi="Arial" w:cs="Arial"/>
          <w:szCs w:val="24"/>
        </w:rPr>
        <w:t xml:space="preserve"> designated in a role to s</w:t>
      </w:r>
      <w:r w:rsidR="00610E3F" w:rsidRPr="00702AD1">
        <w:rPr>
          <w:rFonts w:ascii="Arial" w:hAnsi="Arial" w:cs="Arial"/>
          <w:szCs w:val="24"/>
        </w:rPr>
        <w:t>afeguar</w:t>
      </w:r>
      <w:r w:rsidR="00702AD1">
        <w:rPr>
          <w:rFonts w:ascii="Arial" w:hAnsi="Arial" w:cs="Arial"/>
          <w:szCs w:val="24"/>
        </w:rPr>
        <w:t>d children at the school</w:t>
      </w:r>
      <w:r w:rsidR="00ED3672" w:rsidRPr="00702AD1">
        <w:rPr>
          <w:rFonts w:ascii="Arial" w:hAnsi="Arial" w:cs="Arial"/>
          <w:szCs w:val="24"/>
        </w:rPr>
        <w:t>.</w:t>
      </w:r>
    </w:p>
    <w:p w:rsidR="00E5716E" w:rsidRPr="00702AD1" w:rsidRDefault="00F64F45" w:rsidP="006069F1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We will follow the L</w:t>
      </w:r>
      <w:r w:rsidR="00E5716E" w:rsidRPr="00702AD1">
        <w:rPr>
          <w:rFonts w:ascii="Arial" w:hAnsi="Arial" w:cs="Arial"/>
          <w:szCs w:val="24"/>
        </w:rPr>
        <w:t>oc</w:t>
      </w:r>
      <w:r w:rsidRPr="00702AD1">
        <w:rPr>
          <w:rFonts w:ascii="Arial" w:hAnsi="Arial" w:cs="Arial"/>
          <w:szCs w:val="24"/>
        </w:rPr>
        <w:t>al A</w:t>
      </w:r>
      <w:r w:rsidR="00E5716E" w:rsidRPr="00702AD1">
        <w:rPr>
          <w:rFonts w:ascii="Arial" w:hAnsi="Arial" w:cs="Arial"/>
          <w:szCs w:val="24"/>
        </w:rPr>
        <w:t xml:space="preserve">uthorities’ current guidance on the keeping, transfer and retention of records and wait any instruction, and </w:t>
      </w:r>
      <w:r w:rsidR="00A06969" w:rsidRPr="00702AD1">
        <w:rPr>
          <w:rFonts w:ascii="Arial" w:hAnsi="Arial" w:cs="Arial"/>
          <w:szCs w:val="24"/>
        </w:rPr>
        <w:t xml:space="preserve">will </w:t>
      </w:r>
      <w:r w:rsidR="00E5716E" w:rsidRPr="00702AD1">
        <w:rPr>
          <w:rFonts w:ascii="Arial" w:hAnsi="Arial" w:cs="Arial"/>
          <w:szCs w:val="24"/>
        </w:rPr>
        <w:t>agree to amend our policy in line with t</w:t>
      </w:r>
      <w:r w:rsidRPr="00702AD1">
        <w:rPr>
          <w:rFonts w:ascii="Arial" w:hAnsi="Arial" w:cs="Arial"/>
          <w:szCs w:val="24"/>
        </w:rPr>
        <w:t>he Goddard Enquiry (historical Child P</w:t>
      </w:r>
      <w:r w:rsidR="00E5716E" w:rsidRPr="00702AD1">
        <w:rPr>
          <w:rFonts w:ascii="Arial" w:hAnsi="Arial" w:cs="Arial"/>
          <w:szCs w:val="24"/>
        </w:rPr>
        <w:t xml:space="preserve">rotection records on children and records on staff where there are </w:t>
      </w:r>
      <w:r w:rsidR="00A06969" w:rsidRPr="00702AD1">
        <w:rPr>
          <w:rFonts w:ascii="Arial" w:hAnsi="Arial" w:cs="Arial"/>
          <w:szCs w:val="24"/>
        </w:rPr>
        <w:t>allegations).</w:t>
      </w:r>
    </w:p>
    <w:p w:rsidR="005240A0" w:rsidRPr="006069F1" w:rsidRDefault="005240A0" w:rsidP="006069F1">
      <w:pPr>
        <w:shd w:val="clear" w:color="auto" w:fill="FFFFFF"/>
        <w:spacing w:after="0"/>
        <w:rPr>
          <w:rFonts w:ascii="Arial" w:hAnsi="Arial" w:cs="Arial"/>
          <w:color w:val="FF0000"/>
          <w:szCs w:val="24"/>
        </w:rPr>
      </w:pPr>
    </w:p>
    <w:p w:rsidR="00FE292E" w:rsidRPr="00702AD1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702AD1">
        <w:rPr>
          <w:rFonts w:ascii="Arial" w:hAnsi="Arial" w:cs="Arial"/>
          <w:color w:val="auto"/>
          <w:sz w:val="24"/>
          <w:szCs w:val="24"/>
        </w:rPr>
        <w:t xml:space="preserve">Recruitment </w:t>
      </w:r>
      <w:r w:rsidR="00702AD1">
        <w:rPr>
          <w:rFonts w:ascii="Arial" w:hAnsi="Arial" w:cs="Arial"/>
          <w:color w:val="auto"/>
          <w:sz w:val="24"/>
          <w:szCs w:val="24"/>
          <w:lang w:eastAsia="en-GB"/>
        </w:rPr>
        <w:t xml:space="preserve">All Staff, </w:t>
      </w:r>
      <w:r w:rsidR="00170FDB" w:rsidRPr="00702AD1">
        <w:rPr>
          <w:rFonts w:ascii="Arial" w:hAnsi="Arial" w:cs="Arial"/>
          <w:color w:val="auto"/>
          <w:sz w:val="24"/>
          <w:szCs w:val="24"/>
          <w:lang w:eastAsia="en-GB"/>
        </w:rPr>
        <w:t>g</w:t>
      </w:r>
      <w:r w:rsidR="006A484E" w:rsidRPr="00702AD1">
        <w:rPr>
          <w:rFonts w:ascii="Arial" w:hAnsi="Arial" w:cs="Arial"/>
          <w:color w:val="auto"/>
          <w:sz w:val="24"/>
          <w:szCs w:val="24"/>
          <w:lang w:eastAsia="en-GB"/>
        </w:rPr>
        <w:t xml:space="preserve">overnors and </w:t>
      </w:r>
      <w:r w:rsidR="00170FDB" w:rsidRPr="00702AD1">
        <w:rPr>
          <w:rFonts w:ascii="Arial" w:hAnsi="Arial" w:cs="Arial"/>
          <w:color w:val="auto"/>
          <w:sz w:val="24"/>
          <w:szCs w:val="24"/>
          <w:lang w:eastAsia="en-GB"/>
        </w:rPr>
        <w:t>v</w:t>
      </w:r>
      <w:r w:rsidR="00702AD1">
        <w:rPr>
          <w:rFonts w:ascii="Arial" w:hAnsi="Arial" w:cs="Arial"/>
          <w:color w:val="auto"/>
          <w:sz w:val="24"/>
          <w:szCs w:val="24"/>
          <w:lang w:eastAsia="en-GB"/>
        </w:rPr>
        <w:t>olunteers</w:t>
      </w:r>
    </w:p>
    <w:p w:rsidR="00F22197" w:rsidRPr="006069F1" w:rsidRDefault="00702AD1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Marston Montgomery Primary School</w:t>
      </w:r>
      <w:r w:rsidR="00FE292E" w:rsidRPr="006069F1">
        <w:rPr>
          <w:rFonts w:ascii="Arial" w:hAnsi="Arial" w:cs="Arial"/>
          <w:szCs w:val="24"/>
        </w:rPr>
        <w:t xml:space="preserve"> will ensure that Safer Recruitment practices are always followed</w:t>
      </w:r>
      <w:r w:rsidR="00A45518" w:rsidRPr="006069F1">
        <w:rPr>
          <w:rFonts w:ascii="Arial" w:hAnsi="Arial" w:cs="Arial"/>
          <w:szCs w:val="24"/>
        </w:rPr>
        <w:t xml:space="preserve"> and that the requirements outlined in the </w:t>
      </w:r>
      <w:r w:rsidR="00310A0C" w:rsidRPr="006069F1">
        <w:rPr>
          <w:rFonts w:ascii="Arial" w:hAnsi="Arial" w:cs="Arial"/>
          <w:szCs w:val="24"/>
        </w:rPr>
        <w:t>‘</w:t>
      </w:r>
      <w:r w:rsidR="00A45518" w:rsidRPr="006069F1">
        <w:rPr>
          <w:rFonts w:ascii="Arial" w:hAnsi="Arial" w:cs="Arial"/>
          <w:szCs w:val="24"/>
        </w:rPr>
        <w:t xml:space="preserve">Keeping Children safe in Education </w:t>
      </w:r>
      <w:r w:rsidR="00ED56E7" w:rsidRPr="00702AD1">
        <w:rPr>
          <w:rFonts w:ascii="Arial" w:hAnsi="Arial" w:cs="Arial"/>
          <w:szCs w:val="24"/>
        </w:rPr>
        <w:t>May 2016</w:t>
      </w:r>
      <w:r w:rsidR="00310A0C" w:rsidRPr="00702AD1">
        <w:rPr>
          <w:rFonts w:ascii="Arial" w:hAnsi="Arial" w:cs="Arial"/>
          <w:szCs w:val="24"/>
        </w:rPr>
        <w:t>’</w:t>
      </w:r>
      <w:r w:rsidR="00A45518" w:rsidRPr="00702AD1">
        <w:rPr>
          <w:rFonts w:ascii="Arial" w:hAnsi="Arial" w:cs="Arial"/>
          <w:szCs w:val="24"/>
        </w:rPr>
        <w:t xml:space="preserve"> </w:t>
      </w:r>
      <w:r w:rsidR="00A45518" w:rsidRPr="006069F1">
        <w:rPr>
          <w:rFonts w:ascii="Arial" w:hAnsi="Arial" w:cs="Arial"/>
          <w:szCs w:val="24"/>
        </w:rPr>
        <w:t>are followed in a</w:t>
      </w:r>
      <w:r w:rsidR="00DE1C45" w:rsidRPr="006069F1">
        <w:rPr>
          <w:rFonts w:ascii="Arial" w:hAnsi="Arial" w:cs="Arial"/>
          <w:szCs w:val="24"/>
        </w:rPr>
        <w:t>ll cases.</w:t>
      </w:r>
    </w:p>
    <w:p w:rsidR="00310A0C" w:rsidRPr="006069F1" w:rsidRDefault="00310A0C" w:rsidP="006069F1">
      <w:pPr>
        <w:spacing w:after="0"/>
        <w:rPr>
          <w:rFonts w:ascii="Arial" w:hAnsi="Arial" w:cs="Arial"/>
          <w:szCs w:val="24"/>
        </w:rPr>
      </w:pPr>
    </w:p>
    <w:p w:rsidR="003B24B8" w:rsidRPr="00702AD1" w:rsidRDefault="00F557F0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All </w:t>
      </w:r>
      <w:r w:rsidR="00FE292E" w:rsidRPr="006069F1">
        <w:rPr>
          <w:rFonts w:ascii="Arial" w:hAnsi="Arial" w:cs="Arial"/>
          <w:szCs w:val="24"/>
        </w:rPr>
        <w:t>interview panel</w:t>
      </w:r>
      <w:r w:rsidRPr="006069F1">
        <w:rPr>
          <w:rFonts w:ascii="Arial" w:hAnsi="Arial" w:cs="Arial"/>
          <w:szCs w:val="24"/>
        </w:rPr>
        <w:t>s</w:t>
      </w:r>
      <w:r w:rsidR="00FE292E" w:rsidRPr="006069F1">
        <w:rPr>
          <w:rFonts w:ascii="Arial" w:hAnsi="Arial" w:cs="Arial"/>
          <w:szCs w:val="24"/>
        </w:rPr>
        <w:t xml:space="preserve"> will have at least one member who has </w:t>
      </w:r>
      <w:r w:rsidRPr="006069F1">
        <w:rPr>
          <w:rFonts w:ascii="Arial" w:hAnsi="Arial" w:cs="Arial"/>
          <w:szCs w:val="24"/>
        </w:rPr>
        <w:t>undergone</w:t>
      </w:r>
      <w:r w:rsidR="0054213F" w:rsidRPr="006069F1">
        <w:rPr>
          <w:rFonts w:ascii="Arial" w:hAnsi="Arial" w:cs="Arial"/>
          <w:szCs w:val="24"/>
        </w:rPr>
        <w:t xml:space="preserve"> </w:t>
      </w:r>
      <w:r w:rsidR="00FE292E" w:rsidRPr="006069F1">
        <w:rPr>
          <w:rFonts w:ascii="Arial" w:hAnsi="Arial" w:cs="Arial"/>
          <w:szCs w:val="24"/>
        </w:rPr>
        <w:t>Safer Recruitment</w:t>
      </w:r>
      <w:r w:rsidR="00010DE9" w:rsidRPr="006069F1">
        <w:rPr>
          <w:rFonts w:ascii="Arial" w:hAnsi="Arial" w:cs="Arial"/>
          <w:szCs w:val="24"/>
        </w:rPr>
        <w:t xml:space="preserve"> T</w:t>
      </w:r>
      <w:r w:rsidR="0054213F" w:rsidRPr="006069F1">
        <w:rPr>
          <w:rFonts w:ascii="Arial" w:hAnsi="Arial" w:cs="Arial"/>
          <w:szCs w:val="24"/>
        </w:rPr>
        <w:t xml:space="preserve">raining </w:t>
      </w:r>
      <w:r w:rsidRPr="006069F1">
        <w:rPr>
          <w:rFonts w:ascii="Arial" w:hAnsi="Arial" w:cs="Arial"/>
          <w:szCs w:val="24"/>
        </w:rPr>
        <w:t xml:space="preserve">with the </w:t>
      </w:r>
      <w:r w:rsidR="0054213F" w:rsidRPr="006069F1">
        <w:rPr>
          <w:rFonts w:ascii="Arial" w:hAnsi="Arial" w:cs="Arial"/>
          <w:szCs w:val="24"/>
        </w:rPr>
        <w:t>necessary</w:t>
      </w:r>
      <w:r w:rsidRPr="006069F1">
        <w:rPr>
          <w:rFonts w:ascii="Arial" w:hAnsi="Arial" w:cs="Arial"/>
          <w:szCs w:val="24"/>
        </w:rPr>
        <w:t xml:space="preserve"> skills and </w:t>
      </w:r>
      <w:r w:rsidR="0054213F" w:rsidRPr="006069F1">
        <w:rPr>
          <w:rFonts w:ascii="Arial" w:hAnsi="Arial" w:cs="Arial"/>
          <w:szCs w:val="24"/>
        </w:rPr>
        <w:t>knowledge</w:t>
      </w:r>
      <w:r w:rsidR="00FE292E" w:rsidRPr="006069F1">
        <w:rPr>
          <w:rFonts w:ascii="Arial" w:hAnsi="Arial" w:cs="Arial"/>
          <w:szCs w:val="24"/>
        </w:rPr>
        <w:t>.</w:t>
      </w:r>
      <w:r w:rsidR="00010DE9" w:rsidRPr="006069F1">
        <w:rPr>
          <w:rFonts w:ascii="Arial" w:hAnsi="Arial" w:cs="Arial"/>
          <w:szCs w:val="24"/>
        </w:rPr>
        <w:t xml:space="preserve"> </w:t>
      </w:r>
      <w:r w:rsidR="00FE292E" w:rsidRPr="006069F1">
        <w:rPr>
          <w:rFonts w:ascii="Arial" w:hAnsi="Arial" w:cs="Arial"/>
          <w:szCs w:val="24"/>
        </w:rPr>
        <w:t xml:space="preserve"> </w:t>
      </w:r>
      <w:r w:rsidR="00FE292E" w:rsidRPr="00702AD1">
        <w:rPr>
          <w:rFonts w:ascii="Arial" w:hAnsi="Arial" w:cs="Arial"/>
          <w:szCs w:val="24"/>
        </w:rPr>
        <w:t xml:space="preserve">We will </w:t>
      </w:r>
      <w:r w:rsidR="003B24B8" w:rsidRPr="00702AD1">
        <w:rPr>
          <w:rFonts w:ascii="Arial" w:hAnsi="Arial" w:cs="Arial"/>
          <w:szCs w:val="24"/>
        </w:rPr>
        <w:t xml:space="preserve">in all cases for example </w:t>
      </w:r>
      <w:r w:rsidR="00FE292E" w:rsidRPr="00702AD1">
        <w:rPr>
          <w:rFonts w:ascii="Arial" w:hAnsi="Arial" w:cs="Arial"/>
          <w:szCs w:val="24"/>
        </w:rPr>
        <w:t>check on</w:t>
      </w:r>
      <w:r w:rsidR="003B24B8" w:rsidRPr="00702AD1">
        <w:rPr>
          <w:rFonts w:ascii="Arial" w:hAnsi="Arial" w:cs="Arial"/>
          <w:szCs w:val="24"/>
        </w:rPr>
        <w:t>;</w:t>
      </w:r>
    </w:p>
    <w:p w:rsidR="003B24B8" w:rsidRPr="00702AD1" w:rsidRDefault="00FE292E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the identity of candi</w:t>
      </w:r>
      <w:r w:rsidR="003B24B8" w:rsidRPr="00702AD1">
        <w:rPr>
          <w:rFonts w:ascii="Arial" w:hAnsi="Arial" w:cs="Arial"/>
          <w:szCs w:val="24"/>
        </w:rPr>
        <w:t>dates;</w:t>
      </w:r>
    </w:p>
    <w:p w:rsidR="003B24B8" w:rsidRPr="00702AD1" w:rsidRDefault="003B24B8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a check of professional qualifications;</w:t>
      </w:r>
    </w:p>
    <w:p w:rsidR="003B24B8" w:rsidRPr="00702AD1" w:rsidRDefault="003B24B8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t</w:t>
      </w:r>
      <w:r w:rsidR="005A2C92" w:rsidRPr="00702AD1">
        <w:rPr>
          <w:rFonts w:ascii="Arial" w:hAnsi="Arial" w:cs="Arial"/>
          <w:szCs w:val="24"/>
        </w:rPr>
        <w:t>he right to work in the UK</w:t>
      </w:r>
      <w:r w:rsidRPr="00702AD1">
        <w:rPr>
          <w:rFonts w:ascii="Arial" w:hAnsi="Arial" w:cs="Arial"/>
          <w:szCs w:val="24"/>
        </w:rPr>
        <w:t>;</w:t>
      </w:r>
    </w:p>
    <w:p w:rsidR="003B24B8" w:rsidRPr="00702AD1" w:rsidRDefault="003B24B8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m</w:t>
      </w:r>
      <w:r w:rsidR="00A45518" w:rsidRPr="00702AD1">
        <w:rPr>
          <w:rFonts w:ascii="Arial" w:hAnsi="Arial" w:cs="Arial"/>
          <w:szCs w:val="24"/>
        </w:rPr>
        <w:t>ake overseas checks where relevant</w:t>
      </w:r>
      <w:r w:rsidRPr="00702AD1">
        <w:rPr>
          <w:rFonts w:ascii="Arial" w:hAnsi="Arial" w:cs="Arial"/>
          <w:szCs w:val="24"/>
        </w:rPr>
        <w:t>;</w:t>
      </w:r>
    </w:p>
    <w:p w:rsidR="003B24B8" w:rsidRPr="00702AD1" w:rsidRDefault="003B24B8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a</w:t>
      </w:r>
      <w:r w:rsidR="005A2C92" w:rsidRPr="00702AD1">
        <w:rPr>
          <w:rFonts w:ascii="Arial" w:hAnsi="Arial" w:cs="Arial"/>
          <w:szCs w:val="24"/>
        </w:rPr>
        <w:t xml:space="preserve">sk </w:t>
      </w:r>
      <w:r w:rsidR="00341DB9" w:rsidRPr="00702AD1">
        <w:rPr>
          <w:rFonts w:ascii="Arial" w:hAnsi="Arial" w:cs="Arial"/>
          <w:szCs w:val="24"/>
        </w:rPr>
        <w:t>for and</w:t>
      </w:r>
      <w:r w:rsidR="00A45518" w:rsidRPr="00702AD1">
        <w:rPr>
          <w:rFonts w:ascii="Arial" w:hAnsi="Arial" w:cs="Arial"/>
          <w:szCs w:val="24"/>
        </w:rPr>
        <w:t xml:space="preserve"> follow</w:t>
      </w:r>
      <w:r w:rsidR="00FE292E" w:rsidRPr="00702AD1">
        <w:rPr>
          <w:rFonts w:ascii="Arial" w:hAnsi="Arial" w:cs="Arial"/>
          <w:szCs w:val="24"/>
        </w:rPr>
        <w:t xml:space="preserve"> up </w:t>
      </w:r>
      <w:r w:rsidR="005A2C92" w:rsidRPr="00702AD1">
        <w:rPr>
          <w:rFonts w:ascii="Arial" w:hAnsi="Arial" w:cs="Arial"/>
          <w:szCs w:val="24"/>
        </w:rPr>
        <w:t>at least two references</w:t>
      </w:r>
      <w:r w:rsidRPr="00702AD1">
        <w:rPr>
          <w:rFonts w:ascii="Arial" w:hAnsi="Arial" w:cs="Arial"/>
          <w:szCs w:val="24"/>
        </w:rPr>
        <w:t>;</w:t>
      </w:r>
    </w:p>
    <w:p w:rsidR="009F48E8" w:rsidRPr="006069F1" w:rsidRDefault="003B24B8" w:rsidP="001249F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</w:t>
      </w:r>
      <w:r w:rsidR="00FE292E" w:rsidRPr="006069F1">
        <w:rPr>
          <w:rFonts w:ascii="Arial" w:hAnsi="Arial" w:cs="Arial"/>
          <w:szCs w:val="24"/>
        </w:rPr>
        <w:t>crutinise applications for gaps in e</w:t>
      </w:r>
      <w:r w:rsidR="00010DE9" w:rsidRPr="006069F1">
        <w:rPr>
          <w:rFonts w:ascii="Arial" w:hAnsi="Arial" w:cs="Arial"/>
          <w:szCs w:val="24"/>
        </w:rPr>
        <w:t>mployment.</w:t>
      </w:r>
      <w:r w:rsidR="00F557F0" w:rsidRPr="006069F1">
        <w:rPr>
          <w:rFonts w:ascii="Arial" w:hAnsi="Arial" w:cs="Arial"/>
          <w:szCs w:val="24"/>
        </w:rPr>
        <w:t xml:space="preserve"> </w:t>
      </w:r>
      <w:r w:rsidR="00010DE9" w:rsidRPr="006069F1">
        <w:rPr>
          <w:rFonts w:ascii="Arial" w:hAnsi="Arial" w:cs="Arial"/>
          <w:szCs w:val="24"/>
        </w:rPr>
        <w:t xml:space="preserve"> </w:t>
      </w:r>
    </w:p>
    <w:p w:rsidR="003B24B8" w:rsidRPr="006069F1" w:rsidRDefault="003B24B8" w:rsidP="006069F1">
      <w:pPr>
        <w:spacing w:after="0"/>
        <w:rPr>
          <w:rFonts w:ascii="Arial" w:hAnsi="Arial" w:cs="Arial"/>
          <w:szCs w:val="24"/>
        </w:rPr>
      </w:pPr>
    </w:p>
    <w:p w:rsidR="009F48E8" w:rsidRPr="00702AD1" w:rsidRDefault="00FE0134" w:rsidP="006069F1">
      <w:p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We will have</w:t>
      </w:r>
      <w:r w:rsidR="00D55DF7" w:rsidRPr="00702AD1">
        <w:rPr>
          <w:rFonts w:ascii="Arial" w:hAnsi="Arial" w:cs="Arial"/>
          <w:szCs w:val="24"/>
        </w:rPr>
        <w:t xml:space="preserve"> </w:t>
      </w:r>
      <w:r w:rsidR="00F64F45" w:rsidRPr="00702AD1">
        <w:rPr>
          <w:rFonts w:ascii="Arial" w:hAnsi="Arial" w:cs="Arial"/>
          <w:szCs w:val="24"/>
        </w:rPr>
        <w:t>a Single Central R</w:t>
      </w:r>
      <w:r w:rsidRPr="00702AD1">
        <w:rPr>
          <w:rFonts w:ascii="Arial" w:hAnsi="Arial" w:cs="Arial"/>
          <w:szCs w:val="24"/>
        </w:rPr>
        <w:t>ecord which will cover all Staff, including Governors, and volunteers where necessary</w:t>
      </w:r>
      <w:r w:rsidR="00F64F45" w:rsidRPr="00702AD1">
        <w:rPr>
          <w:rFonts w:ascii="Arial" w:hAnsi="Arial" w:cs="Arial"/>
          <w:szCs w:val="24"/>
        </w:rPr>
        <w:t>,</w:t>
      </w:r>
      <w:r w:rsidRPr="00702AD1">
        <w:rPr>
          <w:rFonts w:ascii="Arial" w:hAnsi="Arial" w:cs="Arial"/>
          <w:szCs w:val="24"/>
        </w:rPr>
        <w:t xml:space="preserve"> according to their role and responsibility. We will ensure this record is regularly upd</w:t>
      </w:r>
      <w:r w:rsidR="00F64F45" w:rsidRPr="00702AD1">
        <w:rPr>
          <w:rFonts w:ascii="Arial" w:hAnsi="Arial" w:cs="Arial"/>
          <w:szCs w:val="24"/>
        </w:rPr>
        <w:t>ated and reviewed in line with National and L</w:t>
      </w:r>
      <w:r w:rsidRPr="00702AD1">
        <w:rPr>
          <w:rFonts w:ascii="Arial" w:hAnsi="Arial" w:cs="Arial"/>
          <w:szCs w:val="24"/>
        </w:rPr>
        <w:t>ocal requirements.</w:t>
      </w:r>
      <w:r w:rsidR="00F17214" w:rsidRPr="00702AD1">
        <w:rPr>
          <w:rFonts w:ascii="Arial" w:hAnsi="Arial" w:cs="Arial"/>
          <w:szCs w:val="24"/>
        </w:rPr>
        <w:t xml:space="preserve">  </w:t>
      </w:r>
    </w:p>
    <w:p w:rsidR="009F48E8" w:rsidRPr="006069F1" w:rsidRDefault="009F48E8" w:rsidP="006069F1">
      <w:pPr>
        <w:spacing w:after="0"/>
        <w:rPr>
          <w:rFonts w:ascii="Arial" w:hAnsi="Arial" w:cs="Arial"/>
          <w:szCs w:val="24"/>
        </w:rPr>
      </w:pPr>
    </w:p>
    <w:p w:rsidR="00D55DF7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We will en</w:t>
      </w:r>
      <w:r w:rsidR="009F68BE" w:rsidRPr="006069F1">
        <w:rPr>
          <w:rFonts w:ascii="Arial" w:hAnsi="Arial" w:cs="Arial"/>
          <w:szCs w:val="24"/>
        </w:rPr>
        <w:t xml:space="preserve">sure that </w:t>
      </w:r>
      <w:r w:rsidR="009F68BE" w:rsidRPr="00702AD1">
        <w:rPr>
          <w:rFonts w:ascii="Arial" w:hAnsi="Arial" w:cs="Arial"/>
          <w:szCs w:val="24"/>
        </w:rPr>
        <w:t>all S</w:t>
      </w:r>
      <w:r w:rsidR="00702AD1" w:rsidRPr="00702AD1">
        <w:rPr>
          <w:rFonts w:ascii="Arial" w:hAnsi="Arial" w:cs="Arial"/>
          <w:szCs w:val="24"/>
        </w:rPr>
        <w:t xml:space="preserve">taff, </w:t>
      </w:r>
      <w:r w:rsidR="00170FDB" w:rsidRPr="00702AD1">
        <w:rPr>
          <w:rFonts w:ascii="Arial" w:hAnsi="Arial" w:cs="Arial"/>
          <w:szCs w:val="24"/>
        </w:rPr>
        <w:t>g</w:t>
      </w:r>
      <w:r w:rsidR="005A2C92" w:rsidRPr="00702AD1">
        <w:rPr>
          <w:rFonts w:ascii="Arial" w:hAnsi="Arial" w:cs="Arial"/>
          <w:szCs w:val="24"/>
        </w:rPr>
        <w:t xml:space="preserve">overnors &amp; </w:t>
      </w:r>
      <w:r w:rsidR="00170FDB" w:rsidRPr="00702AD1">
        <w:rPr>
          <w:rFonts w:ascii="Arial" w:hAnsi="Arial" w:cs="Arial"/>
          <w:szCs w:val="24"/>
        </w:rPr>
        <w:t>v</w:t>
      </w:r>
      <w:r w:rsidR="00702AD1" w:rsidRPr="00702AD1">
        <w:rPr>
          <w:rFonts w:ascii="Arial" w:hAnsi="Arial" w:cs="Arial"/>
          <w:szCs w:val="24"/>
        </w:rPr>
        <w:t>olunteers</w:t>
      </w:r>
      <w:r w:rsidR="005A2C92" w:rsidRPr="00702AD1">
        <w:rPr>
          <w:rFonts w:ascii="Arial" w:hAnsi="Arial" w:cs="Arial"/>
          <w:szCs w:val="24"/>
        </w:rPr>
        <w:t xml:space="preserve"> </w:t>
      </w:r>
      <w:r w:rsidR="009F48E8" w:rsidRPr="00702AD1">
        <w:rPr>
          <w:rFonts w:ascii="Arial" w:hAnsi="Arial" w:cs="Arial"/>
          <w:szCs w:val="24"/>
        </w:rPr>
        <w:t>are</w:t>
      </w:r>
      <w:r w:rsidRPr="00702AD1">
        <w:rPr>
          <w:rFonts w:ascii="Arial" w:hAnsi="Arial" w:cs="Arial"/>
          <w:szCs w:val="24"/>
        </w:rPr>
        <w:t xml:space="preserve"> </w:t>
      </w:r>
      <w:r w:rsidRPr="006069F1">
        <w:rPr>
          <w:rFonts w:ascii="Arial" w:hAnsi="Arial" w:cs="Arial"/>
          <w:szCs w:val="24"/>
        </w:rPr>
        <w:t>aware</w:t>
      </w:r>
      <w:r w:rsidR="009F68BE" w:rsidRPr="006069F1">
        <w:rPr>
          <w:rFonts w:ascii="Arial" w:hAnsi="Arial" w:cs="Arial"/>
          <w:szCs w:val="24"/>
        </w:rPr>
        <w:t xml:space="preserve"> of Government Guidance on Safer R</w:t>
      </w:r>
      <w:r w:rsidRPr="006069F1">
        <w:rPr>
          <w:rFonts w:ascii="Arial" w:hAnsi="Arial" w:cs="Arial"/>
          <w:szCs w:val="24"/>
        </w:rPr>
        <w:t xml:space="preserve">ecruitment and </w:t>
      </w:r>
      <w:r w:rsidR="009F48E8" w:rsidRPr="006069F1">
        <w:rPr>
          <w:rFonts w:ascii="Arial" w:hAnsi="Arial" w:cs="Arial"/>
          <w:szCs w:val="24"/>
        </w:rPr>
        <w:t>Safer Working P</w:t>
      </w:r>
      <w:r w:rsidR="00A45518" w:rsidRPr="006069F1">
        <w:rPr>
          <w:rFonts w:ascii="Arial" w:hAnsi="Arial" w:cs="Arial"/>
          <w:szCs w:val="24"/>
        </w:rPr>
        <w:t>ractices and that</w:t>
      </w:r>
      <w:r w:rsidRPr="006069F1">
        <w:rPr>
          <w:rFonts w:ascii="Arial" w:hAnsi="Arial" w:cs="Arial"/>
          <w:szCs w:val="24"/>
        </w:rPr>
        <w:t xml:space="preserve"> </w:t>
      </w:r>
      <w:r w:rsidR="00A45518" w:rsidRPr="006069F1">
        <w:rPr>
          <w:rFonts w:ascii="Arial" w:hAnsi="Arial" w:cs="Arial"/>
          <w:szCs w:val="24"/>
        </w:rPr>
        <w:t>the recommendations</w:t>
      </w:r>
      <w:r w:rsidRPr="006069F1">
        <w:rPr>
          <w:rFonts w:ascii="Arial" w:hAnsi="Arial" w:cs="Arial"/>
          <w:szCs w:val="24"/>
        </w:rPr>
        <w:t xml:space="preserve"> are followed. </w:t>
      </w:r>
    </w:p>
    <w:p w:rsidR="009F48E8" w:rsidRPr="006069F1" w:rsidRDefault="009F48E8" w:rsidP="006069F1">
      <w:pPr>
        <w:spacing w:after="0"/>
        <w:rPr>
          <w:rFonts w:ascii="Arial" w:hAnsi="Arial" w:cs="Arial"/>
          <w:szCs w:val="24"/>
        </w:rPr>
      </w:pPr>
    </w:p>
    <w:p w:rsidR="00D55DF7" w:rsidRPr="006069F1" w:rsidRDefault="00702AD1" w:rsidP="006069F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Marston Montgomery Primary School</w:t>
      </w:r>
      <w:r w:rsidR="000E166E" w:rsidRPr="006069F1">
        <w:rPr>
          <w:rFonts w:ascii="Arial" w:hAnsi="Arial" w:cs="Arial"/>
          <w:szCs w:val="24"/>
        </w:rPr>
        <w:t xml:space="preserve"> </w:t>
      </w:r>
      <w:r w:rsidR="009F68BE" w:rsidRPr="006069F1">
        <w:rPr>
          <w:rFonts w:ascii="Arial" w:hAnsi="Arial" w:cs="Arial"/>
          <w:szCs w:val="24"/>
        </w:rPr>
        <w:t>will ensure there is a Staff Code of C</w:t>
      </w:r>
      <w:r w:rsidR="0054213F" w:rsidRPr="006069F1">
        <w:rPr>
          <w:rFonts w:ascii="Arial" w:hAnsi="Arial" w:cs="Arial"/>
          <w:szCs w:val="24"/>
        </w:rPr>
        <w:t>onduct</w:t>
      </w:r>
      <w:r w:rsidR="009F68BE" w:rsidRPr="006069F1">
        <w:rPr>
          <w:rFonts w:ascii="Arial" w:hAnsi="Arial" w:cs="Arial"/>
          <w:szCs w:val="24"/>
        </w:rPr>
        <w:t>,</w:t>
      </w:r>
      <w:r w:rsidR="00762A57" w:rsidRPr="006069F1">
        <w:rPr>
          <w:rFonts w:ascii="Arial" w:hAnsi="Arial" w:cs="Arial"/>
          <w:szCs w:val="24"/>
        </w:rPr>
        <w:t xml:space="preserve"> </w:t>
      </w:r>
      <w:r w:rsidR="00F557F0" w:rsidRPr="006069F1">
        <w:rPr>
          <w:rFonts w:ascii="Arial" w:hAnsi="Arial" w:cs="Arial"/>
          <w:szCs w:val="24"/>
        </w:rPr>
        <w:t xml:space="preserve">ensuring all </w:t>
      </w:r>
      <w:r w:rsidR="009F68BE" w:rsidRPr="006069F1">
        <w:rPr>
          <w:rFonts w:ascii="Arial" w:hAnsi="Arial" w:cs="Arial"/>
          <w:szCs w:val="24"/>
        </w:rPr>
        <w:t>S</w:t>
      </w:r>
      <w:r w:rsidR="00D55DF7" w:rsidRPr="006069F1">
        <w:rPr>
          <w:rFonts w:ascii="Arial" w:hAnsi="Arial" w:cs="Arial"/>
          <w:szCs w:val="24"/>
        </w:rPr>
        <w:t>taff</w:t>
      </w:r>
      <w:r w:rsidR="009F68BE" w:rsidRPr="006069F1">
        <w:rPr>
          <w:rFonts w:ascii="Arial" w:hAnsi="Arial" w:cs="Arial"/>
          <w:szCs w:val="24"/>
        </w:rPr>
        <w:t xml:space="preserve"> and Volunteers</w:t>
      </w:r>
      <w:r w:rsidR="00D55DF7" w:rsidRPr="006069F1">
        <w:rPr>
          <w:rFonts w:ascii="Arial" w:hAnsi="Arial" w:cs="Arial"/>
          <w:szCs w:val="24"/>
        </w:rPr>
        <w:t xml:space="preserve"> </w:t>
      </w:r>
      <w:r w:rsidR="009F68BE" w:rsidRPr="006069F1">
        <w:rPr>
          <w:rFonts w:ascii="Arial" w:hAnsi="Arial" w:cs="Arial"/>
          <w:szCs w:val="24"/>
        </w:rPr>
        <w:t>are familiar with Safer Working P</w:t>
      </w:r>
      <w:r w:rsidR="00D55DF7" w:rsidRPr="006069F1">
        <w:rPr>
          <w:rFonts w:ascii="Arial" w:hAnsi="Arial" w:cs="Arial"/>
          <w:szCs w:val="24"/>
        </w:rPr>
        <w:t>ractices</w:t>
      </w:r>
      <w:r w:rsidR="009F48E8" w:rsidRPr="006069F1">
        <w:rPr>
          <w:rFonts w:ascii="Arial" w:hAnsi="Arial" w:cs="Arial"/>
          <w:szCs w:val="24"/>
        </w:rPr>
        <w:t xml:space="preserve"> which</w:t>
      </w:r>
      <w:r w:rsidR="00F64F45" w:rsidRPr="006069F1">
        <w:rPr>
          <w:rFonts w:ascii="Arial" w:hAnsi="Arial" w:cs="Arial"/>
          <w:szCs w:val="24"/>
        </w:rPr>
        <w:t xml:space="preserve"> includes all new staff,</w:t>
      </w:r>
      <w:r w:rsidR="00A45518" w:rsidRPr="006069F1">
        <w:rPr>
          <w:rFonts w:ascii="Arial" w:hAnsi="Arial" w:cs="Arial"/>
          <w:szCs w:val="24"/>
        </w:rPr>
        <w:t xml:space="preserve"> volunteers</w:t>
      </w:r>
      <w:r w:rsidR="005A2C92" w:rsidRPr="006069F1">
        <w:rPr>
          <w:rFonts w:ascii="Arial" w:hAnsi="Arial" w:cs="Arial"/>
          <w:szCs w:val="24"/>
        </w:rPr>
        <w:t xml:space="preserve"> </w:t>
      </w:r>
      <w:r w:rsidR="005A2C92" w:rsidRPr="00702AD1">
        <w:rPr>
          <w:rFonts w:ascii="Arial" w:hAnsi="Arial" w:cs="Arial"/>
          <w:szCs w:val="24"/>
        </w:rPr>
        <w:t>and all others working</w:t>
      </w:r>
      <w:r w:rsidR="00F64F45" w:rsidRPr="00702AD1">
        <w:rPr>
          <w:rFonts w:ascii="Arial" w:hAnsi="Arial" w:cs="Arial"/>
          <w:szCs w:val="24"/>
        </w:rPr>
        <w:t xml:space="preserve"> with</w:t>
      </w:r>
      <w:r>
        <w:rPr>
          <w:rFonts w:ascii="Arial" w:hAnsi="Arial" w:cs="Arial"/>
          <w:szCs w:val="24"/>
        </w:rPr>
        <w:t xml:space="preserve">in the </w:t>
      </w:r>
      <w:proofErr w:type="spellStart"/>
      <w:proofErr w:type="gramStart"/>
      <w:r>
        <w:rPr>
          <w:rFonts w:ascii="Arial" w:hAnsi="Arial" w:cs="Arial"/>
          <w:szCs w:val="24"/>
        </w:rPr>
        <w:t>school</w:t>
      </w:r>
      <w:r w:rsidR="00D55DF7" w:rsidRPr="00702AD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vv</w:t>
      </w:r>
      <w:r w:rsidR="00D55DF7" w:rsidRPr="006069F1">
        <w:rPr>
          <w:rFonts w:ascii="Arial" w:hAnsi="Arial" w:cs="Arial"/>
          <w:szCs w:val="24"/>
        </w:rPr>
        <w:t>This</w:t>
      </w:r>
      <w:proofErr w:type="spellEnd"/>
      <w:proofErr w:type="gramEnd"/>
      <w:r w:rsidR="009F48E8" w:rsidRPr="006069F1">
        <w:rPr>
          <w:rFonts w:ascii="Arial" w:hAnsi="Arial" w:cs="Arial"/>
          <w:szCs w:val="24"/>
        </w:rPr>
        <w:t xml:space="preserve"> also</w:t>
      </w:r>
      <w:r w:rsidR="00D55DF7" w:rsidRPr="006069F1">
        <w:rPr>
          <w:rFonts w:ascii="Arial" w:hAnsi="Arial" w:cs="Arial"/>
          <w:szCs w:val="24"/>
        </w:rPr>
        <w:t xml:space="preserve"> includes advice on conduct, safe use of mobile phones and guidance on personal </w:t>
      </w:r>
      <w:r w:rsidR="00F557F0" w:rsidRPr="006069F1">
        <w:rPr>
          <w:rFonts w:ascii="Arial" w:hAnsi="Arial" w:cs="Arial"/>
          <w:szCs w:val="24"/>
        </w:rPr>
        <w:t xml:space="preserve">/ </w:t>
      </w:r>
      <w:r w:rsidR="00D55DF7" w:rsidRPr="006069F1">
        <w:rPr>
          <w:rFonts w:ascii="Arial" w:hAnsi="Arial" w:cs="Arial"/>
          <w:szCs w:val="24"/>
        </w:rPr>
        <w:t>professional boundaries in emailing, messaging</w:t>
      </w:r>
      <w:r w:rsidR="00F557F0" w:rsidRPr="006069F1">
        <w:rPr>
          <w:rFonts w:ascii="Arial" w:hAnsi="Arial" w:cs="Arial"/>
          <w:szCs w:val="24"/>
        </w:rPr>
        <w:t xml:space="preserve">, </w:t>
      </w:r>
      <w:r w:rsidR="00F64F45" w:rsidRPr="006069F1">
        <w:rPr>
          <w:rFonts w:ascii="Arial" w:hAnsi="Arial" w:cs="Arial"/>
          <w:szCs w:val="24"/>
        </w:rPr>
        <w:t xml:space="preserve">or </w:t>
      </w:r>
      <w:r w:rsidR="00F557F0" w:rsidRPr="006069F1">
        <w:rPr>
          <w:rFonts w:ascii="Arial" w:hAnsi="Arial" w:cs="Arial"/>
          <w:szCs w:val="24"/>
        </w:rPr>
        <w:t>participating in</w:t>
      </w:r>
      <w:r w:rsidR="00D55DF7" w:rsidRPr="006069F1">
        <w:rPr>
          <w:rFonts w:ascii="Arial" w:hAnsi="Arial" w:cs="Arial"/>
          <w:szCs w:val="24"/>
        </w:rPr>
        <w:t xml:space="preserve"> social networking environments.</w:t>
      </w:r>
    </w:p>
    <w:p w:rsidR="003B24B8" w:rsidRPr="006069F1" w:rsidRDefault="003B24B8" w:rsidP="006069F1">
      <w:pPr>
        <w:spacing w:after="0"/>
        <w:ind w:left="60"/>
        <w:rPr>
          <w:rFonts w:ascii="Arial" w:hAnsi="Arial" w:cs="Arial"/>
          <w:szCs w:val="24"/>
        </w:rPr>
      </w:pPr>
    </w:p>
    <w:p w:rsidR="003B24B8" w:rsidRPr="006069F1" w:rsidRDefault="003B24B8" w:rsidP="006069F1">
      <w:pPr>
        <w:spacing w:after="0"/>
        <w:ind w:left="6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We will ensure that Safeguarding considerations are at the centre of each stage of the recruitment process and if in any doubt will seek further HR and or legal advice.</w:t>
      </w:r>
    </w:p>
    <w:p w:rsidR="00341DB9" w:rsidRPr="006069F1" w:rsidRDefault="00341DB9" w:rsidP="006069F1">
      <w:pPr>
        <w:pStyle w:val="description"/>
        <w:spacing w:before="0" w:beforeAutospacing="0" w:after="0" w:afterAutospacing="0"/>
        <w:rPr>
          <w:rFonts w:ascii="Arial" w:hAnsi="Arial" w:cs="Arial"/>
          <w:b/>
        </w:rPr>
      </w:pPr>
    </w:p>
    <w:p w:rsidR="0054213F" w:rsidRPr="006069F1" w:rsidRDefault="00F557F0" w:rsidP="006069F1">
      <w:pPr>
        <w:pStyle w:val="description"/>
        <w:spacing w:before="0" w:beforeAutospacing="0" w:after="0" w:afterAutospacing="0"/>
        <w:rPr>
          <w:rFonts w:ascii="Arial" w:hAnsi="Arial" w:cs="Arial"/>
          <w:b/>
        </w:rPr>
      </w:pPr>
      <w:r w:rsidRPr="006069F1">
        <w:rPr>
          <w:rFonts w:ascii="Arial" w:hAnsi="Arial" w:cs="Arial"/>
          <w:b/>
        </w:rPr>
        <w:t>T</w:t>
      </w:r>
      <w:r w:rsidR="0054213F" w:rsidRPr="006069F1">
        <w:rPr>
          <w:rFonts w:ascii="Arial" w:hAnsi="Arial" w:cs="Arial"/>
          <w:b/>
        </w:rPr>
        <w:t>he Disclosure and Barring Service (DBS);</w:t>
      </w:r>
    </w:p>
    <w:p w:rsidR="00FE292E" w:rsidRPr="006069F1" w:rsidRDefault="00FE292E" w:rsidP="006069F1">
      <w:pPr>
        <w:pStyle w:val="description"/>
        <w:spacing w:before="0" w:beforeAutospacing="0" w:after="0" w:afterAutospacing="0"/>
        <w:rPr>
          <w:rFonts w:ascii="Arial" w:hAnsi="Arial" w:cs="Arial"/>
        </w:rPr>
      </w:pPr>
      <w:r w:rsidRPr="006069F1">
        <w:rPr>
          <w:rFonts w:ascii="Arial" w:hAnsi="Arial" w:cs="Arial"/>
        </w:rPr>
        <w:t>The Disclosure and Barring Service</w:t>
      </w:r>
      <w:r w:rsidR="005240A0" w:rsidRPr="006069F1">
        <w:rPr>
          <w:rFonts w:ascii="Arial" w:hAnsi="Arial" w:cs="Arial"/>
        </w:rPr>
        <w:t xml:space="preserve"> (DBS) helps employers make Safer R</w:t>
      </w:r>
      <w:r w:rsidRPr="006069F1">
        <w:rPr>
          <w:rFonts w:ascii="Arial" w:hAnsi="Arial" w:cs="Arial"/>
        </w:rPr>
        <w:t xml:space="preserve">ecruitment decisions </w:t>
      </w:r>
      <w:r w:rsidR="009F48E8" w:rsidRPr="006069F1">
        <w:rPr>
          <w:rFonts w:ascii="Arial" w:hAnsi="Arial" w:cs="Arial"/>
        </w:rPr>
        <w:t xml:space="preserve">which helps preventing </w:t>
      </w:r>
      <w:r w:rsidRPr="006069F1">
        <w:rPr>
          <w:rFonts w:ascii="Arial" w:hAnsi="Arial" w:cs="Arial"/>
        </w:rPr>
        <w:t xml:space="preserve">unsuitable people from working with vulnerable groups, including children.  </w:t>
      </w:r>
    </w:p>
    <w:p w:rsidR="00702AD1" w:rsidRDefault="00702AD1" w:rsidP="006069F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F68BE" w:rsidRPr="006069F1" w:rsidRDefault="00FE292E" w:rsidP="006069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069F1">
        <w:rPr>
          <w:rFonts w:ascii="Arial" w:hAnsi="Arial" w:cs="Arial"/>
        </w:rPr>
        <w:lastRenderedPageBreak/>
        <w:t>The DBS are responsible for:</w:t>
      </w:r>
    </w:p>
    <w:p w:rsidR="00F7156D" w:rsidRPr="006069F1" w:rsidRDefault="009F68BE" w:rsidP="001249FE">
      <w:pPr>
        <w:pStyle w:val="NormalWeb"/>
        <w:numPr>
          <w:ilvl w:val="0"/>
          <w:numId w:val="1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P</w:t>
      </w:r>
      <w:r w:rsidR="00FE292E" w:rsidRPr="006069F1">
        <w:rPr>
          <w:rFonts w:ascii="Arial" w:hAnsi="Arial" w:cs="Arial"/>
        </w:rPr>
        <w:t>rocessing requests for criminal records checks</w:t>
      </w:r>
    </w:p>
    <w:p w:rsidR="00FE292E" w:rsidRPr="006069F1" w:rsidRDefault="00F7156D" w:rsidP="001249FE">
      <w:pPr>
        <w:pStyle w:val="NormalWeb"/>
        <w:numPr>
          <w:ilvl w:val="0"/>
          <w:numId w:val="1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6069F1">
        <w:rPr>
          <w:rFonts w:ascii="Arial" w:hAnsi="Arial" w:cs="Arial"/>
        </w:rPr>
        <w:t>D</w:t>
      </w:r>
      <w:r w:rsidR="00FE292E" w:rsidRPr="006069F1">
        <w:rPr>
          <w:rFonts w:ascii="Arial" w:hAnsi="Arial" w:cs="Arial"/>
        </w:rPr>
        <w:t>eciding whether it is appropriate for a person to be placed on or removed from a barred list</w:t>
      </w:r>
    </w:p>
    <w:p w:rsidR="00FE292E" w:rsidRPr="006069F1" w:rsidRDefault="00F7156D" w:rsidP="001249FE">
      <w:pPr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P</w:t>
      </w:r>
      <w:r w:rsidR="00FE292E" w:rsidRPr="006069F1">
        <w:rPr>
          <w:rFonts w:ascii="Arial" w:hAnsi="Arial" w:cs="Arial"/>
          <w:szCs w:val="24"/>
        </w:rPr>
        <w:t xml:space="preserve">lacing or removing people from the DBS </w:t>
      </w:r>
      <w:r w:rsidRPr="006069F1">
        <w:rPr>
          <w:rFonts w:ascii="Arial" w:hAnsi="Arial" w:cs="Arial"/>
          <w:szCs w:val="24"/>
        </w:rPr>
        <w:t>Children’s B</w:t>
      </w:r>
      <w:r w:rsidR="00FE292E" w:rsidRPr="006069F1">
        <w:rPr>
          <w:rFonts w:ascii="Arial" w:hAnsi="Arial" w:cs="Arial"/>
          <w:szCs w:val="24"/>
        </w:rPr>
        <w:t xml:space="preserve">arred list and </w:t>
      </w:r>
      <w:r w:rsidRPr="006069F1">
        <w:rPr>
          <w:rFonts w:ascii="Arial" w:hAnsi="Arial" w:cs="Arial"/>
          <w:szCs w:val="24"/>
        </w:rPr>
        <w:t>Adults’ B</w:t>
      </w:r>
      <w:r w:rsidR="00FE292E" w:rsidRPr="006069F1">
        <w:rPr>
          <w:rFonts w:ascii="Arial" w:hAnsi="Arial" w:cs="Arial"/>
          <w:szCs w:val="24"/>
        </w:rPr>
        <w:t>arred list for England, Wales and Northern Ireland</w:t>
      </w:r>
    </w:p>
    <w:p w:rsidR="009F48E8" w:rsidRPr="006069F1" w:rsidRDefault="00A45518" w:rsidP="001249FE">
      <w:pPr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Providing an online DBS service</w:t>
      </w:r>
    </w:p>
    <w:p w:rsidR="009F48E8" w:rsidRPr="006069F1" w:rsidRDefault="009F48E8" w:rsidP="006069F1">
      <w:pPr>
        <w:spacing w:after="0" w:line="240" w:lineRule="auto"/>
        <w:ind w:left="720"/>
        <w:rPr>
          <w:rFonts w:ascii="Arial" w:hAnsi="Arial" w:cs="Arial"/>
          <w:szCs w:val="24"/>
        </w:rPr>
      </w:pPr>
    </w:p>
    <w:p w:rsidR="00FE292E" w:rsidRPr="006069F1" w:rsidRDefault="00FE292E" w:rsidP="006069F1">
      <w:pPr>
        <w:pStyle w:val="Default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The DBS search police records and in relevant cases, </w:t>
      </w:r>
      <w:r w:rsidR="002267AD" w:rsidRPr="006069F1">
        <w:rPr>
          <w:rFonts w:ascii="Arial" w:hAnsi="Arial" w:cs="Arial"/>
          <w:color w:val="auto"/>
        </w:rPr>
        <w:t xml:space="preserve">the </w:t>
      </w:r>
      <w:r w:rsidRPr="006069F1">
        <w:rPr>
          <w:rFonts w:ascii="Arial" w:hAnsi="Arial" w:cs="Arial"/>
          <w:color w:val="auto"/>
        </w:rPr>
        <w:t>barred list informa</w:t>
      </w:r>
      <w:r w:rsidR="009F68BE" w:rsidRPr="006069F1">
        <w:rPr>
          <w:rFonts w:ascii="Arial" w:hAnsi="Arial" w:cs="Arial"/>
          <w:color w:val="auto"/>
        </w:rPr>
        <w:t>tion, before</w:t>
      </w:r>
      <w:r w:rsidRPr="006069F1">
        <w:rPr>
          <w:rFonts w:ascii="Arial" w:hAnsi="Arial" w:cs="Arial"/>
          <w:color w:val="auto"/>
        </w:rPr>
        <w:t xml:space="preserve"> issu</w:t>
      </w:r>
      <w:r w:rsidR="009F68BE" w:rsidRPr="006069F1">
        <w:rPr>
          <w:rFonts w:ascii="Arial" w:hAnsi="Arial" w:cs="Arial"/>
          <w:color w:val="auto"/>
        </w:rPr>
        <w:t>ing</w:t>
      </w:r>
      <w:r w:rsidRPr="006069F1">
        <w:rPr>
          <w:rFonts w:ascii="Arial" w:hAnsi="Arial" w:cs="Arial"/>
          <w:color w:val="auto"/>
        </w:rPr>
        <w:t xml:space="preserve"> a DBS certificate to the applicant.   </w:t>
      </w:r>
    </w:p>
    <w:p w:rsidR="00FE292E" w:rsidRPr="006069F1" w:rsidRDefault="00FE292E" w:rsidP="006069F1">
      <w:pPr>
        <w:pStyle w:val="Default"/>
        <w:jc w:val="both"/>
        <w:rPr>
          <w:rFonts w:ascii="Arial" w:hAnsi="Arial" w:cs="Arial"/>
          <w:color w:val="auto"/>
        </w:rPr>
      </w:pPr>
    </w:p>
    <w:p w:rsidR="00FE292E" w:rsidRPr="00702AD1" w:rsidRDefault="00FE292E" w:rsidP="006069F1">
      <w:pPr>
        <w:pStyle w:val="Default"/>
        <w:rPr>
          <w:rStyle w:val="Hyperlink"/>
          <w:rFonts w:ascii="Arial" w:hAnsi="Arial" w:cs="Arial"/>
          <w:color w:val="0070C0"/>
        </w:rPr>
      </w:pPr>
      <w:r w:rsidRPr="006069F1">
        <w:rPr>
          <w:rFonts w:ascii="Arial" w:hAnsi="Arial" w:cs="Arial"/>
          <w:color w:val="auto"/>
        </w:rPr>
        <w:t xml:space="preserve">A DBS check will be requested as part of the pre-recruitment checks following an offer of employment, including unsupervised volunteering roles, </w:t>
      </w:r>
      <w:r w:rsidR="00A45518" w:rsidRPr="006069F1">
        <w:rPr>
          <w:rFonts w:ascii="Arial" w:hAnsi="Arial" w:cs="Arial"/>
          <w:color w:val="auto"/>
        </w:rPr>
        <w:t xml:space="preserve">and staff engaging in regulated activity, </w:t>
      </w:r>
      <w:r w:rsidRPr="006069F1">
        <w:rPr>
          <w:rFonts w:ascii="Arial" w:hAnsi="Arial" w:cs="Arial"/>
          <w:color w:val="auto"/>
        </w:rPr>
        <w:t xml:space="preserve">where the definition of regulated activity is met. </w:t>
      </w:r>
      <w:r w:rsidR="009F48E8" w:rsidRPr="006069F1">
        <w:rPr>
          <w:rFonts w:ascii="Arial" w:hAnsi="Arial" w:cs="Arial"/>
          <w:color w:val="auto"/>
        </w:rPr>
        <w:t xml:space="preserve"> </w:t>
      </w:r>
      <w:r w:rsidRPr="006069F1">
        <w:rPr>
          <w:rFonts w:ascii="Arial" w:hAnsi="Arial" w:cs="Arial"/>
          <w:color w:val="auto"/>
        </w:rPr>
        <w:t xml:space="preserve">The definition can be found in Part V of the Protection of Freedoms Act 2012 and at </w:t>
      </w:r>
      <w:r w:rsidR="00C214B6" w:rsidRPr="006069F1">
        <w:rPr>
          <w:rFonts w:ascii="Arial" w:hAnsi="Arial" w:cs="Arial"/>
          <w:color w:val="auto"/>
        </w:rPr>
        <w:t xml:space="preserve">DBS Guides to Eligibility </w:t>
      </w:r>
      <w:hyperlink r:id="rId27" w:history="1">
        <w:r w:rsidR="00C214B6" w:rsidRPr="00702AD1">
          <w:rPr>
            <w:rStyle w:val="Hyperlink"/>
            <w:rFonts w:ascii="Arial" w:hAnsi="Arial" w:cs="Arial"/>
          </w:rPr>
          <w:t>https://www.gov.uk/government/publications/dbs-regulated-activity</w:t>
        </w:r>
      </w:hyperlink>
      <w:r w:rsidR="00F7156D" w:rsidRPr="00702AD1">
        <w:rPr>
          <w:rStyle w:val="Hyperlink"/>
          <w:rFonts w:ascii="Arial" w:hAnsi="Arial" w:cs="Arial"/>
          <w:color w:val="0070C0"/>
        </w:rPr>
        <w:t xml:space="preserve"> </w:t>
      </w:r>
    </w:p>
    <w:p w:rsidR="00C214B6" w:rsidRPr="006069F1" w:rsidRDefault="00C214B6" w:rsidP="006069F1">
      <w:pPr>
        <w:pStyle w:val="Default"/>
        <w:rPr>
          <w:rStyle w:val="Hyperlink"/>
          <w:rFonts w:ascii="Arial" w:hAnsi="Arial" w:cs="Arial"/>
          <w:color w:val="0070C0"/>
        </w:rPr>
      </w:pPr>
    </w:p>
    <w:p w:rsidR="00C214B6" w:rsidRPr="00702AD1" w:rsidRDefault="005A2C92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This schools/college fully understands</w:t>
      </w:r>
      <w:r w:rsidR="009F48E8" w:rsidRPr="006069F1">
        <w:rPr>
          <w:rFonts w:ascii="Arial" w:hAnsi="Arial" w:cs="Arial"/>
          <w:szCs w:val="24"/>
        </w:rPr>
        <w:t xml:space="preserve"> </w:t>
      </w:r>
      <w:r w:rsidR="00C214B6" w:rsidRPr="006069F1">
        <w:rPr>
          <w:rFonts w:ascii="Arial" w:hAnsi="Arial" w:cs="Arial"/>
          <w:szCs w:val="24"/>
        </w:rPr>
        <w:t xml:space="preserve">the statutory guidance on regulated activity, </w:t>
      </w:r>
      <w:r w:rsidRPr="006069F1">
        <w:rPr>
          <w:rFonts w:ascii="Arial" w:hAnsi="Arial" w:cs="Arial"/>
          <w:szCs w:val="24"/>
        </w:rPr>
        <w:t>the role of a supervised volunteer and the unsupervised volunteer</w:t>
      </w:r>
      <w:r w:rsidR="00341DB9" w:rsidRPr="006069F1">
        <w:rPr>
          <w:rFonts w:ascii="Arial" w:hAnsi="Arial" w:cs="Arial"/>
          <w:szCs w:val="24"/>
        </w:rPr>
        <w:t xml:space="preserve"> </w:t>
      </w:r>
      <w:r w:rsidR="00341DB9" w:rsidRPr="00702AD1">
        <w:rPr>
          <w:rFonts w:ascii="Arial" w:hAnsi="Arial" w:cs="Arial"/>
          <w:szCs w:val="24"/>
        </w:rPr>
        <w:t xml:space="preserve">as outlined in the KCSIE </w:t>
      </w:r>
      <w:r w:rsidRPr="00702AD1">
        <w:rPr>
          <w:rFonts w:ascii="Arial" w:hAnsi="Arial" w:cs="Arial"/>
          <w:szCs w:val="24"/>
        </w:rPr>
        <w:t>May 2016</w:t>
      </w:r>
      <w:r w:rsidR="00341DB9" w:rsidRPr="00702AD1">
        <w:rPr>
          <w:rFonts w:ascii="Arial" w:hAnsi="Arial" w:cs="Arial"/>
          <w:szCs w:val="24"/>
        </w:rPr>
        <w:t xml:space="preserve">, </w:t>
      </w:r>
      <w:r w:rsidRPr="00702AD1">
        <w:rPr>
          <w:rFonts w:ascii="Arial" w:hAnsi="Arial" w:cs="Arial"/>
          <w:szCs w:val="24"/>
        </w:rPr>
        <w:t>Annex F</w:t>
      </w:r>
      <w:r w:rsidR="00341DB9" w:rsidRPr="00702AD1">
        <w:rPr>
          <w:rFonts w:ascii="Arial" w:hAnsi="Arial" w:cs="Arial"/>
          <w:szCs w:val="24"/>
        </w:rPr>
        <w:t>.</w:t>
      </w:r>
      <w:r w:rsidR="00C214B6" w:rsidRPr="00702AD1">
        <w:rPr>
          <w:rFonts w:ascii="Arial" w:hAnsi="Arial" w:cs="Arial"/>
          <w:szCs w:val="24"/>
        </w:rPr>
        <w:t xml:space="preserve"> </w:t>
      </w:r>
    </w:p>
    <w:p w:rsidR="00A06969" w:rsidRPr="006069F1" w:rsidRDefault="00A06969" w:rsidP="006069F1">
      <w:pPr>
        <w:pStyle w:val="Default"/>
        <w:rPr>
          <w:rFonts w:ascii="Arial" w:hAnsi="Arial" w:cs="Arial"/>
          <w:color w:val="auto"/>
        </w:rPr>
      </w:pPr>
    </w:p>
    <w:p w:rsidR="005240A0" w:rsidRPr="00702AD1" w:rsidRDefault="00341DB9" w:rsidP="006069F1">
      <w:pPr>
        <w:pStyle w:val="Default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>We</w:t>
      </w:r>
      <w:r w:rsidR="00FE292E" w:rsidRPr="006069F1">
        <w:rPr>
          <w:rFonts w:ascii="Arial" w:hAnsi="Arial" w:cs="Arial"/>
          <w:color w:val="auto"/>
        </w:rPr>
        <w:t xml:space="preserve"> will follow advice on DBS checks as detailed </w:t>
      </w:r>
      <w:r w:rsidR="00C277F1" w:rsidRPr="006069F1">
        <w:rPr>
          <w:rFonts w:ascii="Arial" w:hAnsi="Arial" w:cs="Arial"/>
          <w:color w:val="auto"/>
        </w:rPr>
        <w:t>by</w:t>
      </w:r>
      <w:r w:rsidRPr="006069F1">
        <w:rPr>
          <w:rFonts w:ascii="Arial" w:hAnsi="Arial" w:cs="Arial"/>
          <w:color w:val="auto"/>
        </w:rPr>
        <w:t xml:space="preserve"> this guidance</w:t>
      </w:r>
      <w:r w:rsidR="00A06969" w:rsidRPr="006069F1">
        <w:rPr>
          <w:rFonts w:ascii="Arial" w:hAnsi="Arial" w:cs="Arial"/>
          <w:color w:val="auto"/>
        </w:rPr>
        <w:t xml:space="preserve"> </w:t>
      </w:r>
      <w:r w:rsidR="00702AD1">
        <w:rPr>
          <w:rFonts w:ascii="Arial" w:hAnsi="Arial" w:cs="Arial"/>
          <w:color w:val="auto"/>
        </w:rPr>
        <w:t>and this will include;</w:t>
      </w:r>
    </w:p>
    <w:p w:rsidR="00A06969" w:rsidRPr="00702AD1" w:rsidRDefault="005240A0" w:rsidP="001249FE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 w:rsidRPr="00702AD1">
        <w:rPr>
          <w:rFonts w:ascii="Arial" w:hAnsi="Arial" w:cs="Arial"/>
          <w:color w:val="auto"/>
        </w:rPr>
        <w:t>Where relevant a separate Barred Check L</w:t>
      </w:r>
      <w:r w:rsidR="00A06969" w:rsidRPr="00702AD1">
        <w:rPr>
          <w:rFonts w:ascii="Arial" w:hAnsi="Arial" w:cs="Arial"/>
          <w:color w:val="auto"/>
        </w:rPr>
        <w:t>ist has been completed;</w:t>
      </w:r>
    </w:p>
    <w:p w:rsidR="00A06969" w:rsidRPr="00702AD1" w:rsidRDefault="00A06969" w:rsidP="001249FE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 w:rsidRPr="00702AD1">
        <w:rPr>
          <w:rFonts w:ascii="Arial" w:hAnsi="Arial" w:cs="Arial"/>
          <w:color w:val="auto"/>
        </w:rPr>
        <w:t>That individuals are not disqualified from working with childre</w:t>
      </w:r>
      <w:r w:rsidR="005240A0" w:rsidRPr="00702AD1">
        <w:rPr>
          <w:rFonts w:ascii="Arial" w:hAnsi="Arial" w:cs="Arial"/>
          <w:color w:val="auto"/>
        </w:rPr>
        <w:t>n under the Child Care (Disqualification) R</w:t>
      </w:r>
      <w:r w:rsidRPr="00702AD1">
        <w:rPr>
          <w:rFonts w:ascii="Arial" w:hAnsi="Arial" w:cs="Arial"/>
          <w:color w:val="auto"/>
        </w:rPr>
        <w:t>egulations 2009 and will adhere to any changes made to this;</w:t>
      </w:r>
    </w:p>
    <w:p w:rsidR="00084A7D" w:rsidRPr="00702AD1" w:rsidRDefault="005240A0" w:rsidP="001249FE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 w:rsidRPr="00702AD1">
        <w:rPr>
          <w:rFonts w:ascii="Arial" w:hAnsi="Arial" w:cs="Arial"/>
          <w:color w:val="auto"/>
        </w:rPr>
        <w:t>A check to include a Secretary of State Prohibition O</w:t>
      </w:r>
      <w:r w:rsidR="00A06969" w:rsidRPr="00702AD1">
        <w:rPr>
          <w:rFonts w:ascii="Arial" w:hAnsi="Arial" w:cs="Arial"/>
          <w:color w:val="auto"/>
        </w:rPr>
        <w:t>rder (Teacher Prohibition Order</w:t>
      </w:r>
      <w:r w:rsidR="00084A7D" w:rsidRPr="00702AD1">
        <w:rPr>
          <w:rFonts w:ascii="Arial" w:hAnsi="Arial" w:cs="Arial"/>
          <w:color w:val="auto"/>
        </w:rPr>
        <w:t xml:space="preserve">); </w:t>
      </w:r>
      <w:r w:rsidR="00A06969" w:rsidRPr="00702AD1">
        <w:rPr>
          <w:rFonts w:ascii="Arial" w:hAnsi="Arial" w:cs="Arial"/>
          <w:color w:val="auto"/>
        </w:rPr>
        <w:t xml:space="preserve"> </w:t>
      </w:r>
    </w:p>
    <w:p w:rsidR="00A06969" w:rsidRPr="00702AD1" w:rsidRDefault="00084A7D" w:rsidP="001249FE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 w:rsidRPr="00702AD1">
        <w:rPr>
          <w:rFonts w:ascii="Arial" w:hAnsi="Arial" w:cs="Arial"/>
          <w:color w:val="auto"/>
        </w:rPr>
        <w:t xml:space="preserve">A </w:t>
      </w:r>
      <w:r w:rsidR="005240A0" w:rsidRPr="00702AD1">
        <w:rPr>
          <w:rFonts w:ascii="Arial" w:hAnsi="Arial" w:cs="Arial"/>
          <w:color w:val="auto"/>
        </w:rPr>
        <w:t>Section 28 D</w:t>
      </w:r>
      <w:r w:rsidR="00A06969" w:rsidRPr="00702AD1">
        <w:rPr>
          <w:rFonts w:ascii="Arial" w:hAnsi="Arial" w:cs="Arial"/>
          <w:color w:val="auto"/>
        </w:rPr>
        <w:t>irection</w:t>
      </w:r>
      <w:r w:rsidR="005240A0" w:rsidRPr="00702AD1">
        <w:rPr>
          <w:rFonts w:ascii="Arial" w:hAnsi="Arial" w:cs="Arial"/>
          <w:color w:val="auto"/>
        </w:rPr>
        <w:t xml:space="preserve"> C</w:t>
      </w:r>
      <w:r w:rsidRPr="00702AD1">
        <w:rPr>
          <w:rFonts w:ascii="Arial" w:hAnsi="Arial" w:cs="Arial"/>
          <w:color w:val="auto"/>
        </w:rPr>
        <w:t xml:space="preserve">heck where </w:t>
      </w:r>
      <w:r w:rsidR="003B24B8" w:rsidRPr="00702AD1">
        <w:rPr>
          <w:rFonts w:ascii="Arial" w:hAnsi="Arial" w:cs="Arial"/>
          <w:color w:val="auto"/>
        </w:rPr>
        <w:t>relevant</w:t>
      </w:r>
      <w:r w:rsidR="005240A0" w:rsidRPr="00702AD1">
        <w:rPr>
          <w:rFonts w:ascii="Arial" w:hAnsi="Arial" w:cs="Arial"/>
          <w:color w:val="auto"/>
        </w:rPr>
        <w:t>,</w:t>
      </w:r>
      <w:r w:rsidR="003B24B8" w:rsidRPr="00702AD1">
        <w:rPr>
          <w:rFonts w:ascii="Arial" w:hAnsi="Arial" w:cs="Arial"/>
          <w:color w:val="auto"/>
        </w:rPr>
        <w:t xml:space="preserve"> which</w:t>
      </w:r>
      <w:r w:rsidRPr="00702AD1">
        <w:rPr>
          <w:rFonts w:ascii="Arial" w:hAnsi="Arial" w:cs="Arial"/>
          <w:color w:val="auto"/>
        </w:rPr>
        <w:t xml:space="preserve"> prohibits or restricts a person from taking part in a</w:t>
      </w:r>
      <w:r w:rsidR="00FD290C" w:rsidRPr="00702AD1">
        <w:rPr>
          <w:rFonts w:ascii="Arial" w:hAnsi="Arial" w:cs="Arial"/>
          <w:color w:val="auto"/>
        </w:rPr>
        <w:t>n</w:t>
      </w:r>
      <w:r w:rsidR="005240A0" w:rsidRPr="00702AD1">
        <w:rPr>
          <w:rFonts w:ascii="Arial" w:hAnsi="Arial" w:cs="Arial"/>
          <w:color w:val="auto"/>
        </w:rPr>
        <w:t>y management of an Independent school, including Academy or F</w:t>
      </w:r>
      <w:r w:rsidRPr="00702AD1">
        <w:rPr>
          <w:rFonts w:ascii="Arial" w:hAnsi="Arial" w:cs="Arial"/>
          <w:color w:val="auto"/>
        </w:rPr>
        <w:t xml:space="preserve">ree school. </w:t>
      </w:r>
      <w:r w:rsidR="00A06969" w:rsidRPr="00702AD1">
        <w:rPr>
          <w:rFonts w:ascii="Arial" w:hAnsi="Arial" w:cs="Arial"/>
          <w:color w:val="auto"/>
        </w:rPr>
        <w:t xml:space="preserve">  </w:t>
      </w:r>
    </w:p>
    <w:p w:rsidR="00456930" w:rsidRPr="00702AD1" w:rsidRDefault="00A06969" w:rsidP="00702AD1">
      <w:pPr>
        <w:pStyle w:val="Default"/>
        <w:rPr>
          <w:rFonts w:ascii="Arial" w:hAnsi="Arial" w:cs="Arial"/>
          <w:color w:val="auto"/>
        </w:rPr>
      </w:pPr>
      <w:r w:rsidRPr="006069F1">
        <w:rPr>
          <w:rFonts w:ascii="Arial" w:hAnsi="Arial" w:cs="Arial"/>
          <w:color w:val="auto"/>
        </w:rPr>
        <w:t xml:space="preserve"> </w:t>
      </w:r>
      <w:r w:rsidR="00341DB9" w:rsidRPr="006069F1">
        <w:rPr>
          <w:rFonts w:ascii="Arial" w:hAnsi="Arial" w:cs="Arial"/>
          <w:color w:val="auto"/>
        </w:rPr>
        <w:t xml:space="preserve"> </w:t>
      </w:r>
      <w:r w:rsidR="00FE292E" w:rsidRPr="006069F1">
        <w:rPr>
          <w:rFonts w:ascii="Arial" w:hAnsi="Arial" w:cs="Arial"/>
          <w:color w:val="auto"/>
        </w:rPr>
        <w:t xml:space="preserve"> </w:t>
      </w:r>
    </w:p>
    <w:p w:rsidR="00F0478A" w:rsidRPr="00702AD1" w:rsidRDefault="00FE292E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702AD1">
        <w:rPr>
          <w:rFonts w:ascii="Arial" w:hAnsi="Arial" w:cs="Arial"/>
          <w:color w:val="auto"/>
          <w:sz w:val="24"/>
          <w:szCs w:val="24"/>
        </w:rPr>
        <w:t>Dealing with allegations against staff and volunteers who work with children</w:t>
      </w:r>
    </w:p>
    <w:p w:rsidR="005240A0" w:rsidRPr="006069F1" w:rsidRDefault="00C255D2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The School </w:t>
      </w:r>
      <w:r w:rsidR="00F0478A" w:rsidRPr="006069F1">
        <w:rPr>
          <w:rFonts w:ascii="Arial" w:hAnsi="Arial" w:cs="Arial"/>
          <w:szCs w:val="24"/>
        </w:rPr>
        <w:t xml:space="preserve">will adhere to the procedures set out under </w:t>
      </w:r>
      <w:r w:rsidR="00F7156D" w:rsidRPr="006069F1">
        <w:rPr>
          <w:rFonts w:ascii="Arial" w:hAnsi="Arial" w:cs="Arial"/>
          <w:szCs w:val="24"/>
        </w:rPr>
        <w:t>‘Allegations Made A</w:t>
      </w:r>
      <w:r w:rsidR="00622A88" w:rsidRPr="006069F1">
        <w:rPr>
          <w:rFonts w:ascii="Arial" w:hAnsi="Arial" w:cs="Arial"/>
          <w:szCs w:val="24"/>
        </w:rPr>
        <w:t>g</w:t>
      </w:r>
      <w:r w:rsidR="00F7156D" w:rsidRPr="006069F1">
        <w:rPr>
          <w:rFonts w:ascii="Arial" w:hAnsi="Arial" w:cs="Arial"/>
          <w:szCs w:val="24"/>
        </w:rPr>
        <w:t>ainst P</w:t>
      </w:r>
      <w:r w:rsidR="00622A88" w:rsidRPr="006069F1">
        <w:rPr>
          <w:rFonts w:ascii="Arial" w:hAnsi="Arial" w:cs="Arial"/>
          <w:szCs w:val="24"/>
        </w:rPr>
        <w:t>rofessionals</w:t>
      </w:r>
      <w:r w:rsidR="00F7156D" w:rsidRPr="006069F1">
        <w:rPr>
          <w:rFonts w:ascii="Arial" w:hAnsi="Arial" w:cs="Arial"/>
          <w:szCs w:val="24"/>
        </w:rPr>
        <w:t>’</w:t>
      </w:r>
      <w:r w:rsidR="00622A88" w:rsidRPr="006069F1">
        <w:rPr>
          <w:rFonts w:ascii="Arial" w:hAnsi="Arial" w:cs="Arial"/>
          <w:szCs w:val="24"/>
        </w:rPr>
        <w:t xml:space="preserve"> (allegations of abuse by teachers and other</w:t>
      </w:r>
      <w:r w:rsidR="00F7156D" w:rsidRPr="006069F1">
        <w:rPr>
          <w:rFonts w:ascii="Arial" w:hAnsi="Arial" w:cs="Arial"/>
          <w:szCs w:val="24"/>
        </w:rPr>
        <w:t xml:space="preserve"> staff), </w:t>
      </w:r>
      <w:r w:rsidR="00622A88" w:rsidRPr="006069F1">
        <w:rPr>
          <w:rFonts w:ascii="Arial" w:hAnsi="Arial" w:cs="Arial"/>
          <w:szCs w:val="24"/>
        </w:rPr>
        <w:t>this can be found via the following link</w:t>
      </w:r>
      <w:r w:rsidR="001F29C0" w:rsidRPr="006069F1">
        <w:rPr>
          <w:rFonts w:ascii="Arial" w:hAnsi="Arial" w:cs="Arial"/>
          <w:szCs w:val="24"/>
        </w:rPr>
        <w:t>:</w:t>
      </w:r>
    </w:p>
    <w:p w:rsidR="001F29C0" w:rsidRPr="00702AD1" w:rsidRDefault="005B21A1" w:rsidP="006069F1">
      <w:pPr>
        <w:spacing w:after="0"/>
        <w:rPr>
          <w:rFonts w:ascii="Arial" w:hAnsi="Arial" w:cs="Arial"/>
          <w:szCs w:val="24"/>
        </w:rPr>
      </w:pPr>
      <w:hyperlink r:id="rId28" w:history="1">
        <w:r w:rsidR="005240A0" w:rsidRPr="00702AD1">
          <w:rPr>
            <w:rStyle w:val="Hyperlink"/>
            <w:rFonts w:ascii="Arial" w:hAnsi="Arial" w:cs="Arial"/>
            <w:szCs w:val="24"/>
          </w:rPr>
          <w:t>http://derbyshirescbs.proceduresonline.com/chapters/p_alleg_staff_carer_volunteer.html</w:t>
        </w:r>
      </w:hyperlink>
      <w:r w:rsidR="005240A0" w:rsidRPr="00702AD1">
        <w:rPr>
          <w:rFonts w:ascii="Arial" w:hAnsi="Arial" w:cs="Arial"/>
          <w:szCs w:val="24"/>
        </w:rPr>
        <w:t xml:space="preserve"> </w:t>
      </w:r>
    </w:p>
    <w:p w:rsidR="00C255D2" w:rsidRPr="006069F1" w:rsidRDefault="00C255D2" w:rsidP="006069F1">
      <w:pPr>
        <w:spacing w:after="0"/>
        <w:rPr>
          <w:rFonts w:ascii="Arial" w:hAnsi="Arial" w:cs="Arial"/>
          <w:szCs w:val="24"/>
        </w:rPr>
      </w:pPr>
    </w:p>
    <w:p w:rsidR="00C255D2" w:rsidRPr="00702AD1" w:rsidRDefault="00093447" w:rsidP="006069F1">
      <w:pPr>
        <w:spacing w:after="0"/>
        <w:rPr>
          <w:rFonts w:ascii="Arial" w:hAnsi="Arial" w:cs="Arial"/>
          <w:szCs w:val="24"/>
        </w:rPr>
      </w:pPr>
      <w:r w:rsidRPr="00702AD1">
        <w:rPr>
          <w:rFonts w:ascii="Arial" w:hAnsi="Arial" w:cs="Arial"/>
          <w:szCs w:val="24"/>
        </w:rPr>
        <w:t>If a member of staff has concerns about another member of staff</w:t>
      </w:r>
      <w:r w:rsidR="00DE1C45" w:rsidRPr="00702AD1">
        <w:rPr>
          <w:rFonts w:ascii="Arial" w:hAnsi="Arial" w:cs="Arial"/>
          <w:szCs w:val="24"/>
        </w:rPr>
        <w:t>,</w:t>
      </w:r>
      <w:r w:rsidRPr="00702AD1">
        <w:rPr>
          <w:rFonts w:ascii="Arial" w:hAnsi="Arial" w:cs="Arial"/>
          <w:szCs w:val="24"/>
        </w:rPr>
        <w:t xml:space="preserve"> then this will be refer</w:t>
      </w:r>
      <w:r w:rsidR="00702AD1">
        <w:rPr>
          <w:rFonts w:ascii="Arial" w:hAnsi="Arial" w:cs="Arial"/>
          <w:szCs w:val="24"/>
        </w:rPr>
        <w:t xml:space="preserve">red to the </w:t>
      </w:r>
      <w:proofErr w:type="spellStart"/>
      <w:r w:rsidR="00702AD1">
        <w:rPr>
          <w:rFonts w:ascii="Arial" w:hAnsi="Arial" w:cs="Arial"/>
          <w:szCs w:val="24"/>
        </w:rPr>
        <w:t>Headteacher</w:t>
      </w:r>
      <w:proofErr w:type="spellEnd"/>
      <w:r w:rsidRPr="00702AD1">
        <w:rPr>
          <w:rFonts w:ascii="Arial" w:hAnsi="Arial" w:cs="Arial"/>
          <w:szCs w:val="24"/>
        </w:rPr>
        <w:t>.</w:t>
      </w:r>
      <w:r w:rsidR="00381C7C" w:rsidRPr="00702AD1">
        <w:rPr>
          <w:rFonts w:ascii="Arial" w:hAnsi="Arial" w:cs="Arial"/>
          <w:szCs w:val="24"/>
        </w:rPr>
        <w:t xml:space="preserve"> </w:t>
      </w:r>
      <w:r w:rsidRPr="00702AD1">
        <w:rPr>
          <w:rFonts w:ascii="Arial" w:hAnsi="Arial" w:cs="Arial"/>
          <w:szCs w:val="24"/>
        </w:rPr>
        <w:t xml:space="preserve"> Where there are concerns about the </w:t>
      </w:r>
      <w:proofErr w:type="spellStart"/>
      <w:r w:rsidRPr="00702AD1">
        <w:rPr>
          <w:rFonts w:ascii="Arial" w:hAnsi="Arial" w:cs="Arial"/>
          <w:szCs w:val="24"/>
        </w:rPr>
        <w:t>Headtea</w:t>
      </w:r>
      <w:r w:rsidR="00702AD1">
        <w:rPr>
          <w:rFonts w:ascii="Arial" w:hAnsi="Arial" w:cs="Arial"/>
          <w:szCs w:val="24"/>
        </w:rPr>
        <w:t>cher</w:t>
      </w:r>
      <w:proofErr w:type="spellEnd"/>
      <w:r w:rsidRPr="00702AD1">
        <w:rPr>
          <w:rFonts w:ascii="Arial" w:hAnsi="Arial" w:cs="Arial"/>
          <w:szCs w:val="24"/>
        </w:rPr>
        <w:t xml:space="preserve"> this wi</w:t>
      </w:r>
      <w:r w:rsidR="00381C7C" w:rsidRPr="00702AD1">
        <w:rPr>
          <w:rFonts w:ascii="Arial" w:hAnsi="Arial" w:cs="Arial"/>
          <w:szCs w:val="24"/>
        </w:rPr>
        <w:t>ll be referred to the Chair of G</w:t>
      </w:r>
      <w:r w:rsidRPr="00702AD1">
        <w:rPr>
          <w:rFonts w:ascii="Arial" w:hAnsi="Arial" w:cs="Arial"/>
          <w:szCs w:val="24"/>
        </w:rPr>
        <w:t>overnors.   We will ensure that all allegations are discussed with the Local Authority Designated Lead (LADO) in every case and b</w:t>
      </w:r>
      <w:r w:rsidR="00381C7C" w:rsidRPr="00702AD1">
        <w:rPr>
          <w:rFonts w:ascii="Arial" w:hAnsi="Arial" w:cs="Arial"/>
          <w:szCs w:val="24"/>
        </w:rPr>
        <w:t>y an appropriate member of the Senior Management T</w:t>
      </w:r>
      <w:r w:rsidR="00702AD1">
        <w:rPr>
          <w:rFonts w:ascii="Arial" w:hAnsi="Arial" w:cs="Arial"/>
          <w:szCs w:val="24"/>
        </w:rPr>
        <w:t xml:space="preserve">eam.  </w:t>
      </w:r>
      <w:r w:rsidR="00C255D2" w:rsidRPr="00702AD1">
        <w:rPr>
          <w:rFonts w:ascii="Arial" w:hAnsi="Arial" w:cs="Arial"/>
          <w:szCs w:val="24"/>
        </w:rPr>
        <w:t xml:space="preserve">We will </w:t>
      </w:r>
      <w:r w:rsidRPr="00702AD1">
        <w:rPr>
          <w:rFonts w:ascii="Arial" w:hAnsi="Arial" w:cs="Arial"/>
          <w:szCs w:val="24"/>
        </w:rPr>
        <w:t>inform all our staff that any- one can report</w:t>
      </w:r>
      <w:r w:rsidR="00C255D2" w:rsidRPr="00702AD1">
        <w:rPr>
          <w:rFonts w:ascii="Arial" w:hAnsi="Arial" w:cs="Arial"/>
          <w:szCs w:val="24"/>
        </w:rPr>
        <w:t xml:space="preserve"> direct</w:t>
      </w:r>
      <w:r w:rsidRPr="00702AD1">
        <w:rPr>
          <w:rFonts w:ascii="Arial" w:hAnsi="Arial" w:cs="Arial"/>
          <w:szCs w:val="24"/>
        </w:rPr>
        <w:t xml:space="preserve"> to LADO any concerns about a member of staff.</w:t>
      </w:r>
    </w:p>
    <w:p w:rsidR="00702AD1" w:rsidRDefault="00702AD1" w:rsidP="006069F1">
      <w:pPr>
        <w:pStyle w:val="Default"/>
        <w:spacing w:line="276" w:lineRule="auto"/>
        <w:rPr>
          <w:rFonts w:ascii="Arial" w:hAnsi="Arial" w:cs="Arial"/>
          <w:i/>
          <w:color w:val="auto"/>
          <w:lang w:eastAsia="en-GB"/>
        </w:rPr>
      </w:pPr>
    </w:p>
    <w:p w:rsidR="00702AD1" w:rsidRDefault="00702AD1" w:rsidP="006069F1">
      <w:pPr>
        <w:pStyle w:val="Default"/>
        <w:spacing w:line="276" w:lineRule="auto"/>
        <w:rPr>
          <w:rFonts w:ascii="Arial" w:hAnsi="Arial" w:cs="Arial"/>
          <w:i/>
          <w:color w:val="auto"/>
          <w:lang w:eastAsia="en-GB"/>
        </w:rPr>
      </w:pPr>
      <w:r>
        <w:rPr>
          <w:rFonts w:ascii="Arial" w:hAnsi="Arial" w:cs="Arial"/>
          <w:i/>
          <w:color w:val="auto"/>
          <w:lang w:eastAsia="en-GB"/>
        </w:rPr>
        <w:t>Please refer to the LADO flow-chart which is displayed in the ‘Ocean Room’.</w:t>
      </w:r>
    </w:p>
    <w:p w:rsidR="00702AD1" w:rsidRDefault="00702AD1" w:rsidP="006069F1">
      <w:pPr>
        <w:pStyle w:val="Default"/>
        <w:spacing w:line="276" w:lineRule="auto"/>
        <w:rPr>
          <w:rFonts w:ascii="Arial" w:hAnsi="Arial" w:cs="Arial"/>
          <w:i/>
          <w:color w:val="auto"/>
          <w:lang w:eastAsia="en-GB"/>
        </w:rPr>
      </w:pPr>
    </w:p>
    <w:p w:rsidR="00FE292E" w:rsidRPr="006069F1" w:rsidRDefault="00702AD1" w:rsidP="006069F1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The school</w:t>
      </w:r>
      <w:r w:rsidR="00C255D2" w:rsidRPr="006069F1">
        <w:rPr>
          <w:rFonts w:ascii="Arial" w:hAnsi="Arial" w:cs="Arial"/>
          <w:color w:val="auto"/>
        </w:rPr>
        <w:t xml:space="preserve"> </w:t>
      </w:r>
      <w:r w:rsidR="00C44C5B" w:rsidRPr="006069F1">
        <w:rPr>
          <w:rFonts w:ascii="Arial" w:hAnsi="Arial" w:cs="Arial"/>
          <w:color w:val="auto"/>
        </w:rPr>
        <w:t>will ensure we have followed all the necessary duties and processes under</w:t>
      </w:r>
      <w:r w:rsidR="00D55DF7" w:rsidRPr="006069F1">
        <w:rPr>
          <w:rFonts w:ascii="Arial" w:hAnsi="Arial" w:cs="Arial"/>
          <w:color w:val="auto"/>
        </w:rPr>
        <w:t xml:space="preserve"> </w:t>
      </w:r>
      <w:r w:rsidR="00E633FB" w:rsidRPr="006069F1">
        <w:rPr>
          <w:rFonts w:ascii="Arial" w:hAnsi="Arial" w:cs="Arial"/>
          <w:color w:val="auto"/>
        </w:rPr>
        <w:t xml:space="preserve">this process and </w:t>
      </w:r>
      <w:r w:rsidR="00093447" w:rsidRPr="00702AD1">
        <w:rPr>
          <w:rFonts w:ascii="Arial" w:hAnsi="Arial" w:cs="Arial"/>
          <w:color w:val="auto"/>
        </w:rPr>
        <w:t xml:space="preserve">under Whistle Blowing </w:t>
      </w:r>
      <w:r w:rsidR="00093447" w:rsidRPr="006069F1">
        <w:rPr>
          <w:rFonts w:ascii="Arial" w:hAnsi="Arial" w:cs="Arial"/>
          <w:color w:val="auto"/>
        </w:rPr>
        <w:t xml:space="preserve">and </w:t>
      </w:r>
      <w:r w:rsidR="00E633FB" w:rsidRPr="006069F1">
        <w:rPr>
          <w:rFonts w:ascii="Arial" w:hAnsi="Arial" w:cs="Arial"/>
          <w:color w:val="auto"/>
        </w:rPr>
        <w:t>this w</w:t>
      </w:r>
      <w:r w:rsidR="00FE292E" w:rsidRPr="006069F1">
        <w:rPr>
          <w:rFonts w:ascii="Arial" w:hAnsi="Arial" w:cs="Arial"/>
        </w:rPr>
        <w:t>ill be</w:t>
      </w:r>
      <w:r w:rsidR="00381C7C" w:rsidRPr="006069F1">
        <w:rPr>
          <w:rFonts w:ascii="Arial" w:hAnsi="Arial" w:cs="Arial"/>
        </w:rPr>
        <w:t xml:space="preserve"> undertaken</w:t>
      </w:r>
      <w:r w:rsidR="001F29C0" w:rsidRPr="006069F1">
        <w:rPr>
          <w:rFonts w:ascii="Arial" w:hAnsi="Arial" w:cs="Arial"/>
        </w:rPr>
        <w:t xml:space="preserve"> in accordance with </w:t>
      </w:r>
      <w:r w:rsidR="00381C7C" w:rsidRPr="006069F1">
        <w:rPr>
          <w:rFonts w:ascii="Arial" w:hAnsi="Arial" w:cs="Arial"/>
        </w:rPr>
        <w:t>guidance’s</w:t>
      </w:r>
      <w:r w:rsidR="00FE292E" w:rsidRPr="006069F1">
        <w:rPr>
          <w:rFonts w:ascii="Arial" w:hAnsi="Arial" w:cs="Arial"/>
        </w:rPr>
        <w:t xml:space="preserve">: </w:t>
      </w:r>
    </w:p>
    <w:p w:rsidR="001F29C0" w:rsidRPr="006069F1" w:rsidRDefault="001F29C0" w:rsidP="006069F1">
      <w:pPr>
        <w:pStyle w:val="Default"/>
        <w:spacing w:line="276" w:lineRule="auto"/>
        <w:rPr>
          <w:rFonts w:ascii="Arial" w:hAnsi="Arial" w:cs="Arial"/>
        </w:rPr>
      </w:pPr>
    </w:p>
    <w:p w:rsidR="00E633FB" w:rsidRPr="00702AD1" w:rsidRDefault="00341DB9" w:rsidP="006069F1">
      <w:pPr>
        <w:pStyle w:val="Default"/>
        <w:spacing w:line="276" w:lineRule="auto"/>
        <w:rPr>
          <w:rFonts w:ascii="Arial" w:hAnsi="Arial" w:cs="Arial"/>
          <w:i/>
          <w:color w:val="auto"/>
        </w:rPr>
      </w:pPr>
      <w:r w:rsidRPr="00702AD1">
        <w:rPr>
          <w:rFonts w:ascii="Arial" w:hAnsi="Arial" w:cs="Arial"/>
          <w:color w:val="auto"/>
        </w:rPr>
        <w:lastRenderedPageBreak/>
        <w:t>Where there are allegations that are substantiated</w:t>
      </w:r>
      <w:r w:rsidR="00381C7C" w:rsidRPr="00702AD1">
        <w:rPr>
          <w:rFonts w:ascii="Arial" w:hAnsi="Arial" w:cs="Arial"/>
          <w:color w:val="auto"/>
        </w:rPr>
        <w:t>,</w:t>
      </w:r>
      <w:r w:rsidRPr="00702AD1">
        <w:rPr>
          <w:rFonts w:ascii="Arial" w:hAnsi="Arial" w:cs="Arial"/>
          <w:color w:val="auto"/>
        </w:rPr>
        <w:t xml:space="preserve"> t</w:t>
      </w:r>
      <w:r w:rsidR="00702AD1" w:rsidRPr="00702AD1">
        <w:rPr>
          <w:rFonts w:ascii="Arial" w:hAnsi="Arial" w:cs="Arial"/>
          <w:color w:val="auto"/>
        </w:rPr>
        <w:t xml:space="preserve">he School </w:t>
      </w:r>
      <w:r w:rsidR="00E633FB" w:rsidRPr="00702AD1">
        <w:rPr>
          <w:rFonts w:ascii="Arial" w:hAnsi="Arial" w:cs="Arial"/>
          <w:color w:val="auto"/>
        </w:rPr>
        <w:t xml:space="preserve">will fully ensure any </w:t>
      </w:r>
      <w:r w:rsidRPr="00702AD1">
        <w:rPr>
          <w:rFonts w:ascii="Arial" w:hAnsi="Arial" w:cs="Arial"/>
          <w:color w:val="auto"/>
        </w:rPr>
        <w:t xml:space="preserve">specific actions are undertaken </w:t>
      </w:r>
      <w:r w:rsidR="00E633FB" w:rsidRPr="00702AD1">
        <w:rPr>
          <w:rFonts w:ascii="Arial" w:hAnsi="Arial" w:cs="Arial"/>
          <w:color w:val="auto"/>
        </w:rPr>
        <w:t xml:space="preserve">on management and exit </w:t>
      </w:r>
      <w:r w:rsidR="00ED3672" w:rsidRPr="00702AD1">
        <w:rPr>
          <w:rFonts w:ascii="Arial" w:hAnsi="Arial" w:cs="Arial"/>
          <w:color w:val="auto"/>
        </w:rPr>
        <w:t>arrangements</w:t>
      </w:r>
      <w:r w:rsidRPr="00702AD1">
        <w:rPr>
          <w:rFonts w:ascii="Arial" w:hAnsi="Arial" w:cs="Arial"/>
          <w:color w:val="auto"/>
        </w:rPr>
        <w:t xml:space="preserve"> as </w:t>
      </w:r>
      <w:r w:rsidR="00E633FB" w:rsidRPr="00702AD1">
        <w:rPr>
          <w:rFonts w:ascii="Arial" w:hAnsi="Arial" w:cs="Arial"/>
          <w:color w:val="auto"/>
        </w:rPr>
        <w:t>outlined in the “Keeping Children Safe in Education</w:t>
      </w:r>
      <w:r w:rsidR="00C214B6" w:rsidRPr="00702AD1">
        <w:rPr>
          <w:rFonts w:ascii="Arial" w:hAnsi="Arial" w:cs="Arial"/>
          <w:color w:val="auto"/>
        </w:rPr>
        <w:t xml:space="preserve"> 201</w:t>
      </w:r>
      <w:r w:rsidR="00ED56E7" w:rsidRPr="00702AD1">
        <w:rPr>
          <w:rFonts w:ascii="Arial" w:hAnsi="Arial" w:cs="Arial"/>
          <w:color w:val="auto"/>
        </w:rPr>
        <w:t>6</w:t>
      </w:r>
      <w:r w:rsidR="00E633FB" w:rsidRPr="00702AD1">
        <w:rPr>
          <w:rFonts w:ascii="Arial" w:hAnsi="Arial" w:cs="Arial"/>
          <w:color w:val="auto"/>
        </w:rPr>
        <w:t>” Guidance pg</w:t>
      </w:r>
      <w:r w:rsidR="000127B0" w:rsidRPr="00702AD1">
        <w:rPr>
          <w:rFonts w:ascii="Arial" w:hAnsi="Arial" w:cs="Arial"/>
          <w:color w:val="auto"/>
        </w:rPr>
        <w:t>.</w:t>
      </w:r>
      <w:r w:rsidRPr="00702AD1">
        <w:rPr>
          <w:rFonts w:ascii="Arial" w:hAnsi="Arial" w:cs="Arial"/>
          <w:color w:val="auto"/>
        </w:rPr>
        <w:t xml:space="preserve"> 49/50. </w:t>
      </w:r>
      <w:r w:rsidR="00E633FB" w:rsidRPr="00702AD1">
        <w:rPr>
          <w:rFonts w:ascii="Arial" w:hAnsi="Arial" w:cs="Arial"/>
          <w:color w:val="auto"/>
        </w:rPr>
        <w:t xml:space="preserve"> </w:t>
      </w:r>
    </w:p>
    <w:p w:rsidR="00E249FE" w:rsidRPr="006069F1" w:rsidRDefault="00E249FE" w:rsidP="00702AD1">
      <w:pPr>
        <w:pStyle w:val="Default"/>
        <w:rPr>
          <w:rFonts w:ascii="Arial" w:hAnsi="Arial" w:cs="Arial"/>
          <w:i/>
          <w:color w:val="auto"/>
        </w:rPr>
      </w:pPr>
    </w:p>
    <w:p w:rsidR="00FE292E" w:rsidRPr="00702AD1" w:rsidRDefault="00CF0747" w:rsidP="006069F1">
      <w:pPr>
        <w:pStyle w:val="Heading2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702AD1">
        <w:rPr>
          <w:rFonts w:ascii="Arial" w:hAnsi="Arial" w:cs="Arial"/>
          <w:color w:val="auto"/>
          <w:sz w:val="24"/>
          <w:szCs w:val="24"/>
          <w:lang w:eastAsia="en-GB"/>
        </w:rPr>
        <w:t>I</w:t>
      </w:r>
      <w:r w:rsidR="00FE292E" w:rsidRPr="00702AD1">
        <w:rPr>
          <w:rFonts w:ascii="Arial" w:hAnsi="Arial" w:cs="Arial"/>
          <w:color w:val="auto"/>
          <w:sz w:val="24"/>
          <w:szCs w:val="24"/>
          <w:lang w:eastAsia="en-GB"/>
        </w:rPr>
        <w:t xml:space="preserve">mportant </w:t>
      </w:r>
      <w:r w:rsidR="003D20AF" w:rsidRPr="00702AD1">
        <w:rPr>
          <w:rFonts w:ascii="Arial" w:hAnsi="Arial" w:cs="Arial"/>
          <w:color w:val="auto"/>
          <w:sz w:val="24"/>
          <w:szCs w:val="24"/>
          <w:lang w:eastAsia="en-GB"/>
        </w:rPr>
        <w:t>c</w:t>
      </w:r>
      <w:r w:rsidR="00FE292E" w:rsidRPr="00702AD1">
        <w:rPr>
          <w:rFonts w:ascii="Arial" w:hAnsi="Arial" w:cs="Arial"/>
          <w:color w:val="auto"/>
          <w:sz w:val="24"/>
          <w:szCs w:val="24"/>
          <w:lang w:eastAsia="en-GB"/>
        </w:rPr>
        <w:t xml:space="preserve">ontact </w:t>
      </w:r>
      <w:r w:rsidR="003D20AF" w:rsidRPr="00702AD1">
        <w:rPr>
          <w:rFonts w:ascii="Arial" w:hAnsi="Arial" w:cs="Arial"/>
          <w:color w:val="auto"/>
          <w:sz w:val="24"/>
          <w:szCs w:val="24"/>
          <w:lang w:eastAsia="en-GB"/>
        </w:rPr>
        <w:t>d</w:t>
      </w:r>
      <w:r w:rsidR="00FE292E" w:rsidRPr="00702AD1">
        <w:rPr>
          <w:rFonts w:ascii="Arial" w:hAnsi="Arial" w:cs="Arial"/>
          <w:color w:val="auto"/>
          <w:sz w:val="24"/>
          <w:szCs w:val="24"/>
          <w:lang w:eastAsia="en-GB"/>
        </w:rPr>
        <w:t>etails</w:t>
      </w:r>
    </w:p>
    <w:p w:rsidR="00FE292E" w:rsidRPr="006069F1" w:rsidRDefault="00FE292E" w:rsidP="006069F1">
      <w:pPr>
        <w:spacing w:after="0" w:line="336" w:lineRule="auto"/>
        <w:rPr>
          <w:rFonts w:ascii="Arial" w:hAnsi="Arial" w:cs="Arial"/>
          <w:b/>
          <w:bCs/>
          <w:color w:val="666666"/>
          <w:szCs w:val="24"/>
          <w:lang w:eastAsia="en-GB"/>
        </w:rPr>
      </w:pPr>
    </w:p>
    <w:p w:rsidR="00702AD1" w:rsidRPr="00702AD1" w:rsidRDefault="00790623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bCs/>
          <w:szCs w:val="24"/>
          <w:lang w:eastAsia="en-GB"/>
        </w:rPr>
        <w:t>Starting Point:</w:t>
      </w:r>
      <w:r w:rsidR="003B2A75" w:rsidRPr="00702AD1">
        <w:rPr>
          <w:rFonts w:ascii="Arial" w:hAnsi="Arial" w:cs="Arial"/>
          <w:b/>
          <w:bCs/>
          <w:szCs w:val="24"/>
          <w:lang w:eastAsia="en-GB"/>
        </w:rPr>
        <w:t xml:space="preserve">         </w:t>
      </w:r>
      <w:r w:rsidR="00FE292E" w:rsidRPr="00702AD1">
        <w:rPr>
          <w:rFonts w:ascii="Arial" w:hAnsi="Arial" w:cs="Arial"/>
          <w:b/>
          <w:bCs/>
          <w:szCs w:val="24"/>
          <w:lang w:eastAsia="en-GB"/>
        </w:rPr>
        <w:t>Tel: </w:t>
      </w:r>
      <w:r w:rsidR="00F22615" w:rsidRPr="00702AD1">
        <w:rPr>
          <w:rFonts w:ascii="Arial" w:hAnsi="Arial" w:cs="Arial"/>
          <w:b/>
          <w:bCs/>
          <w:szCs w:val="24"/>
          <w:lang w:eastAsia="en-GB"/>
        </w:rPr>
        <w:t>01629 533</w:t>
      </w:r>
      <w:r w:rsidR="00456930" w:rsidRPr="00702AD1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="00F22615" w:rsidRPr="00702AD1">
        <w:rPr>
          <w:rFonts w:ascii="Arial" w:hAnsi="Arial" w:cs="Arial"/>
          <w:b/>
          <w:bCs/>
          <w:szCs w:val="24"/>
          <w:lang w:eastAsia="en-GB"/>
        </w:rPr>
        <w:t>190</w:t>
      </w:r>
      <w:r w:rsidR="00FE292E" w:rsidRPr="00702AD1">
        <w:rPr>
          <w:rFonts w:ascii="Arial" w:hAnsi="Arial" w:cs="Arial"/>
          <w:szCs w:val="24"/>
          <w:lang w:eastAsia="en-GB"/>
        </w:rPr>
        <w:br/>
      </w:r>
      <w:r w:rsidR="00091002" w:rsidRPr="00702AD1">
        <w:rPr>
          <w:rFonts w:ascii="Arial" w:hAnsi="Arial" w:cs="Arial"/>
          <w:szCs w:val="24"/>
          <w:lang w:eastAsia="en-GB"/>
        </w:rPr>
        <w:t xml:space="preserve">24/7, 365 days per week Derbyshire contact and referral service for concerns that a child is suffering </w:t>
      </w:r>
      <w:r w:rsidR="00702AD1">
        <w:rPr>
          <w:rFonts w:ascii="Arial" w:hAnsi="Arial" w:cs="Arial"/>
          <w:szCs w:val="24"/>
          <w:lang w:eastAsia="en-GB"/>
        </w:rPr>
        <w:t>or at risk of significant harm</w:t>
      </w:r>
    </w:p>
    <w:p w:rsidR="00702AD1" w:rsidRPr="00702AD1" w:rsidRDefault="00702AD1" w:rsidP="00702AD1">
      <w:pPr>
        <w:pStyle w:val="ListParagraph"/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</w:p>
    <w:p w:rsidR="00702AD1" w:rsidRPr="00702AD1" w:rsidRDefault="00091002" w:rsidP="001249FE">
      <w:pPr>
        <w:pStyle w:val="ListParagraph"/>
        <w:numPr>
          <w:ilvl w:val="0"/>
          <w:numId w:val="34"/>
        </w:numPr>
        <w:spacing w:after="0" w:line="336" w:lineRule="auto"/>
        <w:rPr>
          <w:rStyle w:val="Hyperlink"/>
          <w:rFonts w:ascii="Arial" w:hAnsi="Arial" w:cs="Arial"/>
          <w:b/>
          <w:bCs/>
          <w:color w:val="auto"/>
          <w:szCs w:val="24"/>
          <w:u w:val="none"/>
          <w:lang w:eastAsia="en-GB"/>
        </w:rPr>
      </w:pPr>
      <w:r w:rsidRPr="00702AD1">
        <w:rPr>
          <w:rFonts w:ascii="Arial" w:hAnsi="Arial" w:cs="Arial"/>
        </w:rPr>
        <w:t xml:space="preserve">All other requests for support for children and their families use an on line referral form </w:t>
      </w:r>
      <w:hyperlink r:id="rId29" w:history="1">
        <w:r w:rsidRPr="00702AD1">
          <w:rPr>
            <w:rStyle w:val="Hyperlink"/>
            <w:rFonts w:ascii="Arial" w:hAnsi="Arial" w:cs="Arial"/>
            <w:color w:val="auto"/>
          </w:rPr>
          <w:t>www.derbyshire.gov.uk/startingpoint</w:t>
        </w:r>
      </w:hyperlink>
    </w:p>
    <w:p w:rsidR="00702AD1" w:rsidRPr="00702AD1" w:rsidRDefault="00702AD1" w:rsidP="00702AD1">
      <w:pPr>
        <w:pStyle w:val="ListParagraph"/>
        <w:rPr>
          <w:rFonts w:ascii="Arial" w:hAnsi="Arial" w:cs="Arial"/>
          <w:b/>
          <w:bCs/>
          <w:szCs w:val="24"/>
          <w:lang w:eastAsia="en-GB"/>
        </w:rPr>
      </w:pPr>
    </w:p>
    <w:p w:rsidR="00702AD1" w:rsidRDefault="005323B7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bCs/>
          <w:szCs w:val="24"/>
          <w:lang w:eastAsia="en-GB"/>
        </w:rPr>
        <w:t>Call Derbyshire</w:t>
      </w:r>
      <w:r w:rsidR="007A7159" w:rsidRPr="00702AD1">
        <w:rPr>
          <w:rFonts w:ascii="Arial" w:hAnsi="Arial" w:cs="Arial"/>
          <w:b/>
          <w:bCs/>
          <w:szCs w:val="24"/>
          <w:lang w:eastAsia="en-GB"/>
        </w:rPr>
        <w:t xml:space="preserve"> (Derbyshire </w:t>
      </w:r>
      <w:r w:rsidRPr="00702AD1">
        <w:rPr>
          <w:rFonts w:ascii="Arial" w:hAnsi="Arial" w:cs="Arial"/>
          <w:b/>
          <w:bCs/>
          <w:szCs w:val="24"/>
          <w:lang w:eastAsia="en-GB"/>
        </w:rPr>
        <w:t>adults 18+)</w:t>
      </w:r>
      <w:r w:rsidR="007A7159" w:rsidRPr="00702AD1">
        <w:rPr>
          <w:rFonts w:ascii="Arial" w:hAnsi="Arial" w:cs="Arial"/>
          <w:b/>
          <w:bCs/>
          <w:szCs w:val="24"/>
          <w:lang w:eastAsia="en-GB"/>
        </w:rPr>
        <w:t>:</w:t>
      </w:r>
      <w:r w:rsidR="003B2A75" w:rsidRPr="00702AD1">
        <w:rPr>
          <w:rFonts w:ascii="Arial" w:hAnsi="Arial" w:cs="Arial"/>
          <w:b/>
          <w:bCs/>
          <w:szCs w:val="24"/>
          <w:lang w:eastAsia="en-GB"/>
        </w:rPr>
        <w:t xml:space="preserve">     </w:t>
      </w:r>
      <w:r w:rsidR="007A7159" w:rsidRPr="00702AD1">
        <w:rPr>
          <w:rFonts w:ascii="Arial" w:hAnsi="Arial" w:cs="Arial"/>
          <w:b/>
          <w:bCs/>
          <w:szCs w:val="24"/>
          <w:lang w:eastAsia="en-GB"/>
        </w:rPr>
        <w:t>Tel: 01629 533 190</w:t>
      </w:r>
    </w:p>
    <w:p w:rsidR="00702AD1" w:rsidRPr="00702AD1" w:rsidRDefault="00702AD1" w:rsidP="00702AD1">
      <w:pPr>
        <w:pStyle w:val="ListParagraph"/>
        <w:rPr>
          <w:rFonts w:ascii="Arial" w:hAnsi="Arial" w:cs="Arial"/>
          <w:b/>
          <w:bCs/>
          <w:color w:val="FF0000"/>
          <w:szCs w:val="24"/>
          <w:lang w:eastAsia="en-GB"/>
        </w:rPr>
      </w:pPr>
    </w:p>
    <w:p w:rsidR="00702AD1" w:rsidRPr="00702AD1" w:rsidRDefault="00C34840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bCs/>
          <w:szCs w:val="24"/>
          <w:lang w:eastAsia="en-GB"/>
        </w:rPr>
        <w:t>LADO</w:t>
      </w:r>
      <w:r w:rsidR="001443DE" w:rsidRPr="00702AD1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Pr="00702AD1">
        <w:rPr>
          <w:rFonts w:ascii="Arial" w:hAnsi="Arial" w:cs="Arial"/>
          <w:b/>
          <w:bCs/>
          <w:szCs w:val="24"/>
          <w:lang w:eastAsia="en-GB"/>
        </w:rPr>
        <w:t>(Loca</w:t>
      </w:r>
      <w:r w:rsidR="00702AD1" w:rsidRPr="00702AD1">
        <w:rPr>
          <w:rFonts w:ascii="Arial" w:hAnsi="Arial" w:cs="Arial"/>
          <w:b/>
          <w:bCs/>
          <w:szCs w:val="24"/>
          <w:lang w:eastAsia="en-GB"/>
        </w:rPr>
        <w:t xml:space="preserve">l Authority Designated Officer): </w:t>
      </w:r>
      <w:r w:rsidR="001443DE" w:rsidRPr="00702AD1">
        <w:rPr>
          <w:rFonts w:ascii="Arial" w:hAnsi="Arial" w:cs="Arial"/>
          <w:b/>
          <w:bCs/>
          <w:szCs w:val="24"/>
          <w:lang w:eastAsia="en-GB"/>
        </w:rPr>
        <w:t>Miles Dent</w:t>
      </w:r>
      <w:r w:rsidR="00702AD1" w:rsidRPr="00702AD1">
        <w:rPr>
          <w:rFonts w:ascii="Arial" w:hAnsi="Arial" w:cs="Arial"/>
          <w:b/>
          <w:bCs/>
          <w:szCs w:val="24"/>
          <w:lang w:eastAsia="en-GB"/>
        </w:rPr>
        <w:t xml:space="preserve"> - </w:t>
      </w:r>
      <w:r w:rsidR="001443DE" w:rsidRPr="00702AD1">
        <w:rPr>
          <w:rFonts w:ascii="Arial" w:hAnsi="Arial" w:cs="Arial"/>
          <w:b/>
          <w:bCs/>
          <w:szCs w:val="24"/>
          <w:lang w:eastAsia="en-GB"/>
        </w:rPr>
        <w:t>Tel: 01629 531940</w:t>
      </w:r>
    </w:p>
    <w:p w:rsidR="00702AD1" w:rsidRPr="00702AD1" w:rsidRDefault="00702AD1" w:rsidP="00702AD1">
      <w:pPr>
        <w:pStyle w:val="ListParagraph"/>
        <w:rPr>
          <w:rFonts w:ascii="Arial" w:hAnsi="Arial" w:cs="Arial"/>
          <w:b/>
          <w:szCs w:val="24"/>
        </w:rPr>
      </w:pPr>
    </w:p>
    <w:p w:rsidR="00702AD1" w:rsidRPr="00702AD1" w:rsidRDefault="00FE292E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szCs w:val="24"/>
        </w:rPr>
        <w:t xml:space="preserve">Police </w:t>
      </w:r>
      <w:r w:rsidR="00091002" w:rsidRPr="00702AD1">
        <w:rPr>
          <w:rFonts w:ascii="Arial" w:hAnsi="Arial" w:cs="Arial"/>
          <w:b/>
          <w:szCs w:val="24"/>
        </w:rPr>
        <w:t>Non Emergencies</w:t>
      </w:r>
      <w:r w:rsidR="003B2A75" w:rsidRPr="00702AD1">
        <w:rPr>
          <w:rFonts w:ascii="Arial" w:hAnsi="Arial" w:cs="Arial"/>
          <w:b/>
          <w:szCs w:val="24"/>
        </w:rPr>
        <w:t>:</w:t>
      </w:r>
      <w:r w:rsidR="00091002" w:rsidRPr="00702AD1">
        <w:rPr>
          <w:rFonts w:ascii="Arial" w:hAnsi="Arial" w:cs="Arial"/>
          <w:b/>
          <w:szCs w:val="24"/>
        </w:rPr>
        <w:t xml:space="preserve"> 101</w:t>
      </w:r>
    </w:p>
    <w:p w:rsidR="00702AD1" w:rsidRPr="00702AD1" w:rsidRDefault="00702AD1" w:rsidP="00702AD1">
      <w:pPr>
        <w:pStyle w:val="ListParagraph"/>
        <w:rPr>
          <w:rFonts w:ascii="Arial" w:hAnsi="Arial" w:cs="Arial"/>
          <w:color w:val="FF0000"/>
          <w:lang w:eastAsia="en-GB"/>
        </w:rPr>
      </w:pPr>
    </w:p>
    <w:p w:rsidR="00702AD1" w:rsidRPr="00702AD1" w:rsidRDefault="00091002" w:rsidP="001249FE">
      <w:pPr>
        <w:pStyle w:val="ListParagraph"/>
        <w:numPr>
          <w:ilvl w:val="0"/>
          <w:numId w:val="34"/>
        </w:numPr>
        <w:spacing w:after="0" w:line="336" w:lineRule="auto"/>
        <w:rPr>
          <w:rStyle w:val="Hyperlink"/>
          <w:rFonts w:ascii="Arial" w:hAnsi="Arial" w:cs="Arial"/>
          <w:b/>
          <w:bCs/>
          <w:color w:val="auto"/>
          <w:szCs w:val="24"/>
          <w:u w:val="none"/>
          <w:lang w:eastAsia="en-GB"/>
        </w:rPr>
      </w:pPr>
      <w:r w:rsidRPr="00702AD1">
        <w:rPr>
          <w:rFonts w:ascii="Arial" w:hAnsi="Arial" w:cs="Arial"/>
          <w:lang w:eastAsia="en-GB"/>
        </w:rPr>
        <w:t>DFE- one single access web link to access all local authority’s reporting webpage or phone number for any concerns/worries about a child, young person and vulnerable adults</w:t>
      </w:r>
      <w:r w:rsidRPr="00702AD1">
        <w:rPr>
          <w:rFonts w:ascii="Arial" w:hAnsi="Arial" w:cs="Arial"/>
          <w:b/>
          <w:lang w:eastAsia="en-GB"/>
        </w:rPr>
        <w:t xml:space="preserve"> </w:t>
      </w:r>
      <w:hyperlink r:id="rId30" w:history="1">
        <w:r w:rsidRPr="00702AD1">
          <w:rPr>
            <w:rStyle w:val="Hyperlink"/>
            <w:rFonts w:ascii="Arial" w:hAnsi="Arial" w:cs="Arial"/>
            <w:b/>
            <w:color w:val="auto"/>
            <w:lang w:eastAsia="en-GB"/>
          </w:rPr>
          <w:t>https://www.gov.uk/report-child-abuse</w:t>
        </w:r>
      </w:hyperlink>
    </w:p>
    <w:p w:rsidR="00702AD1" w:rsidRPr="00702AD1" w:rsidRDefault="00702AD1" w:rsidP="00702AD1">
      <w:pPr>
        <w:pStyle w:val="ListParagraph"/>
        <w:rPr>
          <w:rFonts w:ascii="Arial" w:hAnsi="Arial" w:cs="Arial"/>
          <w:b/>
          <w:lang w:eastAsia="en-GB"/>
        </w:rPr>
      </w:pPr>
    </w:p>
    <w:p w:rsidR="00702AD1" w:rsidRPr="00702AD1" w:rsidRDefault="003B2A75" w:rsidP="001249FE">
      <w:pPr>
        <w:pStyle w:val="ListParagraph"/>
        <w:numPr>
          <w:ilvl w:val="0"/>
          <w:numId w:val="34"/>
        </w:numPr>
        <w:spacing w:after="0" w:line="336" w:lineRule="auto"/>
        <w:rPr>
          <w:rStyle w:val="Hyperlink"/>
          <w:rFonts w:ascii="Arial" w:hAnsi="Arial" w:cs="Arial"/>
          <w:b/>
          <w:bCs/>
          <w:color w:val="auto"/>
          <w:szCs w:val="24"/>
          <w:u w:val="none"/>
          <w:lang w:eastAsia="en-GB"/>
        </w:rPr>
      </w:pPr>
      <w:r w:rsidRPr="00702AD1">
        <w:rPr>
          <w:rFonts w:ascii="Arial" w:hAnsi="Arial" w:cs="Arial"/>
          <w:b/>
          <w:lang w:eastAsia="en-GB"/>
        </w:rPr>
        <w:t>CEOP:</w:t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r w:rsidRPr="00702AD1">
        <w:rPr>
          <w:rFonts w:ascii="Arial" w:hAnsi="Arial" w:cs="Arial"/>
          <w:b/>
          <w:lang w:eastAsia="en-GB"/>
        </w:rPr>
        <w:tab/>
      </w:r>
      <w:hyperlink r:id="rId31" w:history="1">
        <w:r w:rsidR="001443DE" w:rsidRPr="00702AD1">
          <w:rPr>
            <w:rStyle w:val="Hyperlink"/>
            <w:rFonts w:ascii="Arial" w:hAnsi="Arial" w:cs="Arial"/>
            <w:b/>
            <w:lang w:eastAsia="en-GB"/>
          </w:rPr>
          <w:t>https://www.ceop.police.uk/</w:t>
        </w:r>
      </w:hyperlink>
    </w:p>
    <w:p w:rsidR="00702AD1" w:rsidRPr="00702AD1" w:rsidRDefault="00702AD1" w:rsidP="00702AD1">
      <w:pPr>
        <w:pStyle w:val="ListParagraph"/>
        <w:rPr>
          <w:rFonts w:ascii="Arial" w:hAnsi="Arial" w:cs="Arial"/>
          <w:b/>
          <w:lang w:eastAsia="en-GB"/>
        </w:rPr>
      </w:pPr>
    </w:p>
    <w:p w:rsidR="00702AD1" w:rsidRPr="00702AD1" w:rsidRDefault="00FE292E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lang w:eastAsia="en-GB"/>
        </w:rPr>
        <w:t>NSPCC -</w:t>
      </w:r>
      <w:r w:rsidRPr="00702AD1">
        <w:rPr>
          <w:rFonts w:ascii="Arial" w:hAnsi="Arial" w:cs="Arial"/>
          <w:lang w:eastAsia="en-GB"/>
        </w:rPr>
        <w:t xml:space="preserve"> </w:t>
      </w:r>
      <w:r w:rsidRPr="00702AD1">
        <w:rPr>
          <w:rFonts w:ascii="Arial" w:hAnsi="Arial" w:cs="Arial"/>
          <w:b/>
          <w:bCs/>
          <w:lang w:eastAsia="en-GB"/>
        </w:rPr>
        <w:t>National Helpline</w:t>
      </w:r>
      <w:r w:rsidR="003B2A75" w:rsidRPr="00702AD1">
        <w:rPr>
          <w:rFonts w:ascii="Arial" w:hAnsi="Arial" w:cs="Arial"/>
          <w:b/>
          <w:bCs/>
          <w:lang w:eastAsia="en-GB"/>
        </w:rPr>
        <w:t>:</w:t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Pr="00702AD1">
        <w:rPr>
          <w:rFonts w:ascii="Arial" w:hAnsi="Arial" w:cs="Arial"/>
          <w:lang w:eastAsia="en-GB"/>
        </w:rPr>
        <w:t>0808 800 5000</w:t>
      </w:r>
    </w:p>
    <w:p w:rsidR="00702AD1" w:rsidRPr="00702AD1" w:rsidRDefault="00702AD1" w:rsidP="00702AD1">
      <w:pPr>
        <w:pStyle w:val="ListParagraph"/>
        <w:rPr>
          <w:rFonts w:ascii="Arial" w:hAnsi="Arial" w:cs="Arial"/>
          <w:b/>
          <w:bCs/>
          <w:lang w:eastAsia="en-GB"/>
        </w:rPr>
      </w:pPr>
    </w:p>
    <w:p w:rsidR="00702AD1" w:rsidRPr="00702AD1" w:rsidRDefault="00FE292E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proofErr w:type="spellStart"/>
      <w:r w:rsidRPr="00702AD1">
        <w:rPr>
          <w:rFonts w:ascii="Arial" w:hAnsi="Arial" w:cs="Arial"/>
          <w:b/>
          <w:bCs/>
          <w:lang w:eastAsia="en-GB"/>
        </w:rPr>
        <w:t>Childline</w:t>
      </w:r>
      <w:proofErr w:type="spellEnd"/>
      <w:r w:rsidR="003B2A75" w:rsidRPr="00702AD1">
        <w:rPr>
          <w:rFonts w:ascii="Arial" w:hAnsi="Arial" w:cs="Arial"/>
          <w:b/>
          <w:bCs/>
          <w:lang w:eastAsia="en-GB"/>
        </w:rPr>
        <w:t>:</w:t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="003B2A75" w:rsidRPr="00702AD1">
        <w:rPr>
          <w:rFonts w:ascii="Arial" w:hAnsi="Arial" w:cs="Arial"/>
          <w:b/>
          <w:bCs/>
          <w:lang w:eastAsia="en-GB"/>
        </w:rPr>
        <w:tab/>
      </w:r>
      <w:r w:rsidRPr="00702AD1">
        <w:rPr>
          <w:rFonts w:ascii="Arial" w:hAnsi="Arial" w:cs="Arial"/>
          <w:lang w:eastAsia="en-GB"/>
        </w:rPr>
        <w:t>0800 11 11</w:t>
      </w:r>
    </w:p>
    <w:p w:rsidR="00702AD1" w:rsidRPr="00702AD1" w:rsidRDefault="00702AD1" w:rsidP="00702AD1">
      <w:pPr>
        <w:pStyle w:val="ListParagraph"/>
        <w:rPr>
          <w:rFonts w:ascii="Arial" w:hAnsi="Arial" w:cs="Arial"/>
          <w:b/>
          <w:lang w:eastAsia="en-GB"/>
        </w:rPr>
      </w:pPr>
    </w:p>
    <w:p w:rsidR="00702AD1" w:rsidRPr="00702AD1" w:rsidRDefault="00E249FE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b/>
          <w:lang w:eastAsia="en-GB"/>
        </w:rPr>
        <w:t>Prevent:</w:t>
      </w:r>
      <w:r w:rsidR="00702AD1">
        <w:rPr>
          <w:rFonts w:ascii="Arial" w:hAnsi="Arial" w:cs="Arial"/>
          <w:b/>
          <w:lang w:eastAsia="en-GB"/>
        </w:rPr>
        <w:t xml:space="preserve"> </w:t>
      </w:r>
      <w:r w:rsidRPr="00702AD1">
        <w:rPr>
          <w:rFonts w:ascii="Arial" w:hAnsi="Arial" w:cs="Arial"/>
          <w:szCs w:val="24"/>
          <w:lang w:eastAsia="en-GB"/>
        </w:rPr>
        <w:t xml:space="preserve">Seamus Carroll is the lead officer for Prevent at Derbyshire County Council </w:t>
      </w:r>
      <w:hyperlink r:id="rId32" w:history="1">
        <w:r w:rsidRPr="00702AD1">
          <w:rPr>
            <w:rFonts w:ascii="Arial" w:hAnsi="Arial" w:cs="Arial"/>
            <w:color w:val="0000FF"/>
            <w:szCs w:val="24"/>
            <w:u w:val="single"/>
            <w:lang w:eastAsia="en-GB"/>
          </w:rPr>
          <w:t>seamus.carroll@derbyshire.gov.uk</w:t>
        </w:r>
      </w:hyperlink>
      <w:r w:rsidRPr="00702AD1">
        <w:rPr>
          <w:rFonts w:ascii="Arial" w:hAnsi="Arial" w:cs="Arial"/>
          <w:color w:val="548DD4" w:themeColor="text2" w:themeTint="99"/>
          <w:szCs w:val="24"/>
          <w:lang w:eastAsia="en-GB"/>
        </w:rPr>
        <w:t xml:space="preserve">   </w:t>
      </w:r>
      <w:r w:rsidRPr="00702AD1">
        <w:rPr>
          <w:rFonts w:ascii="Arial" w:hAnsi="Arial" w:cs="Arial"/>
          <w:szCs w:val="24"/>
          <w:lang w:eastAsia="en-GB"/>
        </w:rPr>
        <w:t xml:space="preserve"> Telephone 01629 538494 or 07771 980107</w:t>
      </w:r>
    </w:p>
    <w:p w:rsidR="00702AD1" w:rsidRPr="00702AD1" w:rsidRDefault="00702AD1" w:rsidP="00702AD1">
      <w:pPr>
        <w:pStyle w:val="ListParagraph"/>
        <w:rPr>
          <w:rFonts w:ascii="Arial" w:hAnsi="Arial" w:cs="Arial"/>
          <w:b/>
          <w:szCs w:val="24"/>
        </w:rPr>
      </w:pPr>
    </w:p>
    <w:p w:rsidR="00702AD1" w:rsidRPr="00702AD1" w:rsidRDefault="00702AD1" w:rsidP="001249FE">
      <w:pPr>
        <w:pStyle w:val="ListParagraph"/>
        <w:numPr>
          <w:ilvl w:val="0"/>
          <w:numId w:val="34"/>
        </w:numPr>
        <w:spacing w:after="0" w:line="336" w:lineRule="auto"/>
        <w:rPr>
          <w:rStyle w:val="Hyperlink"/>
          <w:rFonts w:ascii="Arial" w:hAnsi="Arial" w:cs="Arial"/>
          <w:b/>
          <w:bCs/>
          <w:color w:val="auto"/>
          <w:szCs w:val="24"/>
          <w:u w:val="none"/>
          <w:lang w:eastAsia="en-GB"/>
        </w:rPr>
      </w:pPr>
      <w:r>
        <w:rPr>
          <w:rFonts w:ascii="Arial" w:hAnsi="Arial" w:cs="Arial"/>
          <w:b/>
          <w:szCs w:val="24"/>
        </w:rPr>
        <w:t>C</w:t>
      </w:r>
      <w:r w:rsidR="00790623" w:rsidRPr="00702AD1">
        <w:rPr>
          <w:rFonts w:ascii="Arial" w:hAnsi="Arial" w:cs="Arial"/>
          <w:b/>
          <w:szCs w:val="24"/>
        </w:rPr>
        <w:t>hild Protection Manager Schools/Educational Settings</w:t>
      </w:r>
      <w:r w:rsidR="00790623" w:rsidRPr="00702AD1">
        <w:rPr>
          <w:rFonts w:ascii="Arial" w:hAnsi="Arial" w:cs="Arial"/>
          <w:szCs w:val="24"/>
        </w:rPr>
        <w:t xml:space="preserve"> Derbyshire</w:t>
      </w:r>
      <w:r w:rsidR="00E249FE" w:rsidRPr="00702AD1">
        <w:rPr>
          <w:rFonts w:ascii="Arial" w:hAnsi="Arial" w:cs="Arial"/>
          <w:szCs w:val="24"/>
        </w:rPr>
        <w:t xml:space="preserve"> County Council:</w:t>
      </w:r>
      <w:r>
        <w:rPr>
          <w:rFonts w:ascii="Arial" w:hAnsi="Arial" w:cs="Arial"/>
          <w:szCs w:val="24"/>
        </w:rPr>
        <w:t xml:space="preserve"> Debbie Peacock - </w:t>
      </w:r>
      <w:r w:rsidR="00E249FE" w:rsidRPr="00702AD1">
        <w:rPr>
          <w:rFonts w:ascii="Arial" w:hAnsi="Arial" w:cs="Arial"/>
          <w:szCs w:val="24"/>
        </w:rPr>
        <w:t xml:space="preserve">01629 531079  </w:t>
      </w:r>
      <w:hyperlink r:id="rId33" w:history="1">
        <w:r w:rsidR="00E249FE" w:rsidRPr="00702AD1">
          <w:rPr>
            <w:rStyle w:val="Hyperlink"/>
            <w:rFonts w:ascii="Arial" w:hAnsi="Arial" w:cs="Arial"/>
            <w:szCs w:val="24"/>
          </w:rPr>
          <w:t>Debbie.peacock@derbyshire.gov.uk</w:t>
        </w:r>
      </w:hyperlink>
    </w:p>
    <w:p w:rsidR="00702AD1" w:rsidRPr="00702AD1" w:rsidRDefault="00702AD1" w:rsidP="00702AD1">
      <w:pPr>
        <w:pStyle w:val="ListParagraph"/>
        <w:rPr>
          <w:rFonts w:ascii="Arial" w:hAnsi="Arial" w:cs="Arial"/>
          <w:szCs w:val="24"/>
        </w:rPr>
      </w:pPr>
    </w:p>
    <w:p w:rsidR="00702AD1" w:rsidRPr="00702AD1" w:rsidRDefault="00790623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szCs w:val="24"/>
        </w:rPr>
        <w:t>DCC Child Protection/ Safeguarding Team</w:t>
      </w:r>
      <w:r w:rsidR="00E249FE" w:rsidRPr="00702AD1">
        <w:rPr>
          <w:rFonts w:ascii="Arial" w:hAnsi="Arial" w:cs="Arial"/>
          <w:szCs w:val="24"/>
        </w:rPr>
        <w:t>:</w:t>
      </w:r>
      <w:r w:rsidR="00E249FE" w:rsidRPr="00702AD1">
        <w:rPr>
          <w:rFonts w:ascii="Arial" w:hAnsi="Arial" w:cs="Arial"/>
          <w:szCs w:val="24"/>
        </w:rPr>
        <w:tab/>
      </w:r>
      <w:r w:rsidR="00E249FE" w:rsidRPr="00702AD1">
        <w:rPr>
          <w:rFonts w:ascii="Arial" w:hAnsi="Arial" w:cs="Arial"/>
          <w:szCs w:val="24"/>
        </w:rPr>
        <w:tab/>
      </w:r>
      <w:r w:rsidRPr="00702AD1">
        <w:rPr>
          <w:rFonts w:ascii="Arial" w:hAnsi="Arial" w:cs="Arial"/>
          <w:szCs w:val="24"/>
        </w:rPr>
        <w:t>01629 532178</w:t>
      </w:r>
    </w:p>
    <w:p w:rsidR="00702AD1" w:rsidRPr="00702AD1" w:rsidRDefault="00702AD1" w:rsidP="00702AD1">
      <w:pPr>
        <w:pStyle w:val="ListParagraph"/>
        <w:rPr>
          <w:rFonts w:ascii="Arial" w:hAnsi="Arial" w:cs="Arial"/>
          <w:szCs w:val="24"/>
        </w:rPr>
      </w:pPr>
    </w:p>
    <w:p w:rsidR="00790623" w:rsidRPr="00702AD1" w:rsidRDefault="00790623" w:rsidP="001249FE">
      <w:pPr>
        <w:pStyle w:val="ListParagraph"/>
        <w:numPr>
          <w:ilvl w:val="0"/>
          <w:numId w:val="34"/>
        </w:numPr>
        <w:spacing w:after="0" w:line="336" w:lineRule="auto"/>
        <w:rPr>
          <w:rFonts w:ascii="Arial" w:hAnsi="Arial" w:cs="Arial"/>
          <w:b/>
          <w:bCs/>
          <w:szCs w:val="24"/>
          <w:lang w:eastAsia="en-GB"/>
        </w:rPr>
      </w:pPr>
      <w:r w:rsidRPr="00702AD1">
        <w:rPr>
          <w:rFonts w:ascii="Arial" w:hAnsi="Arial" w:cs="Arial"/>
          <w:szCs w:val="24"/>
        </w:rPr>
        <w:t xml:space="preserve">Derbyshire Police 101- can route non urgent referrals through to the PREVENT Team </w:t>
      </w:r>
    </w:p>
    <w:p w:rsidR="00E249FE" w:rsidRPr="006069F1" w:rsidRDefault="00E249FE" w:rsidP="006069F1">
      <w:pPr>
        <w:spacing w:after="0"/>
        <w:rPr>
          <w:rFonts w:ascii="Arial" w:hAnsi="Arial" w:cs="Arial"/>
          <w:szCs w:val="24"/>
        </w:rPr>
      </w:pPr>
    </w:p>
    <w:p w:rsidR="00FE292E" w:rsidRPr="00702AD1" w:rsidRDefault="00E249FE" w:rsidP="006069F1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eastAsia="en-GB"/>
        </w:rPr>
      </w:pPr>
      <w:r w:rsidRPr="00702AD1">
        <w:rPr>
          <w:rFonts w:ascii="Arial" w:hAnsi="Arial" w:cs="Arial"/>
          <w:color w:val="auto"/>
          <w:sz w:val="24"/>
          <w:szCs w:val="24"/>
          <w:lang w:eastAsia="en-GB"/>
        </w:rPr>
        <w:lastRenderedPageBreak/>
        <w:t>M</w:t>
      </w:r>
      <w:r w:rsidR="00FE292E" w:rsidRPr="00702AD1">
        <w:rPr>
          <w:rFonts w:ascii="Arial" w:hAnsi="Arial" w:cs="Arial"/>
          <w:color w:val="auto"/>
          <w:sz w:val="24"/>
          <w:szCs w:val="24"/>
          <w:lang w:eastAsia="en-GB"/>
        </w:rPr>
        <w:t>anagement of the Policy</w:t>
      </w:r>
    </w:p>
    <w:p w:rsidR="00093447" w:rsidRPr="001249FE" w:rsidRDefault="00FE292E" w:rsidP="006069F1">
      <w:pPr>
        <w:pStyle w:val="Default"/>
        <w:rPr>
          <w:rFonts w:ascii="Arial" w:hAnsi="Arial" w:cs="Arial"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The Governing Body will</w:t>
      </w:r>
      <w:r w:rsidR="00093447" w:rsidRPr="001249FE">
        <w:rPr>
          <w:rFonts w:ascii="Arial" w:hAnsi="Arial" w:cs="Arial"/>
          <w:color w:val="auto"/>
          <w:lang w:eastAsia="en-GB"/>
        </w:rPr>
        <w:t>;</w:t>
      </w:r>
    </w:p>
    <w:p w:rsidR="003D20AF" w:rsidRPr="001249FE" w:rsidRDefault="003D20AF" w:rsidP="001249FE">
      <w:pPr>
        <w:pStyle w:val="Default"/>
        <w:numPr>
          <w:ilvl w:val="0"/>
          <w:numId w:val="28"/>
        </w:numPr>
        <w:rPr>
          <w:rFonts w:ascii="Arial" w:hAnsi="Arial" w:cs="Arial"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Ensure all governors are effective in the management of safeguarding;</w:t>
      </w:r>
    </w:p>
    <w:p w:rsidR="007A7159" w:rsidRPr="001249FE" w:rsidRDefault="00E249FE" w:rsidP="001249FE">
      <w:pPr>
        <w:pStyle w:val="Default"/>
        <w:numPr>
          <w:ilvl w:val="0"/>
          <w:numId w:val="28"/>
        </w:numPr>
        <w:rPr>
          <w:rFonts w:ascii="Arial" w:hAnsi="Arial" w:cs="Arial"/>
          <w:b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Ensure all S</w:t>
      </w:r>
      <w:r w:rsidR="00093447" w:rsidRPr="001249FE">
        <w:rPr>
          <w:rFonts w:ascii="Arial" w:hAnsi="Arial" w:cs="Arial"/>
          <w:color w:val="auto"/>
          <w:lang w:eastAsia="en-GB"/>
        </w:rPr>
        <w:t xml:space="preserve">taff </w:t>
      </w:r>
      <w:r w:rsidR="007A7159" w:rsidRPr="001249FE">
        <w:rPr>
          <w:rFonts w:ascii="Arial" w:hAnsi="Arial" w:cs="Arial"/>
          <w:color w:val="auto"/>
          <w:lang w:eastAsia="en-GB"/>
        </w:rPr>
        <w:t xml:space="preserve">including </w:t>
      </w:r>
      <w:r w:rsidRPr="001249FE">
        <w:rPr>
          <w:rFonts w:ascii="Arial" w:hAnsi="Arial" w:cs="Arial"/>
          <w:color w:val="auto"/>
          <w:lang w:eastAsia="en-GB"/>
        </w:rPr>
        <w:t xml:space="preserve">all other </w:t>
      </w:r>
      <w:r w:rsidR="003D20AF" w:rsidRPr="001249FE">
        <w:rPr>
          <w:rFonts w:ascii="Arial" w:hAnsi="Arial" w:cs="Arial"/>
          <w:color w:val="auto"/>
          <w:lang w:eastAsia="en-GB"/>
        </w:rPr>
        <w:t>g</w:t>
      </w:r>
      <w:r w:rsidR="001443DE" w:rsidRPr="001249FE">
        <w:rPr>
          <w:rFonts w:ascii="Arial" w:hAnsi="Arial" w:cs="Arial"/>
          <w:color w:val="auto"/>
          <w:lang w:eastAsia="en-GB"/>
        </w:rPr>
        <w:t xml:space="preserve">overnors and </w:t>
      </w:r>
      <w:r w:rsidR="003D20AF" w:rsidRPr="001249FE">
        <w:rPr>
          <w:rFonts w:ascii="Arial" w:hAnsi="Arial" w:cs="Arial"/>
          <w:color w:val="auto"/>
          <w:lang w:eastAsia="en-GB"/>
        </w:rPr>
        <w:t>v</w:t>
      </w:r>
      <w:r w:rsidR="007A7159" w:rsidRPr="001249FE">
        <w:rPr>
          <w:rFonts w:ascii="Arial" w:hAnsi="Arial" w:cs="Arial"/>
          <w:color w:val="auto"/>
          <w:lang w:eastAsia="en-GB"/>
        </w:rPr>
        <w:t xml:space="preserve">olunteers </w:t>
      </w:r>
      <w:r w:rsidR="00093447" w:rsidRPr="001249FE">
        <w:rPr>
          <w:rFonts w:ascii="Arial" w:hAnsi="Arial" w:cs="Arial"/>
          <w:color w:val="auto"/>
          <w:lang w:eastAsia="en-GB"/>
        </w:rPr>
        <w:t xml:space="preserve">read and </w:t>
      </w:r>
      <w:r w:rsidR="007A7159" w:rsidRPr="001249FE">
        <w:rPr>
          <w:rFonts w:ascii="Arial" w:hAnsi="Arial" w:cs="Arial"/>
          <w:color w:val="auto"/>
          <w:lang w:eastAsia="en-GB"/>
        </w:rPr>
        <w:t>have access to the policy</w:t>
      </w:r>
    </w:p>
    <w:p w:rsidR="007A7159" w:rsidRPr="001249FE" w:rsidRDefault="007A7159" w:rsidP="001249FE">
      <w:pPr>
        <w:pStyle w:val="Default"/>
        <w:numPr>
          <w:ilvl w:val="0"/>
          <w:numId w:val="28"/>
        </w:numPr>
        <w:rPr>
          <w:rFonts w:ascii="Arial" w:hAnsi="Arial" w:cs="Arial"/>
          <w:b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That it is displayed on the school</w:t>
      </w:r>
      <w:r w:rsidR="00DE1C45" w:rsidRPr="001249FE">
        <w:rPr>
          <w:rFonts w:ascii="Arial" w:hAnsi="Arial" w:cs="Arial"/>
          <w:color w:val="auto"/>
          <w:lang w:eastAsia="en-GB"/>
        </w:rPr>
        <w:t>’</w:t>
      </w:r>
      <w:r w:rsidR="001249FE" w:rsidRPr="001249FE">
        <w:rPr>
          <w:rFonts w:ascii="Arial" w:hAnsi="Arial" w:cs="Arial"/>
          <w:color w:val="auto"/>
          <w:lang w:eastAsia="en-GB"/>
        </w:rPr>
        <w:t>s</w:t>
      </w:r>
      <w:r w:rsidRPr="001249FE">
        <w:rPr>
          <w:rFonts w:ascii="Arial" w:hAnsi="Arial" w:cs="Arial"/>
          <w:color w:val="auto"/>
          <w:lang w:eastAsia="en-GB"/>
        </w:rPr>
        <w:t xml:space="preserve"> website</w:t>
      </w:r>
    </w:p>
    <w:p w:rsidR="007A7159" w:rsidRPr="001249FE" w:rsidRDefault="007A7159" w:rsidP="001249FE">
      <w:pPr>
        <w:pStyle w:val="Default"/>
        <w:numPr>
          <w:ilvl w:val="0"/>
          <w:numId w:val="28"/>
        </w:numPr>
        <w:rPr>
          <w:rFonts w:ascii="Arial" w:hAnsi="Arial" w:cs="Arial"/>
          <w:b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That is o</w:t>
      </w:r>
      <w:r w:rsidR="00FE292E" w:rsidRPr="001249FE">
        <w:rPr>
          <w:rFonts w:ascii="Arial" w:hAnsi="Arial" w:cs="Arial"/>
          <w:color w:val="auto"/>
          <w:lang w:eastAsia="en-GB"/>
        </w:rPr>
        <w:t>versee</w:t>
      </w:r>
      <w:r w:rsidRPr="001249FE">
        <w:rPr>
          <w:rFonts w:ascii="Arial" w:hAnsi="Arial" w:cs="Arial"/>
          <w:color w:val="auto"/>
          <w:lang w:eastAsia="en-GB"/>
        </w:rPr>
        <w:t xml:space="preserve">n to </w:t>
      </w:r>
      <w:r w:rsidR="00FE292E" w:rsidRPr="001249FE">
        <w:rPr>
          <w:rFonts w:ascii="Arial" w:hAnsi="Arial" w:cs="Arial"/>
          <w:color w:val="auto"/>
          <w:lang w:eastAsia="en-GB"/>
        </w:rPr>
        <w:t>ensure its implementation</w:t>
      </w:r>
    </w:p>
    <w:p w:rsidR="00FE292E" w:rsidRPr="001249FE" w:rsidRDefault="007A7159" w:rsidP="001249FE">
      <w:pPr>
        <w:pStyle w:val="Default"/>
        <w:numPr>
          <w:ilvl w:val="0"/>
          <w:numId w:val="28"/>
        </w:numPr>
        <w:rPr>
          <w:rFonts w:ascii="Arial" w:hAnsi="Arial" w:cs="Arial"/>
          <w:color w:val="auto"/>
          <w:lang w:eastAsia="en-GB"/>
        </w:rPr>
      </w:pPr>
      <w:r w:rsidRPr="001249FE">
        <w:rPr>
          <w:rFonts w:ascii="Arial" w:hAnsi="Arial" w:cs="Arial"/>
          <w:color w:val="auto"/>
          <w:lang w:eastAsia="en-GB"/>
        </w:rPr>
        <w:t>R</w:t>
      </w:r>
      <w:r w:rsidR="00FE292E" w:rsidRPr="001249FE">
        <w:rPr>
          <w:rFonts w:ascii="Arial" w:hAnsi="Arial" w:cs="Arial"/>
          <w:color w:val="auto"/>
          <w:lang w:eastAsia="en-GB"/>
        </w:rPr>
        <w:t>eview its content on an annual basis.</w:t>
      </w:r>
    </w:p>
    <w:p w:rsidR="00FE292E" w:rsidRPr="006069F1" w:rsidRDefault="00FE292E" w:rsidP="006069F1">
      <w:pPr>
        <w:pStyle w:val="Default"/>
        <w:rPr>
          <w:rFonts w:ascii="Arial" w:hAnsi="Arial" w:cs="Arial"/>
          <w:color w:val="auto"/>
          <w:lang w:eastAsia="en-GB"/>
        </w:rPr>
      </w:pPr>
    </w:p>
    <w:p w:rsidR="00FE292E" w:rsidRPr="006069F1" w:rsidRDefault="006E1ABC" w:rsidP="006069F1">
      <w:pPr>
        <w:pStyle w:val="Default"/>
        <w:rPr>
          <w:rFonts w:ascii="Arial" w:hAnsi="Arial" w:cs="Arial"/>
          <w:color w:val="auto"/>
          <w:lang w:eastAsia="en-GB"/>
        </w:rPr>
      </w:pPr>
      <w:r w:rsidRPr="006069F1">
        <w:rPr>
          <w:rFonts w:ascii="Arial" w:hAnsi="Arial" w:cs="Arial"/>
          <w:color w:val="auto"/>
          <w:lang w:eastAsia="en-GB"/>
        </w:rPr>
        <w:t>The Head T</w:t>
      </w:r>
      <w:r w:rsidR="00FE292E" w:rsidRPr="006069F1">
        <w:rPr>
          <w:rFonts w:ascii="Arial" w:hAnsi="Arial" w:cs="Arial"/>
          <w:color w:val="auto"/>
          <w:lang w:eastAsia="en-GB"/>
        </w:rPr>
        <w:t>eacher</w:t>
      </w:r>
      <w:r w:rsidR="004B4823" w:rsidRPr="006069F1">
        <w:rPr>
          <w:rFonts w:ascii="Arial" w:hAnsi="Arial" w:cs="Arial"/>
          <w:color w:val="auto"/>
          <w:lang w:eastAsia="en-GB"/>
        </w:rPr>
        <w:t xml:space="preserve"> </w:t>
      </w:r>
      <w:r w:rsidRPr="006069F1">
        <w:rPr>
          <w:rFonts w:ascii="Arial" w:hAnsi="Arial" w:cs="Arial"/>
          <w:color w:val="auto"/>
          <w:lang w:eastAsia="en-GB"/>
        </w:rPr>
        <w:t xml:space="preserve">will report </w:t>
      </w:r>
      <w:r w:rsidR="00E249FE" w:rsidRPr="006069F1">
        <w:rPr>
          <w:rFonts w:ascii="Arial" w:hAnsi="Arial" w:cs="Arial"/>
          <w:color w:val="auto"/>
          <w:lang w:eastAsia="en-GB"/>
        </w:rPr>
        <w:t xml:space="preserve">annually </w:t>
      </w:r>
      <w:r w:rsidRPr="006069F1">
        <w:rPr>
          <w:rFonts w:ascii="Arial" w:hAnsi="Arial" w:cs="Arial"/>
          <w:color w:val="auto"/>
          <w:lang w:eastAsia="en-GB"/>
        </w:rPr>
        <w:t>on S</w:t>
      </w:r>
      <w:r w:rsidR="00FE292E" w:rsidRPr="006069F1">
        <w:rPr>
          <w:rFonts w:ascii="Arial" w:hAnsi="Arial" w:cs="Arial"/>
          <w:color w:val="auto"/>
          <w:lang w:eastAsia="en-GB"/>
        </w:rPr>
        <w:t>afeguarding ac</w:t>
      </w:r>
      <w:r w:rsidRPr="006069F1">
        <w:rPr>
          <w:rFonts w:ascii="Arial" w:hAnsi="Arial" w:cs="Arial"/>
          <w:color w:val="auto"/>
          <w:lang w:eastAsia="en-GB"/>
        </w:rPr>
        <w:t>tivity and progress within the S</w:t>
      </w:r>
      <w:r w:rsidR="00FE292E" w:rsidRPr="006069F1">
        <w:rPr>
          <w:rFonts w:ascii="Arial" w:hAnsi="Arial" w:cs="Arial"/>
          <w:color w:val="auto"/>
          <w:lang w:eastAsia="en-GB"/>
        </w:rPr>
        <w:t>chool</w:t>
      </w:r>
      <w:r w:rsidR="004B4823" w:rsidRPr="006069F1">
        <w:rPr>
          <w:rFonts w:ascii="Arial" w:hAnsi="Arial" w:cs="Arial"/>
          <w:color w:val="auto"/>
          <w:lang w:eastAsia="en-GB"/>
        </w:rPr>
        <w:t xml:space="preserve"> to</w:t>
      </w:r>
      <w:r w:rsidR="00FE292E" w:rsidRPr="006069F1">
        <w:rPr>
          <w:rFonts w:ascii="Arial" w:hAnsi="Arial" w:cs="Arial"/>
          <w:color w:val="auto"/>
          <w:lang w:eastAsia="en-GB"/>
        </w:rPr>
        <w:t xml:space="preserve"> the </w:t>
      </w:r>
      <w:r w:rsidR="00D55DF7" w:rsidRPr="006069F1">
        <w:rPr>
          <w:rFonts w:ascii="Arial" w:hAnsi="Arial" w:cs="Arial"/>
          <w:color w:val="auto"/>
          <w:lang w:eastAsia="en-GB"/>
        </w:rPr>
        <w:t>G</w:t>
      </w:r>
      <w:r w:rsidR="00FE292E" w:rsidRPr="006069F1">
        <w:rPr>
          <w:rFonts w:ascii="Arial" w:hAnsi="Arial" w:cs="Arial"/>
          <w:color w:val="auto"/>
          <w:lang w:eastAsia="en-GB"/>
        </w:rPr>
        <w:t xml:space="preserve">overning </w:t>
      </w:r>
      <w:r w:rsidR="00D55DF7" w:rsidRPr="006069F1">
        <w:rPr>
          <w:rFonts w:ascii="Arial" w:hAnsi="Arial" w:cs="Arial"/>
          <w:color w:val="auto"/>
          <w:lang w:eastAsia="en-GB"/>
        </w:rPr>
        <w:t>B</w:t>
      </w:r>
      <w:r w:rsidR="00E249FE" w:rsidRPr="006069F1">
        <w:rPr>
          <w:rFonts w:ascii="Arial" w:hAnsi="Arial" w:cs="Arial"/>
          <w:color w:val="auto"/>
          <w:lang w:eastAsia="en-GB"/>
        </w:rPr>
        <w:t>ody</w:t>
      </w:r>
      <w:r w:rsidR="00FE292E" w:rsidRPr="006069F1">
        <w:rPr>
          <w:rFonts w:ascii="Arial" w:hAnsi="Arial" w:cs="Arial"/>
          <w:color w:val="auto"/>
          <w:lang w:eastAsia="en-GB"/>
        </w:rPr>
        <w:t>.</w:t>
      </w:r>
    </w:p>
    <w:p w:rsidR="00FE292E" w:rsidRPr="006069F1" w:rsidRDefault="00FE292E" w:rsidP="006069F1">
      <w:pPr>
        <w:pStyle w:val="Default"/>
        <w:rPr>
          <w:rFonts w:ascii="Arial" w:hAnsi="Arial" w:cs="Arial"/>
          <w:color w:val="auto"/>
          <w:lang w:eastAsia="en-GB"/>
        </w:rPr>
      </w:pPr>
    </w:p>
    <w:p w:rsidR="00910AAA" w:rsidRPr="001249FE" w:rsidRDefault="004B4823" w:rsidP="006069F1">
      <w:pPr>
        <w:pStyle w:val="Default"/>
        <w:rPr>
          <w:rFonts w:ascii="Arial" w:hAnsi="Arial" w:cs="Arial"/>
          <w:color w:val="auto"/>
          <w:lang w:eastAsia="en-GB"/>
        </w:rPr>
      </w:pPr>
      <w:r w:rsidRPr="006069F1">
        <w:rPr>
          <w:rFonts w:ascii="Arial" w:hAnsi="Arial" w:cs="Arial"/>
          <w:color w:val="auto"/>
          <w:lang w:eastAsia="en-GB"/>
        </w:rPr>
        <w:t xml:space="preserve">The </w:t>
      </w:r>
      <w:r w:rsidR="00E249FE" w:rsidRPr="006069F1">
        <w:rPr>
          <w:rFonts w:ascii="Arial" w:hAnsi="Arial" w:cs="Arial"/>
          <w:color w:val="auto"/>
          <w:lang w:eastAsia="en-GB"/>
        </w:rPr>
        <w:t xml:space="preserve">Designated </w:t>
      </w:r>
      <w:r w:rsidRPr="006069F1">
        <w:rPr>
          <w:rFonts w:ascii="Arial" w:hAnsi="Arial" w:cs="Arial"/>
          <w:color w:val="auto"/>
          <w:lang w:eastAsia="en-GB"/>
        </w:rPr>
        <w:t>S</w:t>
      </w:r>
      <w:r w:rsidR="006E1ABC" w:rsidRPr="006069F1">
        <w:rPr>
          <w:rFonts w:ascii="Arial" w:hAnsi="Arial" w:cs="Arial"/>
          <w:color w:val="auto"/>
          <w:lang w:eastAsia="en-GB"/>
        </w:rPr>
        <w:t xml:space="preserve">afeguarding </w:t>
      </w:r>
      <w:r w:rsidRPr="006069F1">
        <w:rPr>
          <w:rFonts w:ascii="Arial" w:hAnsi="Arial" w:cs="Arial"/>
          <w:color w:val="auto"/>
          <w:lang w:eastAsia="en-GB"/>
        </w:rPr>
        <w:t>L</w:t>
      </w:r>
      <w:r w:rsidR="006E1ABC" w:rsidRPr="006069F1">
        <w:rPr>
          <w:rFonts w:ascii="Arial" w:hAnsi="Arial" w:cs="Arial"/>
          <w:color w:val="auto"/>
          <w:lang w:eastAsia="en-GB"/>
        </w:rPr>
        <w:t>ead</w:t>
      </w:r>
      <w:r w:rsidRPr="006069F1">
        <w:rPr>
          <w:rFonts w:ascii="Arial" w:hAnsi="Arial" w:cs="Arial"/>
          <w:color w:val="auto"/>
          <w:lang w:eastAsia="en-GB"/>
        </w:rPr>
        <w:t xml:space="preserve"> will complete the S175 Safeguarding </w:t>
      </w:r>
      <w:r w:rsidR="00D55DF7" w:rsidRPr="006069F1">
        <w:rPr>
          <w:rFonts w:ascii="Arial" w:hAnsi="Arial" w:cs="Arial"/>
          <w:color w:val="auto"/>
          <w:lang w:eastAsia="en-GB"/>
        </w:rPr>
        <w:t>A</w:t>
      </w:r>
      <w:r w:rsidR="006E1ABC" w:rsidRPr="006069F1">
        <w:rPr>
          <w:rFonts w:ascii="Arial" w:hAnsi="Arial" w:cs="Arial"/>
          <w:color w:val="auto"/>
          <w:lang w:eastAsia="en-GB"/>
        </w:rPr>
        <w:t xml:space="preserve">udit </w:t>
      </w:r>
      <w:r w:rsidR="003D20AF" w:rsidRPr="006069F1">
        <w:rPr>
          <w:rFonts w:ascii="Arial" w:hAnsi="Arial" w:cs="Arial"/>
          <w:color w:val="auto"/>
          <w:lang w:eastAsia="en-GB"/>
        </w:rPr>
        <w:t xml:space="preserve">and </w:t>
      </w:r>
      <w:r w:rsidR="006E1ABC" w:rsidRPr="006069F1">
        <w:rPr>
          <w:rFonts w:ascii="Arial" w:hAnsi="Arial" w:cs="Arial"/>
          <w:color w:val="auto"/>
          <w:lang w:eastAsia="en-GB"/>
        </w:rPr>
        <w:t>with an A</w:t>
      </w:r>
      <w:r w:rsidRPr="006069F1">
        <w:rPr>
          <w:rFonts w:ascii="Arial" w:hAnsi="Arial" w:cs="Arial"/>
          <w:color w:val="auto"/>
          <w:lang w:eastAsia="en-GB"/>
        </w:rPr>
        <w:t xml:space="preserve">ction </w:t>
      </w:r>
      <w:r w:rsidR="006E1ABC" w:rsidRPr="006069F1">
        <w:rPr>
          <w:rFonts w:ascii="Arial" w:hAnsi="Arial" w:cs="Arial"/>
          <w:color w:val="auto"/>
          <w:lang w:eastAsia="en-GB"/>
        </w:rPr>
        <w:t>P</w:t>
      </w:r>
      <w:r w:rsidRPr="006069F1">
        <w:rPr>
          <w:rFonts w:ascii="Arial" w:hAnsi="Arial" w:cs="Arial"/>
          <w:color w:val="auto"/>
          <w:lang w:eastAsia="en-GB"/>
        </w:rPr>
        <w:t xml:space="preserve">lan </w:t>
      </w:r>
      <w:r w:rsidR="006E1ABC" w:rsidRPr="006069F1">
        <w:rPr>
          <w:rFonts w:ascii="Arial" w:hAnsi="Arial" w:cs="Arial"/>
          <w:color w:val="auto"/>
          <w:lang w:eastAsia="en-GB"/>
        </w:rPr>
        <w:t xml:space="preserve">which will be </w:t>
      </w:r>
      <w:r w:rsidRPr="006069F1">
        <w:rPr>
          <w:rFonts w:ascii="Arial" w:hAnsi="Arial" w:cs="Arial"/>
          <w:color w:val="auto"/>
          <w:lang w:eastAsia="en-GB"/>
        </w:rPr>
        <w:t>use</w:t>
      </w:r>
      <w:r w:rsidR="006E1ABC" w:rsidRPr="006069F1">
        <w:rPr>
          <w:rFonts w:ascii="Arial" w:hAnsi="Arial" w:cs="Arial"/>
          <w:color w:val="auto"/>
          <w:lang w:eastAsia="en-GB"/>
        </w:rPr>
        <w:t>d to report on S</w:t>
      </w:r>
      <w:r w:rsidRPr="006069F1">
        <w:rPr>
          <w:rFonts w:ascii="Arial" w:hAnsi="Arial" w:cs="Arial"/>
          <w:color w:val="auto"/>
          <w:lang w:eastAsia="en-GB"/>
        </w:rPr>
        <w:t>afeguarding activity and progress</w:t>
      </w:r>
      <w:r w:rsidR="00910AAA" w:rsidRPr="006069F1">
        <w:rPr>
          <w:rFonts w:ascii="Arial" w:hAnsi="Arial" w:cs="Arial"/>
          <w:color w:val="auto"/>
          <w:lang w:eastAsia="en-GB"/>
        </w:rPr>
        <w:t xml:space="preserve">.  </w:t>
      </w:r>
      <w:r w:rsidR="00E249FE" w:rsidRPr="001249FE">
        <w:rPr>
          <w:rFonts w:ascii="Arial" w:hAnsi="Arial" w:cs="Arial"/>
          <w:color w:val="auto"/>
          <w:lang w:eastAsia="en-GB"/>
        </w:rPr>
        <w:t>A copy of which will be submitted to the CPM for Schools / Education settings at Derbyshire County Council.  This will be held o</w:t>
      </w:r>
      <w:r w:rsidR="003D20AF" w:rsidRPr="001249FE">
        <w:rPr>
          <w:rFonts w:ascii="Arial" w:hAnsi="Arial" w:cs="Arial"/>
          <w:color w:val="auto"/>
          <w:lang w:eastAsia="en-GB"/>
        </w:rPr>
        <w:t>n</w:t>
      </w:r>
      <w:r w:rsidR="00E249FE" w:rsidRPr="001249FE">
        <w:rPr>
          <w:rFonts w:ascii="Arial" w:hAnsi="Arial" w:cs="Arial"/>
          <w:color w:val="auto"/>
          <w:lang w:eastAsia="en-GB"/>
        </w:rPr>
        <w:t xml:space="preserve"> file &amp; reported to the Derbyshire Safeguarding </w:t>
      </w:r>
      <w:r w:rsidR="003D20AF" w:rsidRPr="001249FE">
        <w:rPr>
          <w:rFonts w:ascii="Arial" w:hAnsi="Arial" w:cs="Arial"/>
          <w:color w:val="auto"/>
          <w:lang w:eastAsia="en-GB"/>
        </w:rPr>
        <w:t>Children’s</w:t>
      </w:r>
      <w:r w:rsidR="00E249FE" w:rsidRPr="001249FE">
        <w:rPr>
          <w:rFonts w:ascii="Arial" w:hAnsi="Arial" w:cs="Arial"/>
          <w:color w:val="auto"/>
          <w:lang w:eastAsia="en-GB"/>
        </w:rPr>
        <w:t xml:space="preserve"> Board.   </w:t>
      </w:r>
    </w:p>
    <w:p w:rsidR="00910AAA" w:rsidRPr="006069F1" w:rsidRDefault="00910AAA" w:rsidP="006069F1">
      <w:pPr>
        <w:pStyle w:val="Default"/>
        <w:rPr>
          <w:rFonts w:ascii="Arial" w:hAnsi="Arial" w:cs="Arial"/>
          <w:color w:val="auto"/>
          <w:lang w:eastAsia="en-GB"/>
        </w:rPr>
      </w:pPr>
    </w:p>
    <w:p w:rsidR="004B4823" w:rsidRPr="006069F1" w:rsidRDefault="001249FE" w:rsidP="006069F1">
      <w:pPr>
        <w:pStyle w:val="Default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The Head Teacher</w:t>
      </w:r>
      <w:r w:rsidR="004B4823" w:rsidRPr="006069F1">
        <w:rPr>
          <w:rFonts w:ascii="Arial" w:hAnsi="Arial" w:cs="Arial"/>
          <w:color w:val="auto"/>
          <w:lang w:eastAsia="en-GB"/>
        </w:rPr>
        <w:t xml:space="preserve"> should report any significant issues to the Chair of the Governing Body that may have an impact on </w:t>
      </w:r>
      <w:r w:rsidR="006E1ABC" w:rsidRPr="006069F1">
        <w:rPr>
          <w:rFonts w:ascii="Arial" w:hAnsi="Arial" w:cs="Arial"/>
          <w:color w:val="auto"/>
          <w:lang w:eastAsia="en-GB"/>
        </w:rPr>
        <w:t>Safeguarding in the S</w:t>
      </w:r>
      <w:r>
        <w:rPr>
          <w:rFonts w:ascii="Arial" w:hAnsi="Arial" w:cs="Arial"/>
          <w:color w:val="auto"/>
          <w:lang w:eastAsia="en-GB"/>
        </w:rPr>
        <w:t>chool</w:t>
      </w:r>
      <w:r w:rsidR="00912028" w:rsidRPr="006069F1">
        <w:rPr>
          <w:rFonts w:ascii="Arial" w:hAnsi="Arial" w:cs="Arial"/>
          <w:color w:val="auto"/>
          <w:lang w:eastAsia="en-GB"/>
        </w:rPr>
        <w:t xml:space="preserve"> </w:t>
      </w:r>
      <w:r w:rsidR="00D6687E" w:rsidRPr="006069F1">
        <w:rPr>
          <w:rFonts w:ascii="Arial" w:hAnsi="Arial" w:cs="Arial"/>
          <w:color w:val="auto"/>
          <w:lang w:eastAsia="en-GB"/>
        </w:rPr>
        <w:t>and using the processes with the Local A</w:t>
      </w:r>
      <w:r w:rsidR="00912028" w:rsidRPr="006069F1">
        <w:rPr>
          <w:rFonts w:ascii="Arial" w:hAnsi="Arial" w:cs="Arial"/>
          <w:color w:val="auto"/>
          <w:lang w:eastAsia="en-GB"/>
        </w:rPr>
        <w:t>uthority to report</w:t>
      </w:r>
      <w:r w:rsidR="00D6687E" w:rsidRPr="006069F1">
        <w:rPr>
          <w:rFonts w:ascii="Arial" w:hAnsi="Arial" w:cs="Arial"/>
          <w:color w:val="auto"/>
          <w:lang w:eastAsia="en-GB"/>
        </w:rPr>
        <w:t xml:space="preserve">. </w:t>
      </w:r>
      <w:r w:rsidR="00912028" w:rsidRPr="006069F1">
        <w:rPr>
          <w:rFonts w:ascii="Arial" w:hAnsi="Arial" w:cs="Arial"/>
          <w:color w:val="auto"/>
          <w:lang w:eastAsia="en-GB"/>
        </w:rPr>
        <w:t xml:space="preserve"> </w:t>
      </w:r>
    </w:p>
    <w:p w:rsidR="001249FE" w:rsidRDefault="001249F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07F3E" w:rsidRPr="001249FE" w:rsidRDefault="006E1ABC" w:rsidP="006069F1">
      <w:pPr>
        <w:spacing w:after="0"/>
        <w:rPr>
          <w:rFonts w:ascii="Arial" w:hAnsi="Arial" w:cs="Arial"/>
          <w:b/>
          <w:szCs w:val="24"/>
          <w:u w:val="single"/>
        </w:rPr>
      </w:pPr>
      <w:r w:rsidRPr="001249FE">
        <w:rPr>
          <w:rFonts w:ascii="Arial" w:hAnsi="Arial" w:cs="Arial"/>
          <w:b/>
          <w:szCs w:val="24"/>
          <w:u w:val="single"/>
        </w:rPr>
        <w:lastRenderedPageBreak/>
        <w:t>A</w:t>
      </w:r>
      <w:r w:rsidR="00FE292E" w:rsidRPr="001249FE">
        <w:rPr>
          <w:rFonts w:ascii="Arial" w:hAnsi="Arial" w:cs="Arial"/>
          <w:b/>
          <w:szCs w:val="24"/>
          <w:u w:val="single"/>
        </w:rPr>
        <w:t>ppendix A:</w:t>
      </w:r>
      <w:r w:rsidR="00207F3E" w:rsidRPr="001249FE">
        <w:rPr>
          <w:rFonts w:ascii="Arial" w:hAnsi="Arial" w:cs="Arial"/>
          <w:b/>
          <w:szCs w:val="24"/>
          <w:u w:val="single"/>
        </w:rPr>
        <w:t xml:space="preserve">    </w:t>
      </w:r>
      <w:r w:rsidR="00FE292E" w:rsidRPr="001249FE">
        <w:rPr>
          <w:rFonts w:ascii="Arial" w:hAnsi="Arial" w:cs="Arial"/>
          <w:b/>
          <w:szCs w:val="24"/>
          <w:u w:val="single"/>
        </w:rPr>
        <w:t xml:space="preserve"> </w:t>
      </w:r>
    </w:p>
    <w:p w:rsidR="00FE292E" w:rsidRPr="001249FE" w:rsidRDefault="00FE292E" w:rsidP="006069F1">
      <w:pPr>
        <w:spacing w:after="0"/>
        <w:rPr>
          <w:rFonts w:ascii="Arial" w:hAnsi="Arial" w:cs="Arial"/>
          <w:b/>
          <w:szCs w:val="24"/>
        </w:rPr>
      </w:pPr>
      <w:r w:rsidRPr="001249FE">
        <w:rPr>
          <w:rFonts w:ascii="Arial" w:hAnsi="Arial" w:cs="Arial"/>
          <w:b/>
          <w:szCs w:val="24"/>
        </w:rPr>
        <w:t>Learning from Serious Case Reviews (SCRs) and Serious Incident Learning Reviews (SILRs)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Derbyshire Safeguarding Children Board recognises the importance of learning and improving from our experiences in this area. </w:t>
      </w:r>
      <w:r w:rsidR="006E1ABC" w:rsidRPr="006069F1">
        <w:rPr>
          <w:rFonts w:ascii="Arial" w:hAnsi="Arial" w:cs="Arial"/>
          <w:szCs w:val="24"/>
        </w:rPr>
        <w:t xml:space="preserve"> </w:t>
      </w:r>
      <w:r w:rsidRPr="006069F1">
        <w:rPr>
          <w:rFonts w:ascii="Arial" w:hAnsi="Arial" w:cs="Arial"/>
          <w:szCs w:val="24"/>
        </w:rPr>
        <w:t>A range of learning and themes from SCRs and SILRs have been identified from our most recent reviews, and from the preceding</w:t>
      </w:r>
      <w:r w:rsidR="003D20AF" w:rsidRPr="006069F1">
        <w:rPr>
          <w:rFonts w:ascii="Arial" w:hAnsi="Arial" w:cs="Arial"/>
          <w:szCs w:val="24"/>
        </w:rPr>
        <w:t xml:space="preserve"> years.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912028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In 2012 </w:t>
      </w:r>
      <w:r w:rsidR="003D20AF" w:rsidRPr="006069F1">
        <w:rPr>
          <w:rFonts w:ascii="Arial" w:hAnsi="Arial" w:cs="Arial"/>
          <w:szCs w:val="24"/>
        </w:rPr>
        <w:t>w</w:t>
      </w:r>
      <w:r w:rsidR="00FE292E" w:rsidRPr="006069F1">
        <w:rPr>
          <w:rFonts w:ascii="Arial" w:hAnsi="Arial" w:cs="Arial"/>
          <w:szCs w:val="24"/>
        </w:rPr>
        <w:t xml:space="preserve">e have </w:t>
      </w:r>
      <w:r w:rsidRPr="006069F1">
        <w:rPr>
          <w:rFonts w:ascii="Arial" w:hAnsi="Arial" w:cs="Arial"/>
          <w:szCs w:val="24"/>
        </w:rPr>
        <w:t>learnt</w:t>
      </w:r>
      <w:r w:rsidR="00FE292E" w:rsidRPr="006069F1">
        <w:rPr>
          <w:rFonts w:ascii="Arial" w:hAnsi="Arial" w:cs="Arial"/>
          <w:szCs w:val="24"/>
        </w:rPr>
        <w:t xml:space="preserve"> that: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b/>
          <w:szCs w:val="24"/>
        </w:rPr>
        <w:t>Babies</w:t>
      </w:r>
      <w:r w:rsidRPr="006069F1">
        <w:rPr>
          <w:rFonts w:ascii="Arial" w:hAnsi="Arial" w:cs="Arial"/>
          <w:szCs w:val="24"/>
        </w:rPr>
        <w:t xml:space="preserve"> are particularly at risk fr</w:t>
      </w:r>
      <w:r w:rsidR="001249FE">
        <w:rPr>
          <w:rFonts w:ascii="Arial" w:hAnsi="Arial" w:cs="Arial"/>
          <w:szCs w:val="24"/>
        </w:rPr>
        <w:t>om abuse and neglect including:</w:t>
      </w:r>
    </w:p>
    <w:p w:rsidR="00FE292E" w:rsidRPr="006069F1" w:rsidRDefault="00FE292E" w:rsidP="001249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Shaking</w:t>
      </w:r>
    </w:p>
    <w:p w:rsidR="00FE292E" w:rsidRPr="006069F1" w:rsidRDefault="00FE292E" w:rsidP="001249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Co-sleeping</w:t>
      </w:r>
    </w:p>
    <w:p w:rsidR="00FE292E" w:rsidRPr="006069F1" w:rsidRDefault="00FE292E" w:rsidP="001249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Domestic abuse</w:t>
      </w:r>
    </w:p>
    <w:p w:rsidR="00FE292E" w:rsidRPr="006069F1" w:rsidRDefault="00FE292E" w:rsidP="001249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Methadone used as a soother</w:t>
      </w:r>
    </w:p>
    <w:p w:rsidR="00FE292E" w:rsidRPr="006069F1" w:rsidRDefault="00FE292E" w:rsidP="001249F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Lack of ante-natal assessment</w:t>
      </w: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b/>
          <w:szCs w:val="24"/>
        </w:rPr>
        <w:t>Teenagers</w:t>
      </w:r>
      <w:r w:rsidRPr="006069F1">
        <w:rPr>
          <w:rFonts w:ascii="Arial" w:hAnsi="Arial" w:cs="Arial"/>
          <w:szCs w:val="24"/>
        </w:rPr>
        <w:t xml:space="preserve"> - a quarter of all SCRs/SILRs have been about the serious injury or death of a teenager. Issues include:</w:t>
      </w:r>
    </w:p>
    <w:p w:rsidR="00FE292E" w:rsidRPr="006069F1" w:rsidRDefault="00FE292E" w:rsidP="001249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Suicide/self-harm</w:t>
      </w:r>
    </w:p>
    <w:p w:rsidR="00FE292E" w:rsidRPr="006069F1" w:rsidRDefault="00FE292E" w:rsidP="001249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Child sexual exploitation (CSE)</w:t>
      </w:r>
    </w:p>
    <w:p w:rsidR="00FE292E" w:rsidRPr="006069F1" w:rsidRDefault="00FE292E" w:rsidP="001249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Offending behaviour</w:t>
      </w:r>
    </w:p>
    <w:p w:rsidR="00FE292E" w:rsidRPr="006069F1" w:rsidRDefault="00FE292E" w:rsidP="001249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Missing from school, home or care</w:t>
      </w:r>
    </w:p>
    <w:p w:rsidR="00FE292E" w:rsidRPr="006069F1" w:rsidRDefault="00FE292E" w:rsidP="001249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Difficult to engage</w:t>
      </w:r>
    </w:p>
    <w:p w:rsidR="003345E2" w:rsidRPr="006069F1" w:rsidRDefault="003345E2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FE292E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b/>
          <w:szCs w:val="24"/>
        </w:rPr>
        <w:t>Parents</w:t>
      </w:r>
      <w:r w:rsidRPr="006069F1">
        <w:rPr>
          <w:rFonts w:ascii="Arial" w:hAnsi="Arial" w:cs="Arial"/>
          <w:szCs w:val="24"/>
        </w:rPr>
        <w:t xml:space="preserve">- the death or serious injury of children and young people often has </w:t>
      </w:r>
      <w:r w:rsidR="001249FE">
        <w:rPr>
          <w:rFonts w:ascii="Arial" w:hAnsi="Arial" w:cs="Arial"/>
          <w:szCs w:val="24"/>
        </w:rPr>
        <w:t>contributory factors including: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Substance misuse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Mental health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Domestic abuse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Hostility/non-engagement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Disguised compliance</w:t>
      </w:r>
    </w:p>
    <w:p w:rsidR="00FE292E" w:rsidRPr="006069F1" w:rsidRDefault="00FE292E" w:rsidP="001249F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Violent men</w:t>
      </w:r>
    </w:p>
    <w:p w:rsidR="00FE292E" w:rsidRPr="006069F1" w:rsidRDefault="00910AAA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I</w:t>
      </w:r>
      <w:r w:rsidR="00FE292E" w:rsidRPr="006069F1">
        <w:rPr>
          <w:rFonts w:ascii="Arial" w:hAnsi="Arial" w:cs="Arial"/>
          <w:szCs w:val="24"/>
        </w:rPr>
        <w:t xml:space="preserve">t is vital that themes and learning is shared across all agencies to improve practice and increase safeguards to children and young people. The SCR </w:t>
      </w:r>
      <w:r w:rsidR="00EE4A4A" w:rsidRPr="006069F1">
        <w:rPr>
          <w:rFonts w:ascii="Arial" w:hAnsi="Arial" w:cs="Arial"/>
          <w:szCs w:val="24"/>
        </w:rPr>
        <w:t>subcommittee</w:t>
      </w:r>
      <w:r w:rsidR="00FE292E" w:rsidRPr="006069F1">
        <w:rPr>
          <w:rFonts w:ascii="Arial" w:hAnsi="Arial" w:cs="Arial"/>
          <w:szCs w:val="24"/>
        </w:rPr>
        <w:t xml:space="preserve"> has identified a number of practice developments for professionals including:</w:t>
      </w:r>
    </w:p>
    <w:p w:rsidR="005F24C5" w:rsidRPr="006069F1" w:rsidRDefault="005F24C5" w:rsidP="006069F1">
      <w:pPr>
        <w:spacing w:after="0"/>
        <w:rPr>
          <w:rFonts w:ascii="Arial" w:hAnsi="Arial" w:cs="Arial"/>
          <w:szCs w:val="24"/>
        </w:rPr>
      </w:pPr>
    </w:p>
    <w:p w:rsidR="00FE292E" w:rsidRPr="006069F1" w:rsidRDefault="00FE292E" w:rsidP="001249F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Information gathering, sharing and recording</w:t>
      </w:r>
      <w:r w:rsidR="005F24C5" w:rsidRPr="006069F1">
        <w:rPr>
          <w:rFonts w:ascii="Arial" w:hAnsi="Arial" w:cs="Arial"/>
          <w:szCs w:val="24"/>
        </w:rPr>
        <w:t>.</w:t>
      </w:r>
    </w:p>
    <w:p w:rsidR="00FE292E" w:rsidRPr="006069F1" w:rsidRDefault="00FE292E" w:rsidP="001249F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Assessing the complete circumstances of the child and family, including their history</w:t>
      </w:r>
      <w:r w:rsidR="005F24C5" w:rsidRPr="006069F1">
        <w:rPr>
          <w:rFonts w:ascii="Arial" w:hAnsi="Arial" w:cs="Arial"/>
          <w:szCs w:val="24"/>
        </w:rPr>
        <w:t>.</w:t>
      </w:r>
    </w:p>
    <w:p w:rsidR="00FE292E" w:rsidRPr="006069F1" w:rsidRDefault="00FE292E" w:rsidP="001249F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Critically analysing all information</w:t>
      </w:r>
      <w:r w:rsidR="005F24C5" w:rsidRPr="006069F1">
        <w:rPr>
          <w:rFonts w:ascii="Arial" w:hAnsi="Arial" w:cs="Arial"/>
          <w:szCs w:val="24"/>
        </w:rPr>
        <w:t>.</w:t>
      </w:r>
    </w:p>
    <w:p w:rsidR="00FE292E" w:rsidRPr="006069F1" w:rsidRDefault="00FE292E" w:rsidP="001249F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Ensuring the needs of the child are paramount above those of the parents</w:t>
      </w:r>
      <w:r w:rsidR="005F24C5" w:rsidRPr="006069F1">
        <w:rPr>
          <w:rFonts w:ascii="Arial" w:hAnsi="Arial" w:cs="Arial"/>
          <w:szCs w:val="24"/>
        </w:rPr>
        <w:t>.</w:t>
      </w:r>
    </w:p>
    <w:p w:rsidR="00FE292E" w:rsidRPr="006069F1" w:rsidRDefault="00FE292E" w:rsidP="001249F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Seeing a child at home and where they sleep.</w:t>
      </w:r>
    </w:p>
    <w:p w:rsidR="003345E2" w:rsidRPr="006069F1" w:rsidRDefault="003345E2" w:rsidP="006069F1">
      <w:pPr>
        <w:spacing w:after="0"/>
        <w:rPr>
          <w:rFonts w:ascii="Arial" w:hAnsi="Arial" w:cs="Arial"/>
          <w:szCs w:val="24"/>
        </w:rPr>
      </w:pPr>
    </w:p>
    <w:p w:rsidR="005F24C5" w:rsidRPr="006069F1" w:rsidRDefault="00912028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In 2013/2014 </w:t>
      </w:r>
      <w:r w:rsidR="00936C7F" w:rsidRPr="006069F1">
        <w:rPr>
          <w:rFonts w:ascii="Arial" w:hAnsi="Arial" w:cs="Arial"/>
          <w:szCs w:val="24"/>
        </w:rPr>
        <w:t xml:space="preserve">in summary form </w:t>
      </w:r>
      <w:r w:rsidRPr="006069F1">
        <w:rPr>
          <w:rFonts w:ascii="Arial" w:hAnsi="Arial" w:cs="Arial"/>
          <w:szCs w:val="24"/>
        </w:rPr>
        <w:t>we learnt that:</w:t>
      </w:r>
    </w:p>
    <w:p w:rsidR="00AE0EBB" w:rsidRPr="006069F1" w:rsidRDefault="00AE0EBB" w:rsidP="006069F1">
      <w:pPr>
        <w:spacing w:after="0"/>
        <w:rPr>
          <w:rFonts w:ascii="Arial" w:hAnsi="Arial" w:cs="Arial"/>
          <w:szCs w:val="24"/>
        </w:rPr>
      </w:pPr>
    </w:p>
    <w:p w:rsidR="00912028" w:rsidRPr="006069F1" w:rsidRDefault="00AE0EBB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lastRenderedPageBreak/>
        <w:t>Common Themes: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Domestic Abuse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Substance Misuse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Vulnerabilities of older teenage children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Suicide/self-harm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Shaken babies/youngsters</w:t>
      </w:r>
    </w:p>
    <w:p w:rsidR="00AE0EBB" w:rsidRPr="006069F1" w:rsidRDefault="00AE0EBB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Disguised compliance from parents/carers</w:t>
      </w:r>
    </w:p>
    <w:p w:rsidR="00696991" w:rsidRPr="006069F1" w:rsidRDefault="00696991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Agencies should be consulted before closing cases</w:t>
      </w:r>
    </w:p>
    <w:p w:rsidR="00696991" w:rsidRPr="006069F1" w:rsidRDefault="00696991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Risk to children should be assessed when in contact with perpetrators of domestic abuse</w:t>
      </w:r>
    </w:p>
    <w:p w:rsidR="00696991" w:rsidRPr="006069F1" w:rsidRDefault="00696991" w:rsidP="001249F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 Not to have overoptimistic or unrealistic expectations of improvements seen or made as it is not likely reflective of past or current risk    </w:t>
      </w:r>
    </w:p>
    <w:p w:rsidR="003345E2" w:rsidRPr="006069F1" w:rsidRDefault="003345E2" w:rsidP="006069F1">
      <w:pPr>
        <w:spacing w:after="0"/>
        <w:rPr>
          <w:rFonts w:ascii="Arial" w:hAnsi="Arial" w:cs="Arial"/>
          <w:szCs w:val="24"/>
        </w:rPr>
      </w:pPr>
    </w:p>
    <w:p w:rsidR="00AE0EBB" w:rsidRPr="006069F1" w:rsidRDefault="00AE0EBB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Learning for Schools from SCR’s and Serious Incident Learning Reviews (SIR’s) 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Appropriate representation is needed at key meetings- Child Protection Case Conferences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Effective multi-agency working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Working more SMART (</w:t>
      </w:r>
      <w:proofErr w:type="spellStart"/>
      <w:r w:rsidRPr="006069F1">
        <w:rPr>
          <w:rFonts w:ascii="Arial" w:hAnsi="Arial" w:cs="Arial"/>
          <w:szCs w:val="24"/>
        </w:rPr>
        <w:t>ly</w:t>
      </w:r>
      <w:proofErr w:type="spellEnd"/>
      <w:r w:rsidRPr="006069F1">
        <w:rPr>
          <w:rFonts w:ascii="Arial" w:hAnsi="Arial" w:cs="Arial"/>
          <w:szCs w:val="24"/>
        </w:rPr>
        <w:t xml:space="preserve">) with children and Young people 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Effective information sharing to inform assessments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Staff to be curious, inquisitive and ask more questions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Reflection and constructive challenge for staff when working with vulnerable children and young people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Staff to observe safer working practices </w:t>
      </w:r>
    </w:p>
    <w:p w:rsidR="00AE0EBB" w:rsidRPr="006069F1" w:rsidRDefault="00AE0EBB" w:rsidP="001249F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>Staff to be reminded of a code of conduct and staff to operate by one</w:t>
      </w:r>
    </w:p>
    <w:p w:rsidR="003345E2" w:rsidRPr="006069F1" w:rsidRDefault="003345E2" w:rsidP="001249FE">
      <w:pPr>
        <w:spacing w:after="0"/>
        <w:rPr>
          <w:rFonts w:ascii="Arial" w:hAnsi="Arial" w:cs="Arial"/>
          <w:szCs w:val="24"/>
        </w:rPr>
      </w:pPr>
    </w:p>
    <w:p w:rsidR="00156543" w:rsidRPr="001249FE" w:rsidRDefault="00696991" w:rsidP="006069F1">
      <w:pPr>
        <w:spacing w:after="0"/>
        <w:rPr>
          <w:rFonts w:ascii="Arial" w:hAnsi="Arial" w:cs="Arial"/>
          <w:b/>
          <w:szCs w:val="24"/>
        </w:rPr>
      </w:pPr>
      <w:r w:rsidRPr="001249FE">
        <w:rPr>
          <w:rFonts w:ascii="Arial" w:hAnsi="Arial" w:cs="Arial"/>
          <w:b/>
          <w:szCs w:val="24"/>
        </w:rPr>
        <w:t>R</w:t>
      </w:r>
      <w:r w:rsidR="001249FE">
        <w:rPr>
          <w:rFonts w:ascii="Arial" w:hAnsi="Arial" w:cs="Arial"/>
          <w:b/>
          <w:szCs w:val="24"/>
        </w:rPr>
        <w:t>elevant SCRs:</w:t>
      </w:r>
      <w:bookmarkStart w:id="0" w:name="_GoBack"/>
      <w:bookmarkEnd w:id="0"/>
    </w:p>
    <w:p w:rsidR="003345E2" w:rsidRPr="006069F1" w:rsidRDefault="001F29C0" w:rsidP="006069F1">
      <w:pPr>
        <w:spacing w:after="0"/>
        <w:rPr>
          <w:rFonts w:ascii="Arial" w:hAnsi="Arial" w:cs="Arial"/>
          <w:szCs w:val="24"/>
        </w:rPr>
      </w:pPr>
      <w:r w:rsidRPr="006069F1">
        <w:rPr>
          <w:rFonts w:ascii="Arial" w:hAnsi="Arial" w:cs="Arial"/>
          <w:szCs w:val="24"/>
        </w:rPr>
        <w:t xml:space="preserve">Serious Case Reviews, Serious Incident Learning and Thematic Case Reviews and leaning </w:t>
      </w:r>
      <w:r w:rsidR="00912028" w:rsidRPr="006069F1">
        <w:rPr>
          <w:rFonts w:ascii="Arial" w:hAnsi="Arial" w:cs="Arial"/>
          <w:szCs w:val="24"/>
        </w:rPr>
        <w:t xml:space="preserve">relevant for schools /colleges </w:t>
      </w:r>
      <w:r w:rsidRPr="006069F1">
        <w:rPr>
          <w:rFonts w:ascii="Arial" w:hAnsi="Arial" w:cs="Arial"/>
          <w:szCs w:val="24"/>
        </w:rPr>
        <w:t>can be found a</w:t>
      </w:r>
      <w:r w:rsidR="003345E2" w:rsidRPr="006069F1">
        <w:rPr>
          <w:rFonts w:ascii="Arial" w:hAnsi="Arial" w:cs="Arial"/>
          <w:szCs w:val="24"/>
        </w:rPr>
        <w:t>t:</w:t>
      </w:r>
    </w:p>
    <w:p w:rsidR="003345E2" w:rsidRPr="006069F1" w:rsidRDefault="003345E2" w:rsidP="006069F1">
      <w:pPr>
        <w:spacing w:after="0"/>
        <w:rPr>
          <w:rFonts w:ascii="Arial" w:hAnsi="Arial" w:cs="Arial"/>
          <w:szCs w:val="24"/>
        </w:rPr>
      </w:pPr>
    </w:p>
    <w:p w:rsidR="00FE292E" w:rsidRPr="00871E5F" w:rsidRDefault="005B21A1" w:rsidP="006069F1">
      <w:pPr>
        <w:spacing w:after="0"/>
      </w:pPr>
      <w:hyperlink r:id="rId34" w:history="1">
        <w:r w:rsidR="003345E2" w:rsidRPr="006069F1">
          <w:rPr>
            <w:rStyle w:val="Hyperlink"/>
            <w:rFonts w:ascii="Arial" w:hAnsi="Arial" w:cs="Arial"/>
            <w:szCs w:val="24"/>
          </w:rPr>
          <w:t>http://derbyshirescbs.proceduresonline.com/chapters/p_serious_case_rev.html</w:t>
        </w:r>
      </w:hyperlink>
      <w:r w:rsidR="003345E2">
        <w:rPr>
          <w:rFonts w:cs="Calibri"/>
        </w:rPr>
        <w:t xml:space="preserve">   </w:t>
      </w:r>
    </w:p>
    <w:sectPr w:rsidR="00FE292E" w:rsidRPr="00871E5F" w:rsidSect="006069F1">
      <w:headerReference w:type="default" r:id="rId35"/>
      <w:footerReference w:type="default" r:id="rId36"/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A1" w:rsidRDefault="005B21A1" w:rsidP="00D330F0">
      <w:pPr>
        <w:spacing w:after="0" w:line="240" w:lineRule="auto"/>
      </w:pPr>
      <w:r>
        <w:separator/>
      </w:r>
    </w:p>
  </w:endnote>
  <w:endnote w:type="continuationSeparator" w:id="0">
    <w:p w:rsidR="005B21A1" w:rsidRDefault="005B21A1" w:rsidP="00D3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A1" w:rsidRDefault="005B21A1" w:rsidP="006069F1">
    <w:pPr>
      <w:tabs>
        <w:tab w:val="center" w:pos="4550"/>
        <w:tab w:val="left" w:pos="5818"/>
      </w:tabs>
      <w:spacing w:after="0" w:line="256" w:lineRule="auto"/>
      <w:ind w:right="260"/>
      <w:rPr>
        <w:color w:val="8496B0"/>
        <w:spacing w:val="60"/>
        <w:sz w:val="22"/>
      </w:rPr>
    </w:pPr>
    <w:r>
      <w:rPr>
        <w:color w:val="8496B0"/>
        <w:spacing w:val="60"/>
        <w:sz w:val="22"/>
      </w:rPr>
      <w:t>Marston Montgomery Primary School</w:t>
    </w:r>
  </w:p>
  <w:p w:rsidR="005B21A1" w:rsidRDefault="005B21A1" w:rsidP="006069F1">
    <w:pPr>
      <w:tabs>
        <w:tab w:val="center" w:pos="4550"/>
        <w:tab w:val="left" w:pos="5818"/>
      </w:tabs>
      <w:spacing w:after="0" w:line="256" w:lineRule="auto"/>
      <w:ind w:right="260"/>
      <w:rPr>
        <w:color w:val="8496B0"/>
        <w:spacing w:val="60"/>
        <w:sz w:val="22"/>
      </w:rPr>
    </w:pPr>
    <w:r>
      <w:rPr>
        <w:color w:val="8496B0"/>
        <w:spacing w:val="60"/>
        <w:sz w:val="22"/>
      </w:rPr>
      <w:t>Child Protection and Safeguarding Policy</w:t>
    </w:r>
  </w:p>
  <w:p w:rsidR="005B21A1" w:rsidRPr="006069F1" w:rsidRDefault="005B21A1" w:rsidP="006069F1">
    <w:pPr>
      <w:tabs>
        <w:tab w:val="center" w:pos="4550"/>
        <w:tab w:val="left" w:pos="5818"/>
      </w:tabs>
      <w:spacing w:after="0" w:line="256" w:lineRule="auto"/>
      <w:ind w:right="260"/>
      <w:rPr>
        <w:color w:val="222A35"/>
        <w:sz w:val="22"/>
      </w:rPr>
    </w:pPr>
    <w:r>
      <w:rPr>
        <w:color w:val="8496B0"/>
        <w:spacing w:val="60"/>
        <w:sz w:val="22"/>
      </w:rPr>
      <w:t>December 2016</w:t>
    </w:r>
    <w:r>
      <w:rPr>
        <w:color w:val="8496B0"/>
        <w:spacing w:val="60"/>
        <w:sz w:val="22"/>
      </w:rPr>
      <w:tab/>
    </w:r>
    <w:r>
      <w:rPr>
        <w:color w:val="8496B0"/>
        <w:spacing w:val="60"/>
        <w:sz w:val="22"/>
      </w:rPr>
      <w:tab/>
    </w:r>
    <w:r>
      <w:rPr>
        <w:color w:val="8496B0"/>
        <w:spacing w:val="60"/>
        <w:sz w:val="22"/>
      </w:rPr>
      <w:tab/>
    </w:r>
    <w:r>
      <w:rPr>
        <w:color w:val="8496B0"/>
        <w:spacing w:val="60"/>
        <w:sz w:val="22"/>
      </w:rPr>
      <w:tab/>
    </w:r>
    <w:r>
      <w:rPr>
        <w:color w:val="8496B0"/>
        <w:spacing w:val="60"/>
        <w:sz w:val="22"/>
      </w:rPr>
      <w:tab/>
    </w:r>
    <w:r>
      <w:rPr>
        <w:color w:val="8496B0"/>
        <w:spacing w:val="60"/>
        <w:sz w:val="22"/>
      </w:rPr>
      <w:tab/>
      <w:t>Page</w:t>
    </w:r>
    <w:r>
      <w:rPr>
        <w:color w:val="8496B0"/>
        <w:sz w:val="22"/>
      </w:rPr>
      <w:t xml:space="preserve"> </w:t>
    </w:r>
    <w:r>
      <w:rPr>
        <w:color w:val="323E4F"/>
        <w:sz w:val="22"/>
      </w:rPr>
      <w:fldChar w:fldCharType="begin"/>
    </w:r>
    <w:r>
      <w:rPr>
        <w:color w:val="323E4F"/>
        <w:sz w:val="22"/>
      </w:rPr>
      <w:instrText xml:space="preserve"> PAGE   \* MERGEFORMAT </w:instrText>
    </w:r>
    <w:r>
      <w:rPr>
        <w:color w:val="323E4F"/>
        <w:sz w:val="22"/>
      </w:rPr>
      <w:fldChar w:fldCharType="separate"/>
    </w:r>
    <w:r w:rsidR="001249FE">
      <w:rPr>
        <w:noProof/>
        <w:color w:val="323E4F"/>
        <w:sz w:val="22"/>
      </w:rPr>
      <w:t>23</w:t>
    </w:r>
    <w:r>
      <w:rPr>
        <w:color w:val="323E4F"/>
        <w:sz w:val="22"/>
      </w:rPr>
      <w:fldChar w:fldCharType="end"/>
    </w:r>
    <w:r>
      <w:rPr>
        <w:color w:val="323E4F"/>
        <w:sz w:val="22"/>
      </w:rPr>
      <w:t xml:space="preserve"> | </w:t>
    </w:r>
    <w:r>
      <w:rPr>
        <w:color w:val="323E4F"/>
        <w:sz w:val="22"/>
      </w:rPr>
      <w:fldChar w:fldCharType="begin"/>
    </w:r>
    <w:r>
      <w:rPr>
        <w:color w:val="323E4F"/>
        <w:sz w:val="22"/>
      </w:rPr>
      <w:instrText xml:space="preserve"> NUMPAGES  \* Arabic  \* MERGEFORMAT </w:instrText>
    </w:r>
    <w:r>
      <w:rPr>
        <w:color w:val="323E4F"/>
        <w:sz w:val="22"/>
      </w:rPr>
      <w:fldChar w:fldCharType="separate"/>
    </w:r>
    <w:r w:rsidR="001249FE">
      <w:rPr>
        <w:noProof/>
        <w:color w:val="323E4F"/>
        <w:sz w:val="22"/>
      </w:rPr>
      <w:t>23</w:t>
    </w:r>
    <w:r>
      <w:rPr>
        <w:color w:val="323E4F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A1" w:rsidRDefault="005B21A1" w:rsidP="00D330F0">
      <w:pPr>
        <w:spacing w:after="0" w:line="240" w:lineRule="auto"/>
      </w:pPr>
      <w:r>
        <w:separator/>
      </w:r>
    </w:p>
  </w:footnote>
  <w:footnote w:type="continuationSeparator" w:id="0">
    <w:p w:rsidR="005B21A1" w:rsidRDefault="005B21A1" w:rsidP="00D3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A1" w:rsidRDefault="005B21A1">
    <w:pPr>
      <w:pStyle w:val="Header"/>
    </w:pPr>
    <w:r>
      <w:t>Model CP and Safeguarding Policy for Schools V7 2016/17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4E862B6"/>
    <w:multiLevelType w:val="hybridMultilevel"/>
    <w:tmpl w:val="62605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F486F"/>
    <w:multiLevelType w:val="hybridMultilevel"/>
    <w:tmpl w:val="3A1CA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9BE"/>
    <w:multiLevelType w:val="hybridMultilevel"/>
    <w:tmpl w:val="955EA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867AF"/>
    <w:multiLevelType w:val="hybridMultilevel"/>
    <w:tmpl w:val="E202E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F127E"/>
    <w:multiLevelType w:val="hybridMultilevel"/>
    <w:tmpl w:val="5F3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5F54"/>
    <w:multiLevelType w:val="hybridMultilevel"/>
    <w:tmpl w:val="BEDE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14F"/>
    <w:multiLevelType w:val="hybridMultilevel"/>
    <w:tmpl w:val="41DE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2895"/>
    <w:multiLevelType w:val="hybridMultilevel"/>
    <w:tmpl w:val="487642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000E46"/>
    <w:multiLevelType w:val="multilevel"/>
    <w:tmpl w:val="921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0AE"/>
    <w:multiLevelType w:val="hybridMultilevel"/>
    <w:tmpl w:val="50E0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007E"/>
    <w:multiLevelType w:val="hybridMultilevel"/>
    <w:tmpl w:val="FC1C742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E35A4F"/>
    <w:multiLevelType w:val="multilevel"/>
    <w:tmpl w:val="AF8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52AB0"/>
    <w:multiLevelType w:val="hybridMultilevel"/>
    <w:tmpl w:val="EE12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3A5E"/>
    <w:multiLevelType w:val="hybridMultilevel"/>
    <w:tmpl w:val="DF7C37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0B01DA"/>
    <w:multiLevelType w:val="hybridMultilevel"/>
    <w:tmpl w:val="630A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5453"/>
    <w:multiLevelType w:val="hybridMultilevel"/>
    <w:tmpl w:val="844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5971"/>
    <w:multiLevelType w:val="hybridMultilevel"/>
    <w:tmpl w:val="11FA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7375"/>
    <w:multiLevelType w:val="hybridMultilevel"/>
    <w:tmpl w:val="2980799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233230E"/>
    <w:multiLevelType w:val="multilevel"/>
    <w:tmpl w:val="134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57831"/>
    <w:multiLevelType w:val="hybridMultilevel"/>
    <w:tmpl w:val="69D8214A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58A86D33"/>
    <w:multiLevelType w:val="hybridMultilevel"/>
    <w:tmpl w:val="1FD6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589E"/>
    <w:multiLevelType w:val="hybridMultilevel"/>
    <w:tmpl w:val="B6B0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C78"/>
    <w:multiLevelType w:val="multilevel"/>
    <w:tmpl w:val="AEE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B2432"/>
    <w:multiLevelType w:val="hybridMultilevel"/>
    <w:tmpl w:val="941EED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517C61"/>
    <w:multiLevelType w:val="hybridMultilevel"/>
    <w:tmpl w:val="B9DA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51FE"/>
    <w:multiLevelType w:val="hybridMultilevel"/>
    <w:tmpl w:val="630054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E4E0495"/>
    <w:multiLevelType w:val="hybridMultilevel"/>
    <w:tmpl w:val="E7D2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C327E8"/>
    <w:multiLevelType w:val="hybridMultilevel"/>
    <w:tmpl w:val="439411A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B76D0"/>
    <w:multiLevelType w:val="multilevel"/>
    <w:tmpl w:val="CA8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F11B7"/>
    <w:multiLevelType w:val="hybridMultilevel"/>
    <w:tmpl w:val="7A46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276D2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855214D"/>
    <w:multiLevelType w:val="hybridMultilevel"/>
    <w:tmpl w:val="9FC6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607DB"/>
    <w:multiLevelType w:val="hybridMultilevel"/>
    <w:tmpl w:val="F95E2E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DFA2B99"/>
    <w:multiLevelType w:val="hybridMultilevel"/>
    <w:tmpl w:val="DA32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25"/>
  </w:num>
  <w:num w:numId="9">
    <w:abstractNumId w:val="14"/>
  </w:num>
  <w:num w:numId="10">
    <w:abstractNumId w:val="13"/>
  </w:num>
  <w:num w:numId="11">
    <w:abstractNumId w:val="27"/>
  </w:num>
  <w:num w:numId="12">
    <w:abstractNumId w:val="33"/>
  </w:num>
  <w:num w:numId="13">
    <w:abstractNumId w:val="22"/>
  </w:num>
  <w:num w:numId="14">
    <w:abstractNumId w:val="28"/>
  </w:num>
  <w:num w:numId="15">
    <w:abstractNumId w:val="3"/>
  </w:num>
  <w:num w:numId="16">
    <w:abstractNumId w:val="29"/>
  </w:num>
  <w:num w:numId="17">
    <w:abstractNumId w:val="1"/>
  </w:num>
  <w:num w:numId="18">
    <w:abstractNumId w:val="26"/>
  </w:num>
  <w:num w:numId="19">
    <w:abstractNumId w:val="11"/>
  </w:num>
  <w:num w:numId="20">
    <w:abstractNumId w:val="21"/>
  </w:num>
  <w:num w:numId="21">
    <w:abstractNumId w:val="31"/>
  </w:num>
  <w:num w:numId="22">
    <w:abstractNumId w:val="19"/>
  </w:num>
  <w:num w:numId="23">
    <w:abstractNumId w:val="5"/>
  </w:num>
  <w:num w:numId="24">
    <w:abstractNumId w:val="30"/>
  </w:num>
  <w:num w:numId="25">
    <w:abstractNumId w:val="6"/>
  </w:num>
  <w:num w:numId="26">
    <w:abstractNumId w:val="16"/>
  </w:num>
  <w:num w:numId="27">
    <w:abstractNumId w:val="15"/>
  </w:num>
  <w:num w:numId="28">
    <w:abstractNumId w:val="32"/>
  </w:num>
  <w:num w:numId="29">
    <w:abstractNumId w:val="23"/>
  </w:num>
  <w:num w:numId="30">
    <w:abstractNumId w:val="4"/>
  </w:num>
  <w:num w:numId="31">
    <w:abstractNumId w:val="2"/>
  </w:num>
  <w:num w:numId="32">
    <w:abstractNumId w:val="24"/>
  </w:num>
  <w:num w:numId="33">
    <w:abstractNumId w:val="0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D"/>
    <w:rsid w:val="00005CEB"/>
    <w:rsid w:val="00010DE9"/>
    <w:rsid w:val="000127B0"/>
    <w:rsid w:val="00012813"/>
    <w:rsid w:val="00013662"/>
    <w:rsid w:val="00020B15"/>
    <w:rsid w:val="00024B60"/>
    <w:rsid w:val="00026582"/>
    <w:rsid w:val="000560AB"/>
    <w:rsid w:val="000575E0"/>
    <w:rsid w:val="000577AA"/>
    <w:rsid w:val="00062A8B"/>
    <w:rsid w:val="00062F37"/>
    <w:rsid w:val="00065D22"/>
    <w:rsid w:val="000733D1"/>
    <w:rsid w:val="00074463"/>
    <w:rsid w:val="00084A7D"/>
    <w:rsid w:val="00091002"/>
    <w:rsid w:val="00093447"/>
    <w:rsid w:val="000944EC"/>
    <w:rsid w:val="00094C47"/>
    <w:rsid w:val="00095195"/>
    <w:rsid w:val="000A63A8"/>
    <w:rsid w:val="000C7AEF"/>
    <w:rsid w:val="000D18FB"/>
    <w:rsid w:val="000D3143"/>
    <w:rsid w:val="000D3866"/>
    <w:rsid w:val="000E166E"/>
    <w:rsid w:val="000F657D"/>
    <w:rsid w:val="00105086"/>
    <w:rsid w:val="0011240B"/>
    <w:rsid w:val="001249FE"/>
    <w:rsid w:val="00127553"/>
    <w:rsid w:val="00127CD8"/>
    <w:rsid w:val="001308F4"/>
    <w:rsid w:val="001331F3"/>
    <w:rsid w:val="00136ED4"/>
    <w:rsid w:val="00140D44"/>
    <w:rsid w:val="00143C8D"/>
    <w:rsid w:val="001443DE"/>
    <w:rsid w:val="00144D02"/>
    <w:rsid w:val="00154033"/>
    <w:rsid w:val="00156543"/>
    <w:rsid w:val="001616A3"/>
    <w:rsid w:val="00161E38"/>
    <w:rsid w:val="00164137"/>
    <w:rsid w:val="00170FDB"/>
    <w:rsid w:val="00181468"/>
    <w:rsid w:val="00193941"/>
    <w:rsid w:val="001A15C1"/>
    <w:rsid w:val="001A7091"/>
    <w:rsid w:val="001B234A"/>
    <w:rsid w:val="001C0BD8"/>
    <w:rsid w:val="001D091E"/>
    <w:rsid w:val="001E3299"/>
    <w:rsid w:val="001F0BB6"/>
    <w:rsid w:val="001F29C0"/>
    <w:rsid w:val="001F6416"/>
    <w:rsid w:val="002034BE"/>
    <w:rsid w:val="00207F3E"/>
    <w:rsid w:val="00214F84"/>
    <w:rsid w:val="002231AD"/>
    <w:rsid w:val="00225B30"/>
    <w:rsid w:val="002267AD"/>
    <w:rsid w:val="002349A9"/>
    <w:rsid w:val="002438B7"/>
    <w:rsid w:val="002504A9"/>
    <w:rsid w:val="002532EA"/>
    <w:rsid w:val="00262B50"/>
    <w:rsid w:val="00264571"/>
    <w:rsid w:val="002648F1"/>
    <w:rsid w:val="00264E89"/>
    <w:rsid w:val="00271EBB"/>
    <w:rsid w:val="00276ACC"/>
    <w:rsid w:val="00276EA1"/>
    <w:rsid w:val="00277C5F"/>
    <w:rsid w:val="00285ADB"/>
    <w:rsid w:val="002937D2"/>
    <w:rsid w:val="002955EA"/>
    <w:rsid w:val="00297479"/>
    <w:rsid w:val="00297D13"/>
    <w:rsid w:val="002C0EC2"/>
    <w:rsid w:val="002C6592"/>
    <w:rsid w:val="002D6C40"/>
    <w:rsid w:val="002F7F2F"/>
    <w:rsid w:val="00310A0C"/>
    <w:rsid w:val="00313500"/>
    <w:rsid w:val="003204DF"/>
    <w:rsid w:val="00321CDC"/>
    <w:rsid w:val="00327D98"/>
    <w:rsid w:val="003306EA"/>
    <w:rsid w:val="00331952"/>
    <w:rsid w:val="003345E2"/>
    <w:rsid w:val="00336FD1"/>
    <w:rsid w:val="00340BE3"/>
    <w:rsid w:val="00341DB9"/>
    <w:rsid w:val="00347DE4"/>
    <w:rsid w:val="00375CC3"/>
    <w:rsid w:val="00377122"/>
    <w:rsid w:val="00381C7C"/>
    <w:rsid w:val="00392852"/>
    <w:rsid w:val="003940E0"/>
    <w:rsid w:val="00397137"/>
    <w:rsid w:val="003A5C1C"/>
    <w:rsid w:val="003A5EBE"/>
    <w:rsid w:val="003B24B8"/>
    <w:rsid w:val="003B2A75"/>
    <w:rsid w:val="003B6DA5"/>
    <w:rsid w:val="003C00CD"/>
    <w:rsid w:val="003D20AF"/>
    <w:rsid w:val="003D64E9"/>
    <w:rsid w:val="003E0B1D"/>
    <w:rsid w:val="003E4736"/>
    <w:rsid w:val="003F1AE2"/>
    <w:rsid w:val="00412D19"/>
    <w:rsid w:val="00415A66"/>
    <w:rsid w:val="0042508A"/>
    <w:rsid w:val="00456930"/>
    <w:rsid w:val="00462B4B"/>
    <w:rsid w:val="00464639"/>
    <w:rsid w:val="00465E49"/>
    <w:rsid w:val="00480727"/>
    <w:rsid w:val="00484EF2"/>
    <w:rsid w:val="00494070"/>
    <w:rsid w:val="004A193E"/>
    <w:rsid w:val="004A1B1A"/>
    <w:rsid w:val="004A4C40"/>
    <w:rsid w:val="004A7B04"/>
    <w:rsid w:val="004B4823"/>
    <w:rsid w:val="004C0AFF"/>
    <w:rsid w:val="004C4B99"/>
    <w:rsid w:val="004D0EB7"/>
    <w:rsid w:val="004D2986"/>
    <w:rsid w:val="004E62A7"/>
    <w:rsid w:val="005013BC"/>
    <w:rsid w:val="0051245E"/>
    <w:rsid w:val="005132A1"/>
    <w:rsid w:val="005240A0"/>
    <w:rsid w:val="005250B5"/>
    <w:rsid w:val="00526DA2"/>
    <w:rsid w:val="00527C74"/>
    <w:rsid w:val="005323B7"/>
    <w:rsid w:val="00533F38"/>
    <w:rsid w:val="0054213F"/>
    <w:rsid w:val="00552F00"/>
    <w:rsid w:val="0055305A"/>
    <w:rsid w:val="005644F8"/>
    <w:rsid w:val="005706D7"/>
    <w:rsid w:val="0057288C"/>
    <w:rsid w:val="005855E0"/>
    <w:rsid w:val="005A2C92"/>
    <w:rsid w:val="005A32D8"/>
    <w:rsid w:val="005A598D"/>
    <w:rsid w:val="005B18E3"/>
    <w:rsid w:val="005B21A1"/>
    <w:rsid w:val="005B79F1"/>
    <w:rsid w:val="005C326A"/>
    <w:rsid w:val="005C4C26"/>
    <w:rsid w:val="005F24C5"/>
    <w:rsid w:val="005F7521"/>
    <w:rsid w:val="0060520E"/>
    <w:rsid w:val="006069F1"/>
    <w:rsid w:val="006100A9"/>
    <w:rsid w:val="00610E3F"/>
    <w:rsid w:val="006131CC"/>
    <w:rsid w:val="006144C6"/>
    <w:rsid w:val="0061472C"/>
    <w:rsid w:val="006154E5"/>
    <w:rsid w:val="00616F01"/>
    <w:rsid w:val="00622A0D"/>
    <w:rsid w:val="00622A88"/>
    <w:rsid w:val="00651527"/>
    <w:rsid w:val="00652EC8"/>
    <w:rsid w:val="006544E8"/>
    <w:rsid w:val="00671D95"/>
    <w:rsid w:val="006803BA"/>
    <w:rsid w:val="00681E15"/>
    <w:rsid w:val="00690E25"/>
    <w:rsid w:val="006967C6"/>
    <w:rsid w:val="00696991"/>
    <w:rsid w:val="00697227"/>
    <w:rsid w:val="006A08F3"/>
    <w:rsid w:val="006A2850"/>
    <w:rsid w:val="006A484E"/>
    <w:rsid w:val="006B4508"/>
    <w:rsid w:val="006B7882"/>
    <w:rsid w:val="006C3F90"/>
    <w:rsid w:val="006D2F16"/>
    <w:rsid w:val="006D3D5A"/>
    <w:rsid w:val="006D4179"/>
    <w:rsid w:val="006E1ABC"/>
    <w:rsid w:val="006F4139"/>
    <w:rsid w:val="006F6F66"/>
    <w:rsid w:val="00702AD1"/>
    <w:rsid w:val="0071369E"/>
    <w:rsid w:val="0072306A"/>
    <w:rsid w:val="00727379"/>
    <w:rsid w:val="00733CD5"/>
    <w:rsid w:val="0073569F"/>
    <w:rsid w:val="00762A57"/>
    <w:rsid w:val="00765223"/>
    <w:rsid w:val="00777DAD"/>
    <w:rsid w:val="00790623"/>
    <w:rsid w:val="00792CFF"/>
    <w:rsid w:val="007939FD"/>
    <w:rsid w:val="00793B2D"/>
    <w:rsid w:val="007A7159"/>
    <w:rsid w:val="007B505C"/>
    <w:rsid w:val="007B53B3"/>
    <w:rsid w:val="007B6EFA"/>
    <w:rsid w:val="007C4CB5"/>
    <w:rsid w:val="007D245A"/>
    <w:rsid w:val="007E29B5"/>
    <w:rsid w:val="007E35E3"/>
    <w:rsid w:val="007E4624"/>
    <w:rsid w:val="007F4D38"/>
    <w:rsid w:val="00821738"/>
    <w:rsid w:val="0082767C"/>
    <w:rsid w:val="00830053"/>
    <w:rsid w:val="00831B1E"/>
    <w:rsid w:val="008671D1"/>
    <w:rsid w:val="008717AA"/>
    <w:rsid w:val="00871E5F"/>
    <w:rsid w:val="008726E7"/>
    <w:rsid w:val="00881A2B"/>
    <w:rsid w:val="00882276"/>
    <w:rsid w:val="008841A7"/>
    <w:rsid w:val="008873E6"/>
    <w:rsid w:val="008A0672"/>
    <w:rsid w:val="008A55BA"/>
    <w:rsid w:val="008A79BC"/>
    <w:rsid w:val="008B001D"/>
    <w:rsid w:val="008B5177"/>
    <w:rsid w:val="008B5C51"/>
    <w:rsid w:val="008C1D6B"/>
    <w:rsid w:val="008C4091"/>
    <w:rsid w:val="008C56CE"/>
    <w:rsid w:val="008D3E57"/>
    <w:rsid w:val="008D455B"/>
    <w:rsid w:val="008F6B26"/>
    <w:rsid w:val="009002F8"/>
    <w:rsid w:val="009007E9"/>
    <w:rsid w:val="00900F83"/>
    <w:rsid w:val="0090304B"/>
    <w:rsid w:val="00910AAA"/>
    <w:rsid w:val="00912028"/>
    <w:rsid w:val="009316B4"/>
    <w:rsid w:val="00936C7F"/>
    <w:rsid w:val="00947AB1"/>
    <w:rsid w:val="0095166D"/>
    <w:rsid w:val="00967779"/>
    <w:rsid w:val="00967A19"/>
    <w:rsid w:val="00977EE9"/>
    <w:rsid w:val="009818C6"/>
    <w:rsid w:val="00983E30"/>
    <w:rsid w:val="009917A1"/>
    <w:rsid w:val="00992F88"/>
    <w:rsid w:val="009965A4"/>
    <w:rsid w:val="009A4BEA"/>
    <w:rsid w:val="009B2D73"/>
    <w:rsid w:val="009B666C"/>
    <w:rsid w:val="009D280C"/>
    <w:rsid w:val="009F48E8"/>
    <w:rsid w:val="009F635C"/>
    <w:rsid w:val="009F68BE"/>
    <w:rsid w:val="009F7D32"/>
    <w:rsid w:val="00A06969"/>
    <w:rsid w:val="00A20BE9"/>
    <w:rsid w:val="00A26B1A"/>
    <w:rsid w:val="00A32D95"/>
    <w:rsid w:val="00A37300"/>
    <w:rsid w:val="00A40060"/>
    <w:rsid w:val="00A45518"/>
    <w:rsid w:val="00A54B15"/>
    <w:rsid w:val="00A621F7"/>
    <w:rsid w:val="00A636C5"/>
    <w:rsid w:val="00A63C22"/>
    <w:rsid w:val="00A67FAD"/>
    <w:rsid w:val="00A70E29"/>
    <w:rsid w:val="00A92973"/>
    <w:rsid w:val="00A96721"/>
    <w:rsid w:val="00AB502C"/>
    <w:rsid w:val="00AB5BA5"/>
    <w:rsid w:val="00AE0EBB"/>
    <w:rsid w:val="00AE2F0B"/>
    <w:rsid w:val="00AE5BED"/>
    <w:rsid w:val="00AF0F1C"/>
    <w:rsid w:val="00B05729"/>
    <w:rsid w:val="00B33161"/>
    <w:rsid w:val="00B437CA"/>
    <w:rsid w:val="00B5403F"/>
    <w:rsid w:val="00B564C6"/>
    <w:rsid w:val="00B879C1"/>
    <w:rsid w:val="00B9046F"/>
    <w:rsid w:val="00B943CD"/>
    <w:rsid w:val="00B9508A"/>
    <w:rsid w:val="00B968BB"/>
    <w:rsid w:val="00BA246F"/>
    <w:rsid w:val="00BA2614"/>
    <w:rsid w:val="00BA3461"/>
    <w:rsid w:val="00BB3706"/>
    <w:rsid w:val="00BB418D"/>
    <w:rsid w:val="00BC4A19"/>
    <w:rsid w:val="00BD5C3F"/>
    <w:rsid w:val="00BE0E3C"/>
    <w:rsid w:val="00BE7C8B"/>
    <w:rsid w:val="00BF24C4"/>
    <w:rsid w:val="00C161D4"/>
    <w:rsid w:val="00C1780A"/>
    <w:rsid w:val="00C214B6"/>
    <w:rsid w:val="00C255D2"/>
    <w:rsid w:val="00C277F1"/>
    <w:rsid w:val="00C27F73"/>
    <w:rsid w:val="00C34840"/>
    <w:rsid w:val="00C36D84"/>
    <w:rsid w:val="00C44C5B"/>
    <w:rsid w:val="00C512BF"/>
    <w:rsid w:val="00C53DCE"/>
    <w:rsid w:val="00C54B9D"/>
    <w:rsid w:val="00C62DC6"/>
    <w:rsid w:val="00C64831"/>
    <w:rsid w:val="00C70C1C"/>
    <w:rsid w:val="00C82D2D"/>
    <w:rsid w:val="00C922DE"/>
    <w:rsid w:val="00CB08D5"/>
    <w:rsid w:val="00CB187F"/>
    <w:rsid w:val="00CB611B"/>
    <w:rsid w:val="00CC3715"/>
    <w:rsid w:val="00CD1451"/>
    <w:rsid w:val="00CD2947"/>
    <w:rsid w:val="00CE0EBD"/>
    <w:rsid w:val="00CE4D1C"/>
    <w:rsid w:val="00CF0747"/>
    <w:rsid w:val="00CF7B15"/>
    <w:rsid w:val="00D02136"/>
    <w:rsid w:val="00D03055"/>
    <w:rsid w:val="00D03D0D"/>
    <w:rsid w:val="00D330F0"/>
    <w:rsid w:val="00D4131E"/>
    <w:rsid w:val="00D4569E"/>
    <w:rsid w:val="00D518F3"/>
    <w:rsid w:val="00D55DF7"/>
    <w:rsid w:val="00D5690E"/>
    <w:rsid w:val="00D64883"/>
    <w:rsid w:val="00D6687E"/>
    <w:rsid w:val="00D75046"/>
    <w:rsid w:val="00D91A60"/>
    <w:rsid w:val="00DA2A3F"/>
    <w:rsid w:val="00DB7653"/>
    <w:rsid w:val="00DC3C83"/>
    <w:rsid w:val="00DD2986"/>
    <w:rsid w:val="00DD49DC"/>
    <w:rsid w:val="00DE1C45"/>
    <w:rsid w:val="00DE1FF9"/>
    <w:rsid w:val="00E048EC"/>
    <w:rsid w:val="00E04CC0"/>
    <w:rsid w:val="00E15830"/>
    <w:rsid w:val="00E249FE"/>
    <w:rsid w:val="00E26BCB"/>
    <w:rsid w:val="00E349C1"/>
    <w:rsid w:val="00E471A6"/>
    <w:rsid w:val="00E5716E"/>
    <w:rsid w:val="00E633FB"/>
    <w:rsid w:val="00E758CF"/>
    <w:rsid w:val="00EA435A"/>
    <w:rsid w:val="00EB2139"/>
    <w:rsid w:val="00EC1472"/>
    <w:rsid w:val="00ED3672"/>
    <w:rsid w:val="00ED56E7"/>
    <w:rsid w:val="00ED5FA0"/>
    <w:rsid w:val="00EE31BC"/>
    <w:rsid w:val="00EE4A4A"/>
    <w:rsid w:val="00EE7738"/>
    <w:rsid w:val="00EF444E"/>
    <w:rsid w:val="00F00AC1"/>
    <w:rsid w:val="00F0323C"/>
    <w:rsid w:val="00F0478A"/>
    <w:rsid w:val="00F04D75"/>
    <w:rsid w:val="00F07826"/>
    <w:rsid w:val="00F17214"/>
    <w:rsid w:val="00F22197"/>
    <w:rsid w:val="00F22615"/>
    <w:rsid w:val="00F450BA"/>
    <w:rsid w:val="00F54710"/>
    <w:rsid w:val="00F557F0"/>
    <w:rsid w:val="00F625F5"/>
    <w:rsid w:val="00F64F45"/>
    <w:rsid w:val="00F67024"/>
    <w:rsid w:val="00F7156D"/>
    <w:rsid w:val="00F7322F"/>
    <w:rsid w:val="00F9521C"/>
    <w:rsid w:val="00FA5490"/>
    <w:rsid w:val="00FA7099"/>
    <w:rsid w:val="00FB1EAA"/>
    <w:rsid w:val="00FB53B8"/>
    <w:rsid w:val="00FC6AD4"/>
    <w:rsid w:val="00FD290C"/>
    <w:rsid w:val="00FE0134"/>
    <w:rsid w:val="00FE292E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54F18"/>
  <w15:docId w15:val="{A723B9C7-8E37-4BF9-8030-D7D6E5F0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E0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952"/>
    <w:pPr>
      <w:keepNext/>
      <w:keepLines/>
      <w:numPr>
        <w:numId w:val="24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E49"/>
    <w:pPr>
      <w:keepNext/>
      <w:keepLines/>
      <w:numPr>
        <w:ilvl w:val="1"/>
        <w:numId w:val="24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85ADB"/>
    <w:pPr>
      <w:numPr>
        <w:ilvl w:val="2"/>
        <w:numId w:val="24"/>
      </w:numPr>
      <w:spacing w:before="150" w:after="150" w:line="240" w:lineRule="auto"/>
      <w:ind w:right="150"/>
      <w:outlineLvl w:val="2"/>
    </w:pPr>
    <w:rPr>
      <w:rFonts w:ascii="Times New Roman" w:eastAsia="Times New Roman" w:hAnsi="Times New Roman"/>
      <w:b/>
      <w:bCs/>
      <w:color w:val="0F4F75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947"/>
    <w:pPr>
      <w:keepNext/>
      <w:keepLines/>
      <w:numPr>
        <w:ilvl w:val="3"/>
        <w:numId w:val="2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947"/>
    <w:pPr>
      <w:keepNext/>
      <w:keepLines/>
      <w:numPr>
        <w:ilvl w:val="4"/>
        <w:numId w:val="2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947"/>
    <w:pPr>
      <w:keepNext/>
      <w:keepLines/>
      <w:numPr>
        <w:ilvl w:val="5"/>
        <w:numId w:val="2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2947"/>
    <w:pPr>
      <w:keepNext/>
      <w:keepLines/>
      <w:numPr>
        <w:ilvl w:val="6"/>
        <w:numId w:val="2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2947"/>
    <w:pPr>
      <w:keepNext/>
      <w:keepLines/>
      <w:numPr>
        <w:ilvl w:val="7"/>
        <w:numId w:val="2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2947"/>
    <w:pPr>
      <w:keepNext/>
      <w:keepLines/>
      <w:numPr>
        <w:ilvl w:val="8"/>
        <w:numId w:val="2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952"/>
    <w:rPr>
      <w:rFonts w:eastAsia="Times New Roman"/>
      <w:b/>
      <w:bCs/>
      <w:color w:val="365F91"/>
      <w:sz w:val="28"/>
      <w:szCs w:val="2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5E49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ADB"/>
    <w:rPr>
      <w:rFonts w:ascii="Times New Roman" w:eastAsia="Times New Roman" w:hAnsi="Times New Roman"/>
      <w:b/>
      <w:bCs/>
      <w:color w:val="0F4F7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2947"/>
    <w:rPr>
      <w:rFonts w:ascii="Cambria" w:eastAsia="Times New Roman" w:hAnsi="Cambria"/>
      <w:b/>
      <w:bCs/>
      <w:i/>
      <w:iCs/>
      <w:color w:val="4F81BD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2947"/>
    <w:rPr>
      <w:rFonts w:ascii="Cambria" w:eastAsia="Times New Roman" w:hAnsi="Cambria"/>
      <w:color w:val="243F6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2947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2947"/>
    <w:rPr>
      <w:rFonts w:ascii="Cambria" w:eastAsia="Times New Roman" w:hAnsi="Cambria"/>
      <w:i/>
      <w:iCs/>
      <w:color w:val="40404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D2947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D2947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5B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5ADB"/>
    <w:rPr>
      <w:rFonts w:cs="Times New Roman"/>
      <w:color w:val="0000FF"/>
      <w:u w:val="single"/>
    </w:rPr>
  </w:style>
  <w:style w:type="character" w:customStyle="1" w:styleId="boldblue1">
    <w:name w:val="bold_blue1"/>
    <w:basedOn w:val="DefaultParagraphFont"/>
    <w:uiPriority w:val="99"/>
    <w:rsid w:val="00285ADB"/>
    <w:rPr>
      <w:rFonts w:cs="Times New Roman"/>
      <w:b/>
      <w:bCs/>
      <w:color w:val="0F4F75"/>
      <w:spacing w:val="15"/>
    </w:rPr>
  </w:style>
  <w:style w:type="paragraph" w:styleId="Header">
    <w:name w:val="header"/>
    <w:basedOn w:val="Normal"/>
    <w:link w:val="HeaderChar"/>
    <w:uiPriority w:val="99"/>
    <w:rsid w:val="00D3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31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3">
    <w:name w:val="Normal+3"/>
    <w:basedOn w:val="Default"/>
    <w:next w:val="Default"/>
    <w:uiPriority w:val="99"/>
    <w:rsid w:val="00331952"/>
    <w:rPr>
      <w:color w:val="auto"/>
    </w:rPr>
  </w:style>
  <w:style w:type="paragraph" w:styleId="NormalWeb">
    <w:name w:val="Normal (Web)"/>
    <w:basedOn w:val="Normal"/>
    <w:uiPriority w:val="99"/>
    <w:semiHidden/>
    <w:rsid w:val="0060520E"/>
    <w:pPr>
      <w:spacing w:before="100" w:beforeAutospacing="1" w:after="100" w:afterAutospacing="1" w:line="336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bold1">
    <w:name w:val="bold1"/>
    <w:basedOn w:val="Normal"/>
    <w:uiPriority w:val="99"/>
    <w:rsid w:val="0060520E"/>
    <w:pPr>
      <w:spacing w:after="0" w:line="336" w:lineRule="auto"/>
    </w:pPr>
    <w:rPr>
      <w:rFonts w:ascii="Times New Roman" w:eastAsia="Times New Roman" w:hAnsi="Times New Roman"/>
      <w:b/>
      <w:bCs/>
      <w:color w:val="666666"/>
      <w:szCs w:val="24"/>
      <w:lang w:eastAsia="en-GB"/>
    </w:rPr>
  </w:style>
  <w:style w:type="character" w:customStyle="1" w:styleId="bold2">
    <w:name w:val="bold2"/>
    <w:basedOn w:val="DefaultParagraphFont"/>
    <w:uiPriority w:val="99"/>
    <w:rsid w:val="0060520E"/>
    <w:rPr>
      <w:rFonts w:cs="Times New Roman"/>
      <w:b/>
      <w:bCs/>
      <w:color w:val="666666"/>
    </w:rPr>
  </w:style>
  <w:style w:type="character" w:styleId="CommentReference">
    <w:name w:val="annotation reference"/>
    <w:basedOn w:val="DefaultParagraphFont"/>
    <w:uiPriority w:val="99"/>
    <w:semiHidden/>
    <w:rsid w:val="00D45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6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69E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A79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79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A79BC"/>
    <w:rPr>
      <w:rFonts w:cs="Times New Roman"/>
      <w:vertAlign w:val="superscript"/>
    </w:rPr>
  </w:style>
  <w:style w:type="paragraph" w:customStyle="1" w:styleId="description">
    <w:name w:val="description"/>
    <w:basedOn w:val="Normal"/>
    <w:uiPriority w:val="99"/>
    <w:rsid w:val="00B54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A636C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EC1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39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846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8466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846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40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846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protecting-children-from-radicalisation-the-prevent-duty" TargetMode="External"/><Relationship Id="rId18" Type="http://schemas.openxmlformats.org/officeDocument/2006/relationships/hyperlink" Target="http://www.legislation.gov.uk/ukpga/1989/41/contents" TargetMode="External"/><Relationship Id="rId26" Type="http://schemas.openxmlformats.org/officeDocument/2006/relationships/hyperlink" Target="http://trixresources.proceduresonline.com/nat_key/keywords/sec_47_enq.html" TargetMode="External"/><Relationship Id="rId21" Type="http://schemas.openxmlformats.org/officeDocument/2006/relationships/hyperlink" Target="http://derbyshirescbs.proceduresonline.com/chapters/docs_library.html" TargetMode="External"/><Relationship Id="rId34" Type="http://schemas.openxmlformats.org/officeDocument/2006/relationships/hyperlink" Target="http://derbyshirescbs.proceduresonline.com/chapters/p_serious_case_re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419628/Information_sharing_advice_safeguarding_practitioners.pdf" TargetMode="External"/><Relationship Id="rId17" Type="http://schemas.openxmlformats.org/officeDocument/2006/relationships/hyperlink" Target="http://derbyshirescbs.proceduresonline.com/index.htm" TargetMode="External"/><Relationship Id="rId25" Type="http://schemas.openxmlformats.org/officeDocument/2006/relationships/hyperlink" Target="http://trixresources.proceduresonline.com/nat_key/keywords/initial_assessment.html" TargetMode="External"/><Relationship Id="rId33" Type="http://schemas.openxmlformats.org/officeDocument/2006/relationships/hyperlink" Target="mailto:Debbie.peacock@derbyshire.gov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erbyshirescbs.proceduresonline.com/chapters/p_abuse_img_ch_ict.html?zoom_highlight=sexting" TargetMode="External"/><Relationship Id="rId20" Type="http://schemas.openxmlformats.org/officeDocument/2006/relationships/hyperlink" Target="http://derbyshirescbs.proceduresonline.com/index.htm" TargetMode="External"/><Relationship Id="rId29" Type="http://schemas.openxmlformats.org/officeDocument/2006/relationships/hyperlink" Target="http://www.derbyshire.gov.uk/startingpo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419604/What_to_do_if_you_re_worried_a_child_is_being_abused.pdf" TargetMode="External"/><Relationship Id="rId24" Type="http://schemas.openxmlformats.org/officeDocument/2006/relationships/hyperlink" Target="http://trixresources.proceduresonline.com/nat_key/keywords/common_assess_frame.html" TargetMode="External"/><Relationship Id="rId32" Type="http://schemas.openxmlformats.org/officeDocument/2006/relationships/hyperlink" Target="mailto:seamus.carroll@derbyshire.gov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erbyshirescb.org.uk" TargetMode="External"/><Relationship Id="rId23" Type="http://schemas.openxmlformats.org/officeDocument/2006/relationships/hyperlink" Target="http://www.derbyshire.gov.uk/startingpoint" TargetMode="External"/><Relationship Id="rId28" Type="http://schemas.openxmlformats.org/officeDocument/2006/relationships/hyperlink" Target="http://derbyshirescbs.proceduresonline.com/chapters/p_alleg_staff_carer_volunteer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gov.uk/government/publications/keeping-children-safe-in-education--2" TargetMode="External"/><Relationship Id="rId19" Type="http://schemas.openxmlformats.org/officeDocument/2006/relationships/hyperlink" Target="http://www.derbyshirescb.org.uk" TargetMode="External"/><Relationship Id="rId31" Type="http://schemas.openxmlformats.org/officeDocument/2006/relationships/hyperlink" Target="https://www.ceop.polic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ingtogetheronline.co.uk/index.html" TargetMode="External"/><Relationship Id="rId14" Type="http://schemas.openxmlformats.org/officeDocument/2006/relationships/hyperlink" Target="http://derbyshirescbs.proceduresonline.com/index.htm" TargetMode="External"/><Relationship Id="rId22" Type="http://schemas.openxmlformats.org/officeDocument/2006/relationships/hyperlink" Target="https://www.derbyshire.gov.uk/social_health/children_and_families/support_for_families/default.asp?VD=startingpoint" TargetMode="External"/><Relationship Id="rId27" Type="http://schemas.openxmlformats.org/officeDocument/2006/relationships/hyperlink" Target="https://www.gov.uk/government/publications/dbs-regulated-activity" TargetMode="External"/><Relationship Id="rId30" Type="http://schemas.openxmlformats.org/officeDocument/2006/relationships/hyperlink" Target="https://www.gov.uk/report-child-abuse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9A73-7C82-485F-8612-A41FAA7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[Model] SCHOOL CHILD PROTECTION AND SAFEGUARDING POLICY</vt:lpstr>
    </vt:vector>
  </TitlesOfParts>
  <Company>Microsoft</Company>
  <LinksUpToDate>false</LinksUpToDate>
  <CharactersWithSpaces>54117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[Model] SCHOOL CHILD PROTECTION AND SAFEGUARDING POLICY</dc:title>
  <dc:creator>Paul-</dc:creator>
  <cp:lastModifiedBy>Teresa Bosley</cp:lastModifiedBy>
  <cp:revision>3</cp:revision>
  <cp:lastPrinted>2016-08-03T11:09:00Z</cp:lastPrinted>
  <dcterms:created xsi:type="dcterms:W3CDTF">2016-11-20T11:27:00Z</dcterms:created>
  <dcterms:modified xsi:type="dcterms:W3CDTF">2016-11-20T17:02:00Z</dcterms:modified>
</cp:coreProperties>
</file>